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A4" w:rsidRPr="00E90996" w:rsidRDefault="00D267A4" w:rsidP="00D267A4">
      <w:pPr>
        <w:jc w:val="center"/>
        <w:rPr>
          <w:rFonts w:ascii="Calibri" w:hAnsi="Calibri"/>
          <w:b/>
        </w:rPr>
      </w:pPr>
      <w:r w:rsidRPr="00E90996">
        <w:rPr>
          <w:rFonts w:ascii="Calibri" w:hAnsi="Calibri"/>
          <w:b/>
        </w:rPr>
        <w:t>E</w:t>
      </w:r>
      <w:r w:rsidR="00E90996" w:rsidRPr="00E90996">
        <w:rPr>
          <w:rFonts w:ascii="Calibri" w:hAnsi="Calibri"/>
          <w:b/>
        </w:rPr>
        <w:t xml:space="preserve">NGLISH </w:t>
      </w:r>
      <w:r w:rsidRPr="00E90996">
        <w:rPr>
          <w:rFonts w:ascii="Calibri" w:hAnsi="Calibri"/>
          <w:b/>
        </w:rPr>
        <w:t>381</w:t>
      </w:r>
      <w:r w:rsidR="00E90996" w:rsidRPr="00E90996">
        <w:rPr>
          <w:rFonts w:ascii="Calibri" w:hAnsi="Calibri"/>
          <w:b/>
        </w:rPr>
        <w:t>: READING FOR THE ENGLISH TEACHER</w:t>
      </w:r>
    </w:p>
    <w:p w:rsidR="00E90996" w:rsidRPr="00E90996" w:rsidRDefault="00E90996" w:rsidP="00E90996">
      <w:pPr>
        <w:jc w:val="center"/>
        <w:rPr>
          <w:rFonts w:ascii="Calibri" w:hAnsi="Calibri"/>
          <w:b/>
          <w:lang w:val="de-DE"/>
        </w:rPr>
      </w:pPr>
      <w:r w:rsidRPr="00E90996">
        <w:rPr>
          <w:rFonts w:ascii="Calibri" w:hAnsi="Calibri"/>
          <w:b/>
          <w:lang w:val="de-DE"/>
        </w:rPr>
        <w:t>Spring 2016, Dr. David Roloff</w:t>
      </w:r>
    </w:p>
    <w:p w:rsidR="00E90996" w:rsidRPr="00E90996" w:rsidRDefault="00E90996" w:rsidP="00D267A4">
      <w:pPr>
        <w:jc w:val="center"/>
        <w:rPr>
          <w:rFonts w:ascii="Calibri" w:hAnsi="Calibri"/>
          <w:b/>
          <w:sz w:val="20"/>
          <w:szCs w:val="20"/>
          <w:lang w:val="de-DE"/>
        </w:rPr>
      </w:pPr>
      <w:r w:rsidRPr="00E90996">
        <w:rPr>
          <w:rFonts w:ascii="Calibri" w:hAnsi="Calibri"/>
          <w:sz w:val="20"/>
          <w:szCs w:val="20"/>
          <w:lang w:val="de-DE"/>
        </w:rPr>
        <w:t>Tuesday/Thursday 4:00-5:15; CCC 323</w:t>
      </w:r>
    </w:p>
    <w:p w:rsidR="00E90996" w:rsidRDefault="00E90996" w:rsidP="00E90996">
      <w:pPr>
        <w:rPr>
          <w:rFonts w:ascii="Calibri" w:hAnsi="Calibri"/>
          <w:b/>
          <w:sz w:val="24"/>
          <w:szCs w:val="24"/>
        </w:rPr>
      </w:pPr>
    </w:p>
    <w:p w:rsidR="00E90996" w:rsidRPr="001F3A97" w:rsidRDefault="00E90996" w:rsidP="00E90996">
      <w:pPr>
        <w:rPr>
          <w:rFonts w:ascii="Calibri" w:hAnsi="Calibri"/>
          <w:b/>
          <w:sz w:val="24"/>
          <w:szCs w:val="24"/>
        </w:rPr>
      </w:pPr>
      <w:r w:rsidRPr="001F3A97">
        <w:rPr>
          <w:rFonts w:ascii="Calibri" w:hAnsi="Calibri"/>
          <w:b/>
          <w:sz w:val="24"/>
          <w:szCs w:val="24"/>
        </w:rPr>
        <w:t xml:space="preserve">Contact Info: </w:t>
      </w:r>
      <w:r w:rsidRPr="001F3A97">
        <w:rPr>
          <w:rFonts w:ascii="Calibri" w:hAnsi="Calibri"/>
          <w:sz w:val="24"/>
          <w:szCs w:val="24"/>
        </w:rPr>
        <w:t xml:space="preserve">CCC </w:t>
      </w:r>
      <w:proofErr w:type="gramStart"/>
      <w:r w:rsidRPr="001F3A97">
        <w:rPr>
          <w:rFonts w:ascii="Calibri" w:hAnsi="Calibri"/>
          <w:sz w:val="24"/>
          <w:szCs w:val="24"/>
        </w:rPr>
        <w:t>436  |</w:t>
      </w:r>
      <w:proofErr w:type="gramEnd"/>
      <w:r w:rsidRPr="001F3A97">
        <w:rPr>
          <w:rFonts w:ascii="Calibri" w:hAnsi="Calibri"/>
          <w:sz w:val="24"/>
          <w:szCs w:val="24"/>
        </w:rPr>
        <w:t xml:space="preserve">  346-4341  |  droloff@uwsp.edu</w:t>
      </w:r>
    </w:p>
    <w:p w:rsidR="004C59EC" w:rsidRPr="001F3A97" w:rsidRDefault="005D62E8" w:rsidP="004D6E19">
      <w:pPr>
        <w:rPr>
          <w:rFonts w:asciiTheme="minorHAnsi" w:hAnsiTheme="minorHAnsi"/>
          <w:color w:val="000000" w:themeColor="text1"/>
          <w:sz w:val="24"/>
          <w:szCs w:val="24"/>
        </w:rPr>
      </w:pPr>
      <w:r w:rsidRPr="001F3A97">
        <w:rPr>
          <w:rFonts w:ascii="Calibri" w:hAnsi="Calibri"/>
          <w:b/>
          <w:sz w:val="24"/>
          <w:szCs w:val="24"/>
        </w:rPr>
        <w:t>Office hours:</w:t>
      </w:r>
      <w:r w:rsidR="00E95F80" w:rsidRPr="001F3A97">
        <w:rPr>
          <w:rFonts w:ascii="Calibri" w:hAnsi="Calibri"/>
          <w:b/>
          <w:sz w:val="24"/>
          <w:szCs w:val="24"/>
        </w:rPr>
        <w:t xml:space="preserve"> </w:t>
      </w:r>
      <w:r w:rsidR="004D6E19" w:rsidRPr="001F3A97">
        <w:rPr>
          <w:rFonts w:ascii="Calibri" w:hAnsi="Calibri"/>
          <w:sz w:val="24"/>
          <w:szCs w:val="24"/>
        </w:rPr>
        <w:t xml:space="preserve">Monday </w:t>
      </w:r>
      <w:r w:rsidR="004D6E19" w:rsidRPr="001F3A97">
        <w:rPr>
          <w:rFonts w:asciiTheme="minorHAnsi" w:hAnsiTheme="minorHAnsi"/>
          <w:color w:val="000000" w:themeColor="text1"/>
          <w:sz w:val="24"/>
          <w:szCs w:val="24"/>
        </w:rPr>
        <w:t xml:space="preserve">4:00 - 5:00, </w:t>
      </w:r>
      <w:r w:rsidR="004D6E19" w:rsidRPr="001F3A97">
        <w:rPr>
          <w:rFonts w:ascii="Calibri" w:hAnsi="Calibri" w:cs="Calibri"/>
          <w:color w:val="000000"/>
          <w:sz w:val="24"/>
          <w:szCs w:val="24"/>
        </w:rPr>
        <w:t>Tuesday/Thursday 3:00 - 4:00</w:t>
      </w:r>
      <w:r w:rsidR="00DD7E4C" w:rsidRPr="001F3A97">
        <w:rPr>
          <w:rFonts w:ascii="Calibri" w:hAnsi="Calibri" w:cs="Calibri"/>
          <w:color w:val="000000"/>
          <w:sz w:val="24"/>
          <w:szCs w:val="24"/>
        </w:rPr>
        <w:t xml:space="preserve">, or </w:t>
      </w:r>
      <w:r w:rsidR="004D6E19" w:rsidRPr="001F3A97">
        <w:rPr>
          <w:rFonts w:asciiTheme="minorHAnsi" w:hAnsiTheme="minorHAnsi"/>
          <w:color w:val="000000" w:themeColor="text1"/>
          <w:sz w:val="24"/>
          <w:szCs w:val="24"/>
        </w:rPr>
        <w:t>by appointment,</w:t>
      </w:r>
      <w:r w:rsidR="00DD7E4C" w:rsidRPr="001F3A97">
        <w:rPr>
          <w:rFonts w:asciiTheme="minorHAnsi" w:hAnsiTheme="minorHAnsi"/>
          <w:color w:val="000000" w:themeColor="text1"/>
          <w:sz w:val="24"/>
          <w:szCs w:val="24"/>
        </w:rPr>
        <w:t xml:space="preserve"> </w:t>
      </w:r>
      <w:r w:rsidR="004D6E19" w:rsidRPr="001F3A97">
        <w:rPr>
          <w:rFonts w:asciiTheme="minorHAnsi" w:hAnsiTheme="minorHAnsi"/>
          <w:color w:val="000000" w:themeColor="text1"/>
          <w:sz w:val="24"/>
          <w:szCs w:val="24"/>
        </w:rPr>
        <w:t xml:space="preserve">frequently, and </w:t>
      </w:r>
    </w:p>
    <w:p w:rsidR="004D6E19" w:rsidRPr="001F3A97" w:rsidRDefault="004C59EC" w:rsidP="004D6E19">
      <w:pPr>
        <w:rPr>
          <w:rFonts w:asciiTheme="minorHAnsi" w:hAnsiTheme="minorHAnsi"/>
          <w:color w:val="000000" w:themeColor="text1"/>
          <w:sz w:val="24"/>
          <w:szCs w:val="24"/>
        </w:rPr>
      </w:pPr>
      <w:r w:rsidRPr="001F3A97">
        <w:rPr>
          <w:rFonts w:asciiTheme="minorHAnsi" w:hAnsiTheme="minorHAnsi"/>
          <w:color w:val="000000" w:themeColor="text1"/>
          <w:sz w:val="24"/>
          <w:szCs w:val="24"/>
        </w:rPr>
        <w:t xml:space="preserve">                         </w:t>
      </w:r>
      <w:r w:rsidR="00DD7E4C" w:rsidRPr="001F3A97">
        <w:rPr>
          <w:rFonts w:asciiTheme="minorHAnsi" w:hAnsiTheme="minorHAnsi"/>
          <w:color w:val="000000" w:themeColor="text1"/>
          <w:sz w:val="24"/>
          <w:szCs w:val="24"/>
        </w:rPr>
        <w:t xml:space="preserve">whenever </w:t>
      </w:r>
      <w:r w:rsidR="004D6E19" w:rsidRPr="001F3A97">
        <w:rPr>
          <w:rFonts w:asciiTheme="minorHAnsi" w:hAnsiTheme="minorHAnsi"/>
          <w:color w:val="000000" w:themeColor="text1"/>
          <w:sz w:val="24"/>
          <w:szCs w:val="24"/>
        </w:rPr>
        <w:t xml:space="preserve">the lights are on </w:t>
      </w:r>
      <w:r w:rsidR="004D6E19" w:rsidRPr="001F3A97">
        <w:rPr>
          <w:rFonts w:asciiTheme="minorHAnsi" w:hAnsiTheme="minorHAnsi"/>
          <w:color w:val="000000" w:themeColor="text1"/>
          <w:sz w:val="24"/>
          <w:szCs w:val="24"/>
        </w:rPr>
        <w:sym w:font="Wingdings" w:char="F04A"/>
      </w:r>
    </w:p>
    <w:p w:rsidR="00D267A4" w:rsidRPr="001F3A97" w:rsidRDefault="00D267A4" w:rsidP="00D267A4">
      <w:pPr>
        <w:jc w:val="center"/>
        <w:rPr>
          <w:rFonts w:ascii="Calibri" w:hAnsi="Calibri"/>
          <w:b/>
          <w:sz w:val="22"/>
          <w:szCs w:val="22"/>
        </w:rPr>
      </w:pPr>
    </w:p>
    <w:p w:rsidR="00327333" w:rsidRPr="001F3A97" w:rsidRDefault="00327333" w:rsidP="00D267A4">
      <w:pPr>
        <w:rPr>
          <w:rFonts w:ascii="Calibri" w:hAnsi="Calibri"/>
          <w:b/>
          <w:sz w:val="24"/>
          <w:szCs w:val="24"/>
          <w:u w:val="single"/>
        </w:rPr>
      </w:pPr>
      <w:r w:rsidRPr="001F3A97">
        <w:rPr>
          <w:rFonts w:ascii="Calibri" w:hAnsi="Calibri"/>
          <w:b/>
          <w:sz w:val="24"/>
          <w:szCs w:val="24"/>
          <w:u w:val="single"/>
        </w:rPr>
        <w:t>COURSE INTRO/GOALS</w:t>
      </w:r>
    </w:p>
    <w:p w:rsidR="00084156" w:rsidRPr="001F3A97" w:rsidRDefault="00C726B2" w:rsidP="008D1AF4">
      <w:pPr>
        <w:jc w:val="both"/>
        <w:rPr>
          <w:rFonts w:ascii="Calibri" w:hAnsi="Calibri"/>
          <w:sz w:val="22"/>
          <w:szCs w:val="22"/>
        </w:rPr>
      </w:pPr>
      <w:r w:rsidRPr="001F3A97">
        <w:rPr>
          <w:rFonts w:ascii="Calibri" w:hAnsi="Calibri"/>
          <w:sz w:val="22"/>
          <w:szCs w:val="22"/>
        </w:rPr>
        <w:t xml:space="preserve">This semester, most </w:t>
      </w:r>
      <w:r w:rsidR="00D267A4" w:rsidRPr="001F3A97">
        <w:rPr>
          <w:rFonts w:ascii="Calibri" w:hAnsi="Calibri"/>
          <w:sz w:val="22"/>
          <w:szCs w:val="22"/>
        </w:rPr>
        <w:t>of you in this class are looking ahead to taking Methods in the fall and then to stud</w:t>
      </w:r>
      <w:r w:rsidR="00616386" w:rsidRPr="001F3A97">
        <w:rPr>
          <w:rFonts w:ascii="Calibri" w:hAnsi="Calibri"/>
          <w:sz w:val="22"/>
          <w:szCs w:val="22"/>
        </w:rPr>
        <w:t>ent teaching soon thereafter</w:t>
      </w:r>
      <w:r w:rsidR="00D267A4" w:rsidRPr="001F3A97">
        <w:rPr>
          <w:rFonts w:ascii="Calibri" w:hAnsi="Calibri"/>
          <w:sz w:val="22"/>
          <w:szCs w:val="22"/>
        </w:rPr>
        <w:t>.  With your own classroom quickly approaching, you have no doubt begun to ask yourself questions about how you wi</w:t>
      </w:r>
      <w:r w:rsidR="00AC4377" w:rsidRPr="001F3A97">
        <w:rPr>
          <w:rFonts w:ascii="Calibri" w:hAnsi="Calibri"/>
          <w:sz w:val="22"/>
          <w:szCs w:val="22"/>
        </w:rPr>
        <w:t>ll teach your students to read,</w:t>
      </w:r>
      <w:r w:rsidR="00D267A4" w:rsidRPr="001F3A97">
        <w:rPr>
          <w:rFonts w:ascii="Calibri" w:hAnsi="Calibri"/>
          <w:sz w:val="22"/>
          <w:szCs w:val="22"/>
        </w:rPr>
        <w:t xml:space="preserve"> t</w:t>
      </w:r>
      <w:r w:rsidR="00616386" w:rsidRPr="001F3A97">
        <w:rPr>
          <w:rFonts w:ascii="Calibri" w:hAnsi="Calibri"/>
          <w:sz w:val="22"/>
          <w:szCs w:val="22"/>
        </w:rPr>
        <w:t>o make sense of their reading</w:t>
      </w:r>
      <w:r w:rsidR="00AC4377" w:rsidRPr="001F3A97">
        <w:rPr>
          <w:rFonts w:ascii="Calibri" w:hAnsi="Calibri"/>
          <w:sz w:val="22"/>
          <w:szCs w:val="22"/>
        </w:rPr>
        <w:t>, and to love reading</w:t>
      </w:r>
      <w:r w:rsidR="00616386" w:rsidRPr="001F3A97">
        <w:rPr>
          <w:rFonts w:ascii="Calibri" w:hAnsi="Calibri"/>
          <w:sz w:val="22"/>
          <w:szCs w:val="22"/>
        </w:rPr>
        <w:t>.</w:t>
      </w:r>
      <w:r w:rsidRPr="001F3A97">
        <w:rPr>
          <w:rFonts w:ascii="Calibri" w:hAnsi="Calibri"/>
          <w:sz w:val="22"/>
          <w:szCs w:val="22"/>
        </w:rPr>
        <w:t xml:space="preserve">  </w:t>
      </w:r>
      <w:r w:rsidR="00084156" w:rsidRPr="001F3A97">
        <w:rPr>
          <w:rFonts w:ascii="Calibri" w:hAnsi="Calibri"/>
          <w:sz w:val="22"/>
          <w:szCs w:val="22"/>
        </w:rPr>
        <w:t xml:space="preserve">In order to help </w:t>
      </w:r>
      <w:r w:rsidR="00327333" w:rsidRPr="001F3A97">
        <w:rPr>
          <w:rFonts w:ascii="Calibri" w:hAnsi="Calibri"/>
          <w:sz w:val="22"/>
          <w:szCs w:val="22"/>
        </w:rPr>
        <w:t xml:space="preserve">clarify and strengthen your beliefs about reading instruction and begin building your professional toolkit all course readings and activities are meant to help you meet the following course goals: </w:t>
      </w:r>
    </w:p>
    <w:p w:rsidR="00CC03CF" w:rsidRPr="001F3A97" w:rsidRDefault="00CC03CF" w:rsidP="008D1AF4">
      <w:pPr>
        <w:jc w:val="both"/>
        <w:rPr>
          <w:rFonts w:ascii="Calibri" w:hAnsi="Calibri"/>
          <w:sz w:val="22"/>
          <w:szCs w:val="22"/>
        </w:rPr>
      </w:pPr>
    </w:p>
    <w:p w:rsidR="00C726B2" w:rsidRDefault="00327333" w:rsidP="008D1AF4">
      <w:pPr>
        <w:numPr>
          <w:ilvl w:val="0"/>
          <w:numId w:val="1"/>
        </w:numPr>
        <w:jc w:val="both"/>
        <w:rPr>
          <w:rFonts w:ascii="Calibri" w:hAnsi="Calibri"/>
          <w:sz w:val="24"/>
          <w:szCs w:val="24"/>
        </w:rPr>
      </w:pPr>
      <w:r w:rsidRPr="001F3A97">
        <w:rPr>
          <w:rFonts w:ascii="Calibri" w:hAnsi="Calibri"/>
          <w:sz w:val="22"/>
          <w:szCs w:val="22"/>
        </w:rPr>
        <w:t>You will be able to actively and purposefully reflect on your own and others’ experiences as growing readers (</w:t>
      </w:r>
      <w:r w:rsidR="00C726B2" w:rsidRPr="001F3A97">
        <w:rPr>
          <w:rFonts w:ascii="Calibri" w:hAnsi="Calibri"/>
          <w:sz w:val="22"/>
          <w:szCs w:val="22"/>
        </w:rPr>
        <w:t>the journeys you and others take to literacy</w:t>
      </w:r>
      <w:r w:rsidRPr="001F3A97">
        <w:rPr>
          <w:rFonts w:ascii="Calibri" w:hAnsi="Calibri"/>
          <w:sz w:val="22"/>
          <w:szCs w:val="22"/>
        </w:rPr>
        <w:t xml:space="preserve">; </w:t>
      </w:r>
      <w:r w:rsidR="00C726B2" w:rsidRPr="001F3A97">
        <w:rPr>
          <w:rFonts w:ascii="Calibri" w:hAnsi="Calibri"/>
          <w:sz w:val="22"/>
          <w:szCs w:val="22"/>
        </w:rPr>
        <w:t>ideas about how people learn to read</w:t>
      </w:r>
      <w:r w:rsidRPr="001F3A97">
        <w:rPr>
          <w:rFonts w:ascii="Calibri" w:hAnsi="Calibri"/>
          <w:sz w:val="22"/>
          <w:szCs w:val="22"/>
        </w:rPr>
        <w:t xml:space="preserve">; </w:t>
      </w:r>
      <w:r w:rsidR="00C726B2" w:rsidRPr="001F3A97">
        <w:rPr>
          <w:rFonts w:ascii="Calibri" w:hAnsi="Calibri"/>
          <w:sz w:val="22"/>
          <w:szCs w:val="22"/>
        </w:rPr>
        <w:t>practical approaches to teaching reading</w:t>
      </w:r>
      <w:r w:rsidRPr="001F3A97">
        <w:rPr>
          <w:rFonts w:ascii="Calibri" w:hAnsi="Calibri"/>
          <w:sz w:val="22"/>
          <w:szCs w:val="22"/>
        </w:rPr>
        <w:t xml:space="preserve">) and consider the implications of this information </w:t>
      </w:r>
      <w:r w:rsidR="00CC03CF" w:rsidRPr="001F3A97">
        <w:rPr>
          <w:rFonts w:ascii="Calibri" w:hAnsi="Calibri"/>
          <w:sz w:val="22"/>
          <w:szCs w:val="22"/>
        </w:rPr>
        <w:t>on your approach to teaching and y</w:t>
      </w:r>
      <w:r w:rsidR="00BF7641" w:rsidRPr="001F3A97">
        <w:rPr>
          <w:rFonts w:ascii="Calibri" w:hAnsi="Calibri"/>
          <w:sz w:val="22"/>
          <w:szCs w:val="22"/>
        </w:rPr>
        <w:t>our developing teacher persona.</w:t>
      </w:r>
      <w:r w:rsidR="00BF7641">
        <w:rPr>
          <w:rFonts w:ascii="Calibri" w:hAnsi="Calibri"/>
          <w:sz w:val="24"/>
          <w:szCs w:val="24"/>
        </w:rPr>
        <w:t xml:space="preserve"> </w:t>
      </w:r>
      <w:r w:rsidR="00BF7641" w:rsidRPr="00BF7641">
        <w:rPr>
          <w:rFonts w:ascii="Calibri" w:hAnsi="Calibri"/>
          <w:i/>
          <w:sz w:val="18"/>
          <w:szCs w:val="18"/>
        </w:rPr>
        <w:t>&gt; Literacy Journey Paper, Reading Postings/Compilation, Final Exam</w:t>
      </w:r>
    </w:p>
    <w:p w:rsidR="00CC03CF" w:rsidRPr="00CC03CF" w:rsidRDefault="00CC03CF" w:rsidP="008D1AF4">
      <w:pPr>
        <w:ind w:left="720"/>
        <w:jc w:val="both"/>
        <w:rPr>
          <w:rFonts w:ascii="Calibri" w:hAnsi="Calibri"/>
          <w:sz w:val="12"/>
          <w:szCs w:val="12"/>
        </w:rPr>
      </w:pPr>
    </w:p>
    <w:p w:rsidR="00C726B2" w:rsidRPr="00EB3FDB" w:rsidRDefault="00327333" w:rsidP="008D1AF4">
      <w:pPr>
        <w:numPr>
          <w:ilvl w:val="0"/>
          <w:numId w:val="1"/>
        </w:numPr>
        <w:jc w:val="both"/>
        <w:rPr>
          <w:rFonts w:ascii="Calibri" w:hAnsi="Calibri"/>
          <w:sz w:val="24"/>
          <w:szCs w:val="24"/>
        </w:rPr>
      </w:pPr>
      <w:r w:rsidRPr="001F3A97">
        <w:rPr>
          <w:rFonts w:ascii="Calibri" w:hAnsi="Calibri"/>
          <w:sz w:val="22"/>
          <w:szCs w:val="22"/>
        </w:rPr>
        <w:t xml:space="preserve">You will be able to develop </w:t>
      </w:r>
      <w:r w:rsidR="00CC03CF" w:rsidRPr="001F3A97">
        <w:rPr>
          <w:rFonts w:ascii="Calibri" w:hAnsi="Calibri"/>
          <w:sz w:val="22"/>
          <w:szCs w:val="22"/>
        </w:rPr>
        <w:t xml:space="preserve">approaches which help you better understand and meet the needs of your students, integrating your </w:t>
      </w:r>
      <w:r w:rsidRPr="001F3A97">
        <w:rPr>
          <w:rFonts w:ascii="Calibri" w:hAnsi="Calibri"/>
          <w:sz w:val="22"/>
          <w:szCs w:val="22"/>
        </w:rPr>
        <w:t xml:space="preserve">ideas </w:t>
      </w:r>
      <w:r w:rsidR="00CC03CF" w:rsidRPr="001F3A97">
        <w:rPr>
          <w:rFonts w:ascii="Calibri" w:hAnsi="Calibri"/>
          <w:sz w:val="22"/>
          <w:szCs w:val="22"/>
        </w:rPr>
        <w:t xml:space="preserve">as outlined </w:t>
      </w:r>
      <w:r w:rsidRPr="001F3A97">
        <w:rPr>
          <w:rFonts w:ascii="Calibri" w:hAnsi="Calibri"/>
          <w:sz w:val="22"/>
          <w:szCs w:val="22"/>
        </w:rPr>
        <w:t>above</w:t>
      </w:r>
      <w:r w:rsidR="00CC03CF" w:rsidRPr="001F3A97">
        <w:rPr>
          <w:rFonts w:ascii="Calibri" w:hAnsi="Calibri"/>
          <w:sz w:val="22"/>
          <w:szCs w:val="22"/>
        </w:rPr>
        <w:t xml:space="preserve"> and </w:t>
      </w:r>
      <w:r w:rsidRPr="001F3A97">
        <w:rPr>
          <w:rFonts w:ascii="Calibri" w:hAnsi="Calibri"/>
          <w:sz w:val="22"/>
          <w:szCs w:val="22"/>
        </w:rPr>
        <w:t>apply</w:t>
      </w:r>
      <w:r w:rsidR="00CC03CF" w:rsidRPr="001F3A97">
        <w:rPr>
          <w:rFonts w:ascii="Calibri" w:hAnsi="Calibri"/>
          <w:sz w:val="22"/>
          <w:szCs w:val="22"/>
        </w:rPr>
        <w:t xml:space="preserve">ing </w:t>
      </w:r>
      <w:r w:rsidRPr="001F3A97">
        <w:rPr>
          <w:rFonts w:ascii="Calibri" w:hAnsi="Calibri"/>
          <w:sz w:val="22"/>
          <w:szCs w:val="22"/>
        </w:rPr>
        <w:t>these understanding in purposeful ways when interacting with students</w:t>
      </w:r>
      <w:r w:rsidR="00CC03CF" w:rsidRPr="001F3A97">
        <w:rPr>
          <w:rFonts w:ascii="Calibri" w:hAnsi="Calibri"/>
          <w:sz w:val="22"/>
          <w:szCs w:val="22"/>
        </w:rPr>
        <w:t>.</w:t>
      </w:r>
      <w:r w:rsidR="00CC03CF">
        <w:rPr>
          <w:rFonts w:ascii="Calibri" w:hAnsi="Calibri"/>
          <w:sz w:val="24"/>
          <w:szCs w:val="24"/>
        </w:rPr>
        <w:t xml:space="preserve">   </w:t>
      </w:r>
      <w:r w:rsidR="00BF7641" w:rsidRPr="00BF7641">
        <w:rPr>
          <w:rFonts w:ascii="Calibri" w:hAnsi="Calibri"/>
          <w:i/>
          <w:sz w:val="18"/>
          <w:szCs w:val="18"/>
        </w:rPr>
        <w:t xml:space="preserve">&gt; </w:t>
      </w:r>
      <w:r w:rsidR="00BF7641">
        <w:rPr>
          <w:rFonts w:ascii="Calibri" w:hAnsi="Calibri"/>
          <w:i/>
          <w:sz w:val="18"/>
          <w:szCs w:val="18"/>
        </w:rPr>
        <w:t>Annotated Bibliography</w:t>
      </w:r>
      <w:r w:rsidR="00BF7641" w:rsidRPr="00BF7641">
        <w:rPr>
          <w:rFonts w:ascii="Calibri" w:hAnsi="Calibri"/>
          <w:i/>
          <w:sz w:val="18"/>
          <w:szCs w:val="18"/>
        </w:rPr>
        <w:t xml:space="preserve">, </w:t>
      </w:r>
      <w:r w:rsidR="00BF7641">
        <w:rPr>
          <w:rFonts w:ascii="Calibri" w:hAnsi="Calibri"/>
          <w:i/>
          <w:sz w:val="18"/>
          <w:szCs w:val="18"/>
        </w:rPr>
        <w:t>UWSP Connections Project</w:t>
      </w:r>
      <w:r w:rsidR="004C59EC">
        <w:rPr>
          <w:rFonts w:ascii="Calibri" w:hAnsi="Calibri"/>
          <w:i/>
          <w:sz w:val="18"/>
          <w:szCs w:val="18"/>
        </w:rPr>
        <w:t>, Final Exam</w:t>
      </w:r>
      <w:r w:rsidR="00BF7641">
        <w:rPr>
          <w:rFonts w:ascii="Calibri" w:hAnsi="Calibri"/>
          <w:i/>
          <w:sz w:val="18"/>
          <w:szCs w:val="18"/>
        </w:rPr>
        <w:t xml:space="preserve"> </w:t>
      </w:r>
    </w:p>
    <w:p w:rsidR="00C726B2" w:rsidRPr="00CC03CF" w:rsidRDefault="00C726B2" w:rsidP="008D1AF4">
      <w:pPr>
        <w:ind w:left="360"/>
        <w:jc w:val="both"/>
        <w:rPr>
          <w:rFonts w:ascii="Calibri" w:hAnsi="Calibri"/>
          <w:sz w:val="12"/>
          <w:szCs w:val="12"/>
        </w:rPr>
      </w:pPr>
    </w:p>
    <w:p w:rsidR="00084156" w:rsidRPr="00EB3FDB" w:rsidRDefault="00CC03CF" w:rsidP="008D1AF4">
      <w:pPr>
        <w:numPr>
          <w:ilvl w:val="0"/>
          <w:numId w:val="1"/>
        </w:numPr>
        <w:jc w:val="both"/>
        <w:rPr>
          <w:rFonts w:ascii="Calibri" w:hAnsi="Calibri"/>
          <w:sz w:val="24"/>
          <w:szCs w:val="24"/>
        </w:rPr>
      </w:pPr>
      <w:r w:rsidRPr="001F3A97">
        <w:rPr>
          <w:rFonts w:ascii="Calibri" w:hAnsi="Calibri"/>
          <w:sz w:val="22"/>
          <w:szCs w:val="22"/>
        </w:rPr>
        <w:t xml:space="preserve">You will be able to develop work for your students that is clearly </w:t>
      </w:r>
      <w:r w:rsidR="00084156" w:rsidRPr="001F3A97">
        <w:rPr>
          <w:rFonts w:ascii="Calibri" w:hAnsi="Calibri"/>
          <w:sz w:val="22"/>
          <w:szCs w:val="22"/>
        </w:rPr>
        <w:t xml:space="preserve">and effectively focused </w:t>
      </w:r>
      <w:r w:rsidRPr="001F3A97">
        <w:rPr>
          <w:rFonts w:ascii="Calibri" w:hAnsi="Calibri"/>
          <w:sz w:val="22"/>
          <w:szCs w:val="22"/>
        </w:rPr>
        <w:t xml:space="preserve">on </w:t>
      </w:r>
      <w:r w:rsidR="00084156" w:rsidRPr="001F3A97">
        <w:rPr>
          <w:rFonts w:ascii="Calibri" w:hAnsi="Calibri"/>
          <w:sz w:val="22"/>
          <w:szCs w:val="22"/>
        </w:rPr>
        <w:t>explicit learning goals</w:t>
      </w:r>
      <w:r w:rsidR="00EC7152" w:rsidRPr="001F3A97">
        <w:rPr>
          <w:rFonts w:ascii="Calibri" w:hAnsi="Calibri"/>
          <w:sz w:val="22"/>
          <w:szCs w:val="22"/>
        </w:rPr>
        <w:t xml:space="preserve"> and guided by essential questions</w:t>
      </w:r>
      <w:r w:rsidRPr="001F3A97">
        <w:rPr>
          <w:rFonts w:ascii="Calibri" w:hAnsi="Calibri"/>
          <w:sz w:val="22"/>
          <w:szCs w:val="22"/>
        </w:rPr>
        <w:t>, thus ensuring that your classroom instruction is both purposeful</w:t>
      </w:r>
      <w:r w:rsidR="00EC7152" w:rsidRPr="001F3A97">
        <w:rPr>
          <w:rFonts w:ascii="Calibri" w:hAnsi="Calibri"/>
          <w:sz w:val="22"/>
          <w:szCs w:val="22"/>
        </w:rPr>
        <w:t xml:space="preserve"> and engaging for students</w:t>
      </w:r>
      <w:r w:rsidR="00084156" w:rsidRPr="001F3A97">
        <w:rPr>
          <w:rFonts w:ascii="Calibri" w:hAnsi="Calibri"/>
          <w:sz w:val="22"/>
          <w:szCs w:val="22"/>
        </w:rPr>
        <w:t>.</w:t>
      </w:r>
      <w:r w:rsidR="00BF7641">
        <w:rPr>
          <w:rFonts w:ascii="Calibri" w:hAnsi="Calibri"/>
          <w:sz w:val="24"/>
          <w:szCs w:val="24"/>
        </w:rPr>
        <w:t xml:space="preserve"> </w:t>
      </w:r>
      <w:r w:rsidR="00BF7641" w:rsidRPr="00BF7641">
        <w:rPr>
          <w:rFonts w:ascii="Calibri" w:hAnsi="Calibri"/>
          <w:i/>
          <w:sz w:val="18"/>
          <w:szCs w:val="18"/>
        </w:rPr>
        <w:t xml:space="preserve">&gt; </w:t>
      </w:r>
      <w:r w:rsidR="00EC7152">
        <w:rPr>
          <w:rFonts w:ascii="Calibri" w:hAnsi="Calibri"/>
          <w:i/>
          <w:sz w:val="18"/>
          <w:szCs w:val="18"/>
        </w:rPr>
        <w:t xml:space="preserve">Annotated Bibliography, </w:t>
      </w:r>
      <w:r w:rsidR="00BF7641">
        <w:rPr>
          <w:rFonts w:ascii="Calibri" w:hAnsi="Calibri"/>
          <w:i/>
          <w:sz w:val="18"/>
          <w:szCs w:val="18"/>
        </w:rPr>
        <w:t>UWSP Connections Project</w:t>
      </w:r>
      <w:r w:rsidR="00D6019D">
        <w:rPr>
          <w:rFonts w:ascii="Calibri" w:hAnsi="Calibri"/>
          <w:i/>
          <w:sz w:val="18"/>
          <w:szCs w:val="18"/>
        </w:rPr>
        <w:t>, Final Exam</w:t>
      </w:r>
    </w:p>
    <w:p w:rsidR="00084156" w:rsidRPr="00CC03CF" w:rsidRDefault="00084156" w:rsidP="008D1AF4">
      <w:pPr>
        <w:ind w:left="360"/>
        <w:jc w:val="both"/>
        <w:rPr>
          <w:rFonts w:ascii="Calibri" w:hAnsi="Calibri"/>
          <w:sz w:val="12"/>
          <w:szCs w:val="12"/>
        </w:rPr>
      </w:pPr>
    </w:p>
    <w:p w:rsidR="00084156" w:rsidRPr="00EB3FDB" w:rsidRDefault="00A8628A" w:rsidP="008D1AF4">
      <w:pPr>
        <w:numPr>
          <w:ilvl w:val="0"/>
          <w:numId w:val="1"/>
        </w:numPr>
        <w:jc w:val="both"/>
        <w:rPr>
          <w:rFonts w:ascii="Calibri" w:hAnsi="Calibri"/>
          <w:sz w:val="24"/>
          <w:szCs w:val="24"/>
        </w:rPr>
      </w:pPr>
      <w:r w:rsidRPr="001F3A97">
        <w:rPr>
          <w:rFonts w:ascii="Calibri" w:hAnsi="Calibri"/>
          <w:sz w:val="22"/>
          <w:szCs w:val="22"/>
        </w:rPr>
        <w:t>You will be able to effectively collaborate with other educators, both your peers in this course and the professional colleagues with whom we’ll work, e</w:t>
      </w:r>
      <w:r w:rsidR="00084156" w:rsidRPr="001F3A97">
        <w:rPr>
          <w:rFonts w:ascii="Calibri" w:hAnsi="Calibri"/>
          <w:sz w:val="22"/>
          <w:szCs w:val="22"/>
        </w:rPr>
        <w:t>njoy working as part of a team, and become increasingly good at it.</w:t>
      </w:r>
      <w:r w:rsidR="00BF7641">
        <w:rPr>
          <w:rFonts w:ascii="Calibri" w:hAnsi="Calibri"/>
          <w:sz w:val="24"/>
          <w:szCs w:val="24"/>
        </w:rPr>
        <w:t xml:space="preserve"> </w:t>
      </w:r>
      <w:r w:rsidR="00BF7641" w:rsidRPr="00BF7641">
        <w:rPr>
          <w:rFonts w:ascii="Calibri" w:hAnsi="Calibri"/>
          <w:i/>
          <w:sz w:val="18"/>
          <w:szCs w:val="18"/>
        </w:rPr>
        <w:t xml:space="preserve">&gt; </w:t>
      </w:r>
      <w:r w:rsidR="00BF7641">
        <w:rPr>
          <w:rFonts w:ascii="Calibri" w:hAnsi="Calibri"/>
          <w:i/>
          <w:sz w:val="18"/>
          <w:szCs w:val="18"/>
        </w:rPr>
        <w:t>UWSP Connections Project</w:t>
      </w:r>
      <w:r w:rsidR="00D6019D">
        <w:rPr>
          <w:rFonts w:ascii="Calibri" w:hAnsi="Calibri"/>
          <w:i/>
          <w:sz w:val="18"/>
          <w:szCs w:val="18"/>
        </w:rPr>
        <w:t>, Final Exam</w:t>
      </w:r>
    </w:p>
    <w:p w:rsidR="007D1C0B" w:rsidRDefault="007D1C0B" w:rsidP="008D1AF4">
      <w:pPr>
        <w:jc w:val="both"/>
        <w:rPr>
          <w:rFonts w:ascii="Calibri" w:hAnsi="Calibri"/>
          <w:b/>
          <w:sz w:val="24"/>
          <w:szCs w:val="24"/>
          <w:u w:val="single"/>
        </w:rPr>
      </w:pPr>
    </w:p>
    <w:p w:rsidR="007D1C0B" w:rsidRPr="007D1C0B" w:rsidRDefault="007D1C0B" w:rsidP="008D1AF4">
      <w:pPr>
        <w:jc w:val="both"/>
        <w:rPr>
          <w:rFonts w:ascii="Calibri" w:hAnsi="Calibri"/>
          <w:b/>
          <w:sz w:val="24"/>
          <w:szCs w:val="24"/>
          <w:u w:val="single"/>
        </w:rPr>
      </w:pPr>
      <w:r w:rsidRPr="007D1C0B">
        <w:rPr>
          <w:rFonts w:ascii="Calibri" w:hAnsi="Calibri"/>
          <w:b/>
          <w:sz w:val="24"/>
          <w:szCs w:val="24"/>
          <w:u w:val="single"/>
        </w:rPr>
        <w:t xml:space="preserve">COURSE </w:t>
      </w:r>
      <w:r>
        <w:rPr>
          <w:rFonts w:ascii="Calibri" w:hAnsi="Calibri"/>
          <w:b/>
          <w:sz w:val="24"/>
          <w:szCs w:val="24"/>
          <w:u w:val="single"/>
        </w:rPr>
        <w:t>WORK/ASSESSMENTS</w:t>
      </w:r>
    </w:p>
    <w:p w:rsidR="00444B10" w:rsidRPr="001F3A97" w:rsidRDefault="00444B10" w:rsidP="004D4D95">
      <w:pPr>
        <w:numPr>
          <w:ilvl w:val="0"/>
          <w:numId w:val="12"/>
        </w:numPr>
        <w:jc w:val="both"/>
        <w:rPr>
          <w:rFonts w:ascii="Calibri" w:hAnsi="Calibri"/>
          <w:b/>
          <w:i/>
          <w:sz w:val="22"/>
          <w:szCs w:val="22"/>
        </w:rPr>
      </w:pPr>
      <w:r w:rsidRPr="001F3A97">
        <w:rPr>
          <w:rFonts w:ascii="Calibri" w:hAnsi="Calibri"/>
          <w:b/>
          <w:i/>
          <w:sz w:val="22"/>
          <w:szCs w:val="22"/>
        </w:rPr>
        <w:t>Reading Postings</w:t>
      </w:r>
      <w:r w:rsidR="00535854" w:rsidRPr="001F3A97">
        <w:rPr>
          <w:rFonts w:ascii="Calibri" w:hAnsi="Calibri"/>
          <w:b/>
          <w:i/>
          <w:sz w:val="22"/>
          <w:szCs w:val="22"/>
        </w:rPr>
        <w:t xml:space="preserve"> &amp; </w:t>
      </w:r>
      <w:r w:rsidRPr="001F3A97">
        <w:rPr>
          <w:rFonts w:ascii="Calibri" w:hAnsi="Calibri"/>
          <w:b/>
          <w:i/>
          <w:sz w:val="22"/>
          <w:szCs w:val="22"/>
        </w:rPr>
        <w:t>Compilation</w:t>
      </w:r>
      <w:r w:rsidR="00BF7641" w:rsidRPr="001F3A97">
        <w:rPr>
          <w:rFonts w:ascii="Calibri" w:hAnsi="Calibri"/>
          <w:b/>
          <w:i/>
          <w:sz w:val="22"/>
          <w:szCs w:val="22"/>
        </w:rPr>
        <w:t xml:space="preserve"> </w:t>
      </w:r>
      <w:r w:rsidR="001F3A97">
        <w:rPr>
          <w:rFonts w:ascii="Calibri" w:hAnsi="Calibri"/>
          <w:b/>
          <w:i/>
          <w:sz w:val="22"/>
          <w:szCs w:val="22"/>
        </w:rPr>
        <w:t xml:space="preserve"> – </w:t>
      </w:r>
      <w:r w:rsidRPr="001F3A97">
        <w:rPr>
          <w:rFonts w:ascii="Calibri" w:hAnsi="Calibri"/>
          <w:b/>
          <w:i/>
          <w:sz w:val="22"/>
          <w:szCs w:val="22"/>
        </w:rPr>
        <w:t>30%</w:t>
      </w:r>
    </w:p>
    <w:p w:rsidR="00444B10" w:rsidRDefault="00805C47" w:rsidP="008D1AF4">
      <w:pPr>
        <w:ind w:left="1080"/>
        <w:jc w:val="both"/>
        <w:rPr>
          <w:rFonts w:ascii="Calibri" w:hAnsi="Calibri"/>
          <w:sz w:val="22"/>
          <w:szCs w:val="22"/>
        </w:rPr>
      </w:pPr>
      <w:r w:rsidRPr="001F3A97">
        <w:rPr>
          <w:rFonts w:ascii="Calibri" w:hAnsi="Calibri"/>
          <w:sz w:val="22"/>
          <w:szCs w:val="22"/>
        </w:rPr>
        <w:t xml:space="preserve">Each time that there is an assigned reading for class you have an accompanying D2L posting/upload due by the beginning of the period; D2L </w:t>
      </w:r>
      <w:r w:rsidRPr="001F3A97">
        <w:rPr>
          <w:rFonts w:ascii="Calibri" w:hAnsi="Calibri"/>
          <w:i/>
          <w:sz w:val="22"/>
          <w:szCs w:val="22"/>
        </w:rPr>
        <w:t>dropbox</w:t>
      </w:r>
      <w:r w:rsidRPr="001F3A97">
        <w:rPr>
          <w:rFonts w:ascii="Calibri" w:hAnsi="Calibri"/>
          <w:sz w:val="22"/>
          <w:szCs w:val="22"/>
        </w:rPr>
        <w:t xml:space="preserve"> folders, complete with directions, will become available throughout the semester.  This ever-growing list of strategies and </w:t>
      </w:r>
      <w:r w:rsidR="004F6BEF">
        <w:rPr>
          <w:rFonts w:ascii="Calibri" w:hAnsi="Calibri"/>
          <w:sz w:val="22"/>
          <w:szCs w:val="22"/>
        </w:rPr>
        <w:t xml:space="preserve">your accompanying </w:t>
      </w:r>
      <w:r w:rsidRPr="001F3A97">
        <w:rPr>
          <w:rFonts w:ascii="Calibri" w:hAnsi="Calibri"/>
          <w:sz w:val="22"/>
          <w:szCs w:val="22"/>
        </w:rPr>
        <w:t xml:space="preserve">reflections will help you actively engage with the ideas from the readings, help us move toward more meaningful discussions (vs. recap) during our time together, and give you a tangible collection of practical strategies that you will use later in the semester and over the course of your professional career.  </w:t>
      </w:r>
      <w:r w:rsidR="00D35741" w:rsidRPr="001F3A97">
        <w:rPr>
          <w:rFonts w:ascii="Calibri" w:hAnsi="Calibri"/>
          <w:sz w:val="22"/>
          <w:szCs w:val="22"/>
        </w:rPr>
        <w:t>Final c</w:t>
      </w:r>
      <w:r w:rsidRPr="001F3A97">
        <w:rPr>
          <w:rFonts w:ascii="Calibri" w:hAnsi="Calibri"/>
          <w:sz w:val="22"/>
          <w:szCs w:val="22"/>
        </w:rPr>
        <w:t>ompilations of</w:t>
      </w:r>
      <w:r w:rsidR="004F6BEF">
        <w:rPr>
          <w:rFonts w:ascii="Calibri" w:hAnsi="Calibri"/>
          <w:sz w:val="22"/>
          <w:szCs w:val="22"/>
        </w:rPr>
        <w:t xml:space="preserve"> </w:t>
      </w:r>
      <w:r w:rsidRPr="001F3A97">
        <w:rPr>
          <w:rFonts w:ascii="Calibri" w:hAnsi="Calibri"/>
          <w:sz w:val="22"/>
          <w:szCs w:val="22"/>
        </w:rPr>
        <w:t xml:space="preserve">and reflections on these </w:t>
      </w:r>
      <w:r w:rsidR="00D35741" w:rsidRPr="001F3A97">
        <w:rPr>
          <w:rFonts w:ascii="Calibri" w:hAnsi="Calibri"/>
          <w:sz w:val="22"/>
          <w:szCs w:val="22"/>
        </w:rPr>
        <w:t xml:space="preserve">and other </w:t>
      </w:r>
      <w:r w:rsidRPr="001F3A97">
        <w:rPr>
          <w:rFonts w:ascii="Calibri" w:hAnsi="Calibri"/>
          <w:sz w:val="22"/>
          <w:szCs w:val="22"/>
        </w:rPr>
        <w:t>ideas will also help you synthesize</w:t>
      </w:r>
      <w:r w:rsidR="00D35741" w:rsidRPr="001F3A97">
        <w:rPr>
          <w:rFonts w:ascii="Calibri" w:hAnsi="Calibri"/>
          <w:sz w:val="22"/>
          <w:szCs w:val="22"/>
        </w:rPr>
        <w:t xml:space="preserve"> their meaning for your future practice.  </w:t>
      </w:r>
    </w:p>
    <w:p w:rsidR="005B4AAA" w:rsidRPr="004921B0" w:rsidRDefault="005B4AAA" w:rsidP="005B4AAA">
      <w:pPr>
        <w:pStyle w:val="ListParagraph"/>
        <w:numPr>
          <w:ilvl w:val="0"/>
          <w:numId w:val="13"/>
        </w:numPr>
        <w:jc w:val="both"/>
        <w:rPr>
          <w:rFonts w:ascii="Calibri" w:hAnsi="Calibri"/>
          <w:i/>
          <w:sz w:val="20"/>
          <w:szCs w:val="20"/>
          <w:highlight w:val="yellow"/>
        </w:rPr>
      </w:pPr>
      <w:r w:rsidRPr="004921B0">
        <w:rPr>
          <w:rFonts w:ascii="Calibri" w:hAnsi="Calibri"/>
          <w:i/>
          <w:sz w:val="20"/>
          <w:szCs w:val="20"/>
          <w:highlight w:val="yellow"/>
        </w:rPr>
        <w:t xml:space="preserve">See page </w:t>
      </w:r>
      <w:r>
        <w:rPr>
          <w:rFonts w:ascii="Calibri" w:hAnsi="Calibri"/>
          <w:i/>
          <w:sz w:val="20"/>
          <w:szCs w:val="20"/>
          <w:highlight w:val="yellow"/>
        </w:rPr>
        <w:t xml:space="preserve">20 </w:t>
      </w:r>
      <w:r w:rsidRPr="004921B0">
        <w:rPr>
          <w:rFonts w:ascii="Calibri" w:hAnsi="Calibri"/>
          <w:i/>
          <w:sz w:val="20"/>
          <w:szCs w:val="20"/>
          <w:highlight w:val="yellow"/>
        </w:rPr>
        <w:t xml:space="preserve">for further details.  </w:t>
      </w:r>
    </w:p>
    <w:p w:rsidR="00D6019D" w:rsidRPr="00EB3FDB" w:rsidRDefault="00D6019D" w:rsidP="008D1AF4">
      <w:pPr>
        <w:jc w:val="both"/>
        <w:rPr>
          <w:rFonts w:ascii="Calibri" w:hAnsi="Calibri"/>
          <w:sz w:val="24"/>
          <w:szCs w:val="24"/>
        </w:rPr>
      </w:pPr>
    </w:p>
    <w:p w:rsidR="00444B10" w:rsidRPr="001F3A97" w:rsidRDefault="00444B10" w:rsidP="004D4D95">
      <w:pPr>
        <w:numPr>
          <w:ilvl w:val="0"/>
          <w:numId w:val="12"/>
        </w:numPr>
        <w:jc w:val="both"/>
        <w:rPr>
          <w:rFonts w:ascii="Calibri" w:hAnsi="Calibri"/>
          <w:b/>
          <w:i/>
          <w:sz w:val="22"/>
          <w:szCs w:val="22"/>
        </w:rPr>
      </w:pPr>
      <w:r w:rsidRPr="001F3A97">
        <w:rPr>
          <w:rFonts w:ascii="Calibri" w:hAnsi="Calibri"/>
          <w:b/>
          <w:i/>
          <w:sz w:val="22"/>
          <w:szCs w:val="22"/>
        </w:rPr>
        <w:t>Literacy Journey Paper</w:t>
      </w:r>
      <w:r w:rsidR="001F3A97">
        <w:rPr>
          <w:rFonts w:ascii="Calibri" w:hAnsi="Calibri"/>
          <w:b/>
          <w:i/>
          <w:sz w:val="22"/>
          <w:szCs w:val="22"/>
        </w:rPr>
        <w:t xml:space="preserve"> – </w:t>
      </w:r>
      <w:r w:rsidRPr="001F3A97">
        <w:rPr>
          <w:rFonts w:ascii="Calibri" w:hAnsi="Calibri"/>
          <w:b/>
          <w:i/>
          <w:sz w:val="22"/>
          <w:szCs w:val="22"/>
        </w:rPr>
        <w:t>10%</w:t>
      </w:r>
    </w:p>
    <w:p w:rsidR="002B7972" w:rsidRPr="001F3A97" w:rsidRDefault="00D35741" w:rsidP="008D1AF4">
      <w:pPr>
        <w:ind w:left="1080"/>
        <w:jc w:val="both"/>
        <w:rPr>
          <w:rFonts w:ascii="Calibri" w:hAnsi="Calibri"/>
          <w:sz w:val="22"/>
          <w:szCs w:val="22"/>
        </w:rPr>
      </w:pPr>
      <w:r w:rsidRPr="001F3A97">
        <w:rPr>
          <w:rFonts w:ascii="Calibri" w:hAnsi="Calibri"/>
          <w:sz w:val="22"/>
          <w:szCs w:val="22"/>
        </w:rPr>
        <w:t xml:space="preserve">As we begin our time together it is important to build classroom community and to understand that each of us, even as soon-to-be English educators, has had a unique literacy journey.  We will draft and workshop this essay early on in the semester to help us understand the unique paths that each of us have taken to this point; as we compose our own pieces and read about the experiences of others we will gain insight into </w:t>
      </w:r>
      <w:r w:rsidR="00444B10" w:rsidRPr="001F3A97">
        <w:rPr>
          <w:rFonts w:ascii="Calibri" w:hAnsi="Calibri"/>
          <w:sz w:val="22"/>
          <w:szCs w:val="22"/>
        </w:rPr>
        <w:t>how people learn to read</w:t>
      </w:r>
      <w:r w:rsidRPr="001F3A97">
        <w:rPr>
          <w:rFonts w:ascii="Calibri" w:hAnsi="Calibri"/>
          <w:sz w:val="22"/>
          <w:szCs w:val="22"/>
        </w:rPr>
        <w:t xml:space="preserve"> and our growing roles in this process.  </w:t>
      </w:r>
    </w:p>
    <w:p w:rsidR="00444B10" w:rsidRPr="004921B0" w:rsidRDefault="00D35741" w:rsidP="004D4D95">
      <w:pPr>
        <w:pStyle w:val="ListParagraph"/>
        <w:numPr>
          <w:ilvl w:val="0"/>
          <w:numId w:val="13"/>
        </w:numPr>
        <w:jc w:val="both"/>
        <w:rPr>
          <w:rFonts w:ascii="Calibri" w:hAnsi="Calibri"/>
          <w:i/>
          <w:sz w:val="20"/>
          <w:szCs w:val="20"/>
          <w:highlight w:val="yellow"/>
        </w:rPr>
      </w:pPr>
      <w:r w:rsidRPr="004921B0">
        <w:rPr>
          <w:rFonts w:ascii="Calibri" w:hAnsi="Calibri"/>
          <w:i/>
          <w:sz w:val="20"/>
          <w:szCs w:val="20"/>
          <w:highlight w:val="yellow"/>
        </w:rPr>
        <w:t xml:space="preserve">See page </w:t>
      </w:r>
      <w:r w:rsidR="004921B0" w:rsidRPr="004921B0">
        <w:rPr>
          <w:rFonts w:ascii="Calibri" w:hAnsi="Calibri"/>
          <w:i/>
          <w:sz w:val="20"/>
          <w:szCs w:val="20"/>
          <w:highlight w:val="yellow"/>
        </w:rPr>
        <w:t>11</w:t>
      </w:r>
      <w:r w:rsidRPr="004921B0">
        <w:rPr>
          <w:rFonts w:ascii="Calibri" w:hAnsi="Calibri"/>
          <w:i/>
          <w:sz w:val="20"/>
          <w:szCs w:val="20"/>
          <w:highlight w:val="yellow"/>
        </w:rPr>
        <w:t xml:space="preserve"> for further details.  </w:t>
      </w:r>
    </w:p>
    <w:p w:rsidR="00444B10" w:rsidRPr="001E5270" w:rsidRDefault="00444B10" w:rsidP="008D1AF4">
      <w:pPr>
        <w:jc w:val="both"/>
        <w:rPr>
          <w:rFonts w:ascii="Calibri" w:hAnsi="Calibri"/>
          <w:sz w:val="24"/>
          <w:szCs w:val="24"/>
        </w:rPr>
      </w:pPr>
    </w:p>
    <w:p w:rsidR="00444B10" w:rsidRPr="001F3A97" w:rsidRDefault="00444B10" w:rsidP="004D4D95">
      <w:pPr>
        <w:numPr>
          <w:ilvl w:val="0"/>
          <w:numId w:val="12"/>
        </w:numPr>
        <w:jc w:val="both"/>
        <w:rPr>
          <w:rFonts w:ascii="Calibri" w:hAnsi="Calibri"/>
          <w:b/>
          <w:i/>
          <w:sz w:val="22"/>
          <w:szCs w:val="22"/>
        </w:rPr>
      </w:pPr>
      <w:r w:rsidRPr="001F3A97">
        <w:rPr>
          <w:rFonts w:ascii="Calibri" w:hAnsi="Calibri"/>
          <w:b/>
          <w:i/>
          <w:sz w:val="22"/>
          <w:szCs w:val="22"/>
        </w:rPr>
        <w:t>Annotated Bibliography</w:t>
      </w:r>
      <w:r w:rsidR="001F3A97">
        <w:rPr>
          <w:rFonts w:ascii="Calibri" w:hAnsi="Calibri"/>
          <w:b/>
          <w:i/>
          <w:sz w:val="22"/>
          <w:szCs w:val="22"/>
        </w:rPr>
        <w:t xml:space="preserve"> – </w:t>
      </w:r>
      <w:r w:rsidRPr="001F3A97">
        <w:rPr>
          <w:rFonts w:ascii="Calibri" w:hAnsi="Calibri"/>
          <w:b/>
          <w:i/>
          <w:sz w:val="22"/>
          <w:szCs w:val="22"/>
        </w:rPr>
        <w:t>1</w:t>
      </w:r>
      <w:r w:rsidR="00011E64">
        <w:rPr>
          <w:rFonts w:ascii="Calibri" w:hAnsi="Calibri"/>
          <w:b/>
          <w:i/>
          <w:sz w:val="22"/>
          <w:szCs w:val="22"/>
        </w:rPr>
        <w:t>5</w:t>
      </w:r>
      <w:r w:rsidRPr="001F3A97">
        <w:rPr>
          <w:rFonts w:ascii="Calibri" w:hAnsi="Calibri"/>
          <w:b/>
          <w:i/>
          <w:sz w:val="22"/>
          <w:szCs w:val="22"/>
        </w:rPr>
        <w:t>%</w:t>
      </w:r>
    </w:p>
    <w:p w:rsidR="002B7972" w:rsidRPr="001F3A97" w:rsidRDefault="00EC7152" w:rsidP="008D1AF4">
      <w:pPr>
        <w:ind w:left="1080"/>
        <w:jc w:val="both"/>
        <w:rPr>
          <w:rFonts w:ascii="Calibri" w:hAnsi="Calibri"/>
          <w:sz w:val="22"/>
          <w:szCs w:val="22"/>
        </w:rPr>
      </w:pPr>
      <w:r w:rsidRPr="001F3A97">
        <w:rPr>
          <w:rFonts w:ascii="Calibri" w:hAnsi="Calibri"/>
          <w:sz w:val="22"/>
          <w:szCs w:val="22"/>
        </w:rPr>
        <w:t xml:space="preserve">As we </w:t>
      </w:r>
      <w:r w:rsidR="006D0C9E" w:rsidRPr="001F3A97">
        <w:rPr>
          <w:rFonts w:ascii="Calibri" w:hAnsi="Calibri"/>
          <w:sz w:val="22"/>
          <w:szCs w:val="22"/>
        </w:rPr>
        <w:t xml:space="preserve">work to understand how to create focused and engaging units for our students, this assessment will help you prepare for one of the most important tasks </w:t>
      </w:r>
      <w:r w:rsidR="002B7972" w:rsidRPr="001F3A97">
        <w:rPr>
          <w:rFonts w:ascii="Calibri" w:hAnsi="Calibri"/>
          <w:sz w:val="22"/>
          <w:szCs w:val="22"/>
        </w:rPr>
        <w:t xml:space="preserve">of </w:t>
      </w:r>
      <w:r w:rsidR="006D0C9E" w:rsidRPr="001F3A97">
        <w:rPr>
          <w:rFonts w:ascii="Calibri" w:hAnsi="Calibri"/>
          <w:sz w:val="22"/>
          <w:szCs w:val="22"/>
        </w:rPr>
        <w:t>English educator</w:t>
      </w:r>
      <w:r w:rsidR="002B7972" w:rsidRPr="001F3A97">
        <w:rPr>
          <w:rFonts w:ascii="Calibri" w:hAnsi="Calibri"/>
          <w:sz w:val="22"/>
          <w:szCs w:val="22"/>
        </w:rPr>
        <w:t>s</w:t>
      </w:r>
      <w:r w:rsidR="006D0C9E" w:rsidRPr="001F3A97">
        <w:rPr>
          <w:rFonts w:ascii="Calibri" w:hAnsi="Calibri"/>
          <w:sz w:val="22"/>
          <w:szCs w:val="22"/>
        </w:rPr>
        <w:t xml:space="preserve">: searching for, selecting and justifying (for students, parents and administrators) texts which connect your students to unit themes in varied and meaningful ways.  This annotated bibliography, completed individually or with a partner, gives you the opportunity to explore a theme of personal interest and </w:t>
      </w:r>
      <w:r w:rsidR="002B7972" w:rsidRPr="001F3A97">
        <w:rPr>
          <w:rFonts w:ascii="Calibri" w:hAnsi="Calibri"/>
          <w:sz w:val="22"/>
          <w:szCs w:val="22"/>
        </w:rPr>
        <w:t xml:space="preserve">develop a collection of diverse texts that will engage students and assist them in formulating their own response to the </w:t>
      </w:r>
      <w:r w:rsidR="006D0C9E" w:rsidRPr="001F3A97">
        <w:rPr>
          <w:rFonts w:ascii="Calibri" w:hAnsi="Calibri"/>
          <w:sz w:val="22"/>
          <w:szCs w:val="22"/>
        </w:rPr>
        <w:t xml:space="preserve">essential question(s) </w:t>
      </w:r>
      <w:r w:rsidR="002B7972" w:rsidRPr="001F3A97">
        <w:rPr>
          <w:rFonts w:ascii="Calibri" w:hAnsi="Calibri"/>
          <w:sz w:val="22"/>
          <w:szCs w:val="22"/>
        </w:rPr>
        <w:t xml:space="preserve">in your unit.  </w:t>
      </w:r>
      <w:r w:rsidR="006D0C9E" w:rsidRPr="001F3A97">
        <w:rPr>
          <w:rFonts w:ascii="Calibri" w:hAnsi="Calibri"/>
          <w:sz w:val="22"/>
          <w:szCs w:val="22"/>
        </w:rPr>
        <w:t xml:space="preserve"> </w:t>
      </w:r>
    </w:p>
    <w:p w:rsidR="00EC7152" w:rsidRPr="002B7972" w:rsidRDefault="002B7972" w:rsidP="004D4D95">
      <w:pPr>
        <w:pStyle w:val="ListParagraph"/>
        <w:numPr>
          <w:ilvl w:val="1"/>
          <w:numId w:val="12"/>
        </w:numPr>
        <w:jc w:val="both"/>
        <w:rPr>
          <w:rFonts w:ascii="Calibri" w:hAnsi="Calibri"/>
          <w:sz w:val="20"/>
          <w:szCs w:val="20"/>
        </w:rPr>
      </w:pPr>
      <w:r w:rsidRPr="002B7972">
        <w:rPr>
          <w:rFonts w:ascii="Calibri" w:hAnsi="Calibri"/>
          <w:i/>
          <w:sz w:val="20"/>
          <w:szCs w:val="20"/>
          <w:highlight w:val="yellow"/>
        </w:rPr>
        <w:t xml:space="preserve">See page </w:t>
      </w:r>
      <w:r w:rsidR="004921B0">
        <w:rPr>
          <w:rFonts w:ascii="Calibri" w:hAnsi="Calibri"/>
          <w:i/>
          <w:sz w:val="20"/>
          <w:szCs w:val="20"/>
          <w:highlight w:val="yellow"/>
        </w:rPr>
        <w:t>13 for further details</w:t>
      </w:r>
      <w:r w:rsidR="004921B0">
        <w:rPr>
          <w:rFonts w:ascii="Calibri" w:hAnsi="Calibri"/>
          <w:i/>
          <w:sz w:val="20"/>
          <w:szCs w:val="20"/>
        </w:rPr>
        <w:t xml:space="preserve">. </w:t>
      </w:r>
      <w:r w:rsidRPr="002B7972">
        <w:rPr>
          <w:rFonts w:ascii="Calibri" w:hAnsi="Calibri"/>
          <w:i/>
          <w:sz w:val="20"/>
          <w:szCs w:val="20"/>
        </w:rPr>
        <w:t xml:space="preserve">  </w:t>
      </w:r>
      <w:r w:rsidR="006D0C9E" w:rsidRPr="002B7972">
        <w:rPr>
          <w:rFonts w:ascii="Calibri" w:hAnsi="Calibri"/>
          <w:sz w:val="20"/>
          <w:szCs w:val="20"/>
        </w:rPr>
        <w:t xml:space="preserve"> </w:t>
      </w:r>
    </w:p>
    <w:p w:rsidR="00444B10" w:rsidRPr="00EB3FDB" w:rsidRDefault="00444B10" w:rsidP="008D1AF4">
      <w:pPr>
        <w:jc w:val="both"/>
        <w:rPr>
          <w:rFonts w:ascii="Calibri" w:hAnsi="Calibri"/>
          <w:sz w:val="24"/>
          <w:szCs w:val="24"/>
        </w:rPr>
      </w:pPr>
    </w:p>
    <w:p w:rsidR="002B7972" w:rsidRPr="001F3A97" w:rsidRDefault="00444B10" w:rsidP="004D4D95">
      <w:pPr>
        <w:numPr>
          <w:ilvl w:val="0"/>
          <w:numId w:val="12"/>
        </w:numPr>
        <w:jc w:val="both"/>
        <w:rPr>
          <w:rFonts w:ascii="Calibri" w:hAnsi="Calibri"/>
          <w:b/>
          <w:i/>
          <w:sz w:val="22"/>
          <w:szCs w:val="22"/>
        </w:rPr>
      </w:pPr>
      <w:r w:rsidRPr="001F3A97">
        <w:rPr>
          <w:rFonts w:ascii="Calibri" w:hAnsi="Calibri"/>
          <w:b/>
          <w:i/>
          <w:sz w:val="22"/>
          <w:szCs w:val="22"/>
        </w:rPr>
        <w:t>UWSP Connections Projec</w:t>
      </w:r>
      <w:r w:rsidR="001F3A97">
        <w:rPr>
          <w:rFonts w:ascii="Calibri" w:hAnsi="Calibri"/>
          <w:b/>
          <w:i/>
          <w:sz w:val="22"/>
          <w:szCs w:val="22"/>
        </w:rPr>
        <w:t>t – 35</w:t>
      </w:r>
      <w:r w:rsidRPr="001F3A97">
        <w:rPr>
          <w:rFonts w:ascii="Calibri" w:hAnsi="Calibri"/>
          <w:b/>
          <w:i/>
          <w:sz w:val="22"/>
          <w:szCs w:val="22"/>
        </w:rPr>
        <w:t>%</w:t>
      </w:r>
    </w:p>
    <w:p w:rsidR="00444B10" w:rsidRPr="001F3A97" w:rsidRDefault="00D47B3B" w:rsidP="008D1AF4">
      <w:pPr>
        <w:ind w:left="1080"/>
        <w:jc w:val="both"/>
        <w:rPr>
          <w:rFonts w:ascii="Calibri" w:hAnsi="Calibri"/>
          <w:sz w:val="22"/>
          <w:szCs w:val="22"/>
        </w:rPr>
      </w:pPr>
      <w:r w:rsidRPr="001F3A97">
        <w:rPr>
          <w:rFonts w:ascii="Calibri" w:hAnsi="Calibri"/>
          <w:sz w:val="22"/>
          <w:szCs w:val="22"/>
        </w:rPr>
        <w:t>All of our early work this semester</w:t>
      </w:r>
      <w:r w:rsidR="00474732" w:rsidRPr="001F3A97">
        <w:rPr>
          <w:rFonts w:ascii="Calibri" w:hAnsi="Calibri"/>
          <w:sz w:val="22"/>
          <w:szCs w:val="22"/>
        </w:rPr>
        <w:t xml:space="preserve"> (</w:t>
      </w:r>
      <w:r w:rsidRPr="001F3A97">
        <w:rPr>
          <w:rFonts w:ascii="Calibri" w:hAnsi="Calibri"/>
          <w:sz w:val="22"/>
          <w:szCs w:val="22"/>
        </w:rPr>
        <w:t>the readings, writing</w:t>
      </w:r>
      <w:r w:rsidR="00474732" w:rsidRPr="001F3A97">
        <w:rPr>
          <w:rFonts w:ascii="Calibri" w:hAnsi="Calibri"/>
          <w:sz w:val="22"/>
          <w:szCs w:val="22"/>
        </w:rPr>
        <w:t xml:space="preserve">, </w:t>
      </w:r>
      <w:r w:rsidRPr="001F3A97">
        <w:rPr>
          <w:rFonts w:ascii="Calibri" w:hAnsi="Calibri"/>
          <w:sz w:val="22"/>
          <w:szCs w:val="22"/>
        </w:rPr>
        <w:t>annotated bibliography</w:t>
      </w:r>
      <w:r w:rsidR="00474732" w:rsidRPr="001F3A97">
        <w:rPr>
          <w:rFonts w:ascii="Calibri" w:hAnsi="Calibri"/>
          <w:sz w:val="22"/>
          <w:szCs w:val="22"/>
        </w:rPr>
        <w:t xml:space="preserve"> and novel meetings)</w:t>
      </w:r>
      <w:r w:rsidRPr="001F3A97">
        <w:rPr>
          <w:rFonts w:ascii="Calibri" w:hAnsi="Calibri"/>
          <w:sz w:val="22"/>
          <w:szCs w:val="22"/>
        </w:rPr>
        <w:t>, will prepare us for and be applied in real ways during the UWSP Connections Project.  A</w:t>
      </w:r>
      <w:r w:rsidR="00474732" w:rsidRPr="001F3A97">
        <w:rPr>
          <w:rFonts w:ascii="Calibri" w:hAnsi="Calibri"/>
          <w:sz w:val="22"/>
          <w:szCs w:val="22"/>
        </w:rPr>
        <w:t xml:space="preserve"> </w:t>
      </w:r>
      <w:r w:rsidRPr="001F3A97">
        <w:rPr>
          <w:rFonts w:ascii="Calibri" w:hAnsi="Calibri"/>
          <w:sz w:val="22"/>
          <w:szCs w:val="22"/>
        </w:rPr>
        <w:t xml:space="preserve">collaboration between English 381 students and teachers and students from various high schools around the state, you will </w:t>
      </w:r>
      <w:r w:rsidR="00474732" w:rsidRPr="001F3A97">
        <w:rPr>
          <w:rFonts w:ascii="Calibri" w:hAnsi="Calibri"/>
          <w:sz w:val="22"/>
          <w:szCs w:val="22"/>
        </w:rPr>
        <w:t xml:space="preserve">work as a member of a teaching team to lead </w:t>
      </w:r>
      <w:r w:rsidRPr="001F3A97">
        <w:rPr>
          <w:rFonts w:ascii="Calibri" w:hAnsi="Calibri"/>
          <w:sz w:val="22"/>
          <w:szCs w:val="22"/>
        </w:rPr>
        <w:t>on-line literature circles</w:t>
      </w:r>
      <w:r w:rsidR="00474732" w:rsidRPr="001F3A97">
        <w:rPr>
          <w:rFonts w:ascii="Calibri" w:hAnsi="Calibri"/>
          <w:sz w:val="22"/>
          <w:szCs w:val="22"/>
        </w:rPr>
        <w:t xml:space="preserve">, interact with students and respond to their work and </w:t>
      </w:r>
      <w:r w:rsidRPr="001F3A97">
        <w:rPr>
          <w:rFonts w:ascii="Calibri" w:hAnsi="Calibri"/>
          <w:sz w:val="22"/>
          <w:szCs w:val="22"/>
        </w:rPr>
        <w:t>guid</w:t>
      </w:r>
      <w:r w:rsidR="00474732" w:rsidRPr="001F3A97">
        <w:rPr>
          <w:rFonts w:ascii="Calibri" w:hAnsi="Calibri"/>
          <w:sz w:val="22"/>
          <w:szCs w:val="22"/>
        </w:rPr>
        <w:t>e</w:t>
      </w:r>
      <w:r w:rsidRPr="001F3A97">
        <w:rPr>
          <w:rFonts w:ascii="Calibri" w:hAnsi="Calibri"/>
          <w:sz w:val="22"/>
          <w:szCs w:val="22"/>
        </w:rPr>
        <w:t xml:space="preserve"> them through projects you develop</w:t>
      </w:r>
      <w:r w:rsidR="00474732" w:rsidRPr="001F3A97">
        <w:rPr>
          <w:rFonts w:ascii="Calibri" w:hAnsi="Calibri"/>
          <w:sz w:val="22"/>
          <w:szCs w:val="22"/>
        </w:rPr>
        <w:t>; in addition</w:t>
      </w:r>
      <w:r w:rsidR="004F6BEF">
        <w:rPr>
          <w:rFonts w:ascii="Calibri" w:hAnsi="Calibri"/>
          <w:sz w:val="22"/>
          <w:szCs w:val="22"/>
        </w:rPr>
        <w:t>,</w:t>
      </w:r>
      <w:r w:rsidR="00474732" w:rsidRPr="001F3A97">
        <w:rPr>
          <w:rFonts w:ascii="Calibri" w:hAnsi="Calibri"/>
          <w:sz w:val="22"/>
          <w:szCs w:val="22"/>
        </w:rPr>
        <w:t xml:space="preserve"> you will also </w:t>
      </w:r>
      <w:r w:rsidRPr="001F3A97">
        <w:rPr>
          <w:rFonts w:ascii="Calibri" w:hAnsi="Calibri"/>
          <w:sz w:val="22"/>
          <w:szCs w:val="22"/>
        </w:rPr>
        <w:t>visit your students in their physical classrooms</w:t>
      </w:r>
      <w:r w:rsidR="004F6BEF">
        <w:rPr>
          <w:rFonts w:ascii="Calibri" w:hAnsi="Calibri"/>
          <w:sz w:val="22"/>
          <w:szCs w:val="22"/>
        </w:rPr>
        <w:t xml:space="preserve">, </w:t>
      </w:r>
      <w:r w:rsidRPr="001F3A97">
        <w:rPr>
          <w:rFonts w:ascii="Calibri" w:hAnsi="Calibri"/>
          <w:sz w:val="22"/>
          <w:szCs w:val="22"/>
        </w:rPr>
        <w:t xml:space="preserve">host them during their </w:t>
      </w:r>
      <w:r w:rsidRPr="001F3A97">
        <w:rPr>
          <w:rFonts w:ascii="Calibri" w:hAnsi="Calibri"/>
          <w:b/>
          <w:sz w:val="22"/>
          <w:szCs w:val="22"/>
        </w:rPr>
        <w:t>May 6</w:t>
      </w:r>
      <w:r w:rsidRPr="001F3A97">
        <w:rPr>
          <w:rFonts w:ascii="Calibri" w:hAnsi="Calibri"/>
          <w:b/>
          <w:sz w:val="22"/>
          <w:szCs w:val="22"/>
          <w:vertAlign w:val="superscript"/>
        </w:rPr>
        <w:t>th</w:t>
      </w:r>
      <w:r w:rsidRPr="001F3A97">
        <w:rPr>
          <w:rFonts w:ascii="Calibri" w:hAnsi="Calibri"/>
          <w:b/>
          <w:sz w:val="22"/>
          <w:szCs w:val="22"/>
        </w:rPr>
        <w:t xml:space="preserve"> all-day visit </w:t>
      </w:r>
      <w:r w:rsidRPr="001F3A97">
        <w:rPr>
          <w:rFonts w:ascii="Calibri" w:hAnsi="Calibri"/>
          <w:sz w:val="22"/>
          <w:szCs w:val="22"/>
        </w:rPr>
        <w:t>to the UWSP campus</w:t>
      </w:r>
      <w:r w:rsidR="004F6BEF">
        <w:rPr>
          <w:rFonts w:ascii="Calibri" w:hAnsi="Calibri"/>
          <w:sz w:val="22"/>
          <w:szCs w:val="22"/>
        </w:rPr>
        <w:t xml:space="preserve"> and, of course, reflect on this entire process</w:t>
      </w:r>
      <w:r w:rsidRPr="001F3A97">
        <w:rPr>
          <w:rFonts w:ascii="Calibri" w:hAnsi="Calibri"/>
          <w:sz w:val="22"/>
          <w:szCs w:val="22"/>
        </w:rPr>
        <w:t xml:space="preserve">.  </w:t>
      </w:r>
      <w:r w:rsidR="00474732" w:rsidRPr="001F3A97">
        <w:rPr>
          <w:rFonts w:ascii="Calibri" w:hAnsi="Calibri"/>
          <w:sz w:val="22"/>
          <w:szCs w:val="22"/>
        </w:rPr>
        <w:t xml:space="preserve">Participating in </w:t>
      </w:r>
      <w:r w:rsidR="00444B10" w:rsidRPr="001F3A97">
        <w:rPr>
          <w:rFonts w:ascii="Calibri" w:hAnsi="Calibri"/>
          <w:sz w:val="22"/>
          <w:szCs w:val="22"/>
        </w:rPr>
        <w:t xml:space="preserve">the </w:t>
      </w:r>
      <w:r w:rsidR="00474732" w:rsidRPr="001F3A97">
        <w:rPr>
          <w:rFonts w:ascii="Calibri" w:hAnsi="Calibri"/>
          <w:sz w:val="22"/>
          <w:szCs w:val="22"/>
        </w:rPr>
        <w:t xml:space="preserve">UWSP </w:t>
      </w:r>
      <w:r w:rsidR="00444B10" w:rsidRPr="001F3A97">
        <w:rPr>
          <w:rFonts w:ascii="Calibri" w:hAnsi="Calibri"/>
          <w:sz w:val="22"/>
          <w:szCs w:val="22"/>
        </w:rPr>
        <w:t>Connections Project put</w:t>
      </w:r>
      <w:r w:rsidR="00474732" w:rsidRPr="001F3A97">
        <w:rPr>
          <w:rFonts w:ascii="Calibri" w:hAnsi="Calibri"/>
          <w:sz w:val="22"/>
          <w:szCs w:val="22"/>
        </w:rPr>
        <w:t>s</w:t>
      </w:r>
      <w:r w:rsidR="00444B10" w:rsidRPr="001F3A97">
        <w:rPr>
          <w:rFonts w:ascii="Calibri" w:hAnsi="Calibri"/>
          <w:sz w:val="22"/>
          <w:szCs w:val="22"/>
        </w:rPr>
        <w:t xml:space="preserve"> you in the role of teacher</w:t>
      </w:r>
      <w:r w:rsidR="00474732" w:rsidRPr="001F3A97">
        <w:rPr>
          <w:rFonts w:ascii="Calibri" w:hAnsi="Calibri"/>
          <w:sz w:val="22"/>
          <w:szCs w:val="22"/>
        </w:rPr>
        <w:t xml:space="preserve"> and gives you real-world experience in </w:t>
      </w:r>
      <w:r w:rsidR="00444B10" w:rsidRPr="001F3A97">
        <w:rPr>
          <w:rFonts w:ascii="Calibri" w:hAnsi="Calibri"/>
          <w:sz w:val="22"/>
          <w:szCs w:val="22"/>
        </w:rPr>
        <w:t>work</w:t>
      </w:r>
      <w:r w:rsidR="00474732" w:rsidRPr="001F3A97">
        <w:rPr>
          <w:rFonts w:ascii="Calibri" w:hAnsi="Calibri"/>
          <w:sz w:val="22"/>
          <w:szCs w:val="22"/>
        </w:rPr>
        <w:t>ing</w:t>
      </w:r>
      <w:r w:rsidR="00444B10" w:rsidRPr="001F3A97">
        <w:rPr>
          <w:rFonts w:ascii="Calibri" w:hAnsi="Calibri"/>
          <w:sz w:val="22"/>
          <w:szCs w:val="22"/>
        </w:rPr>
        <w:t xml:space="preserve"> with your own students on the actual, messy, unpredictable, exciting, and joyful enterprise of reading and discussing </w:t>
      </w:r>
      <w:r w:rsidR="00474732" w:rsidRPr="001F3A97">
        <w:rPr>
          <w:rFonts w:ascii="Calibri" w:hAnsi="Calibri"/>
          <w:sz w:val="22"/>
          <w:szCs w:val="22"/>
        </w:rPr>
        <w:t xml:space="preserve">literature; it provides you with critical interactions that will </w:t>
      </w:r>
      <w:r w:rsidRPr="001F3A97">
        <w:rPr>
          <w:rFonts w:ascii="Calibri" w:hAnsi="Calibri"/>
          <w:sz w:val="22"/>
          <w:szCs w:val="22"/>
        </w:rPr>
        <w:t xml:space="preserve">help you develop the </w:t>
      </w:r>
      <w:r w:rsidR="00444B10" w:rsidRPr="001F3A97">
        <w:rPr>
          <w:rFonts w:ascii="Calibri" w:hAnsi="Calibri"/>
          <w:sz w:val="22"/>
          <w:szCs w:val="22"/>
        </w:rPr>
        <w:t xml:space="preserve">foundational skills </w:t>
      </w:r>
      <w:r w:rsidRPr="001F3A97">
        <w:rPr>
          <w:rFonts w:ascii="Calibri" w:hAnsi="Calibri"/>
          <w:sz w:val="22"/>
          <w:szCs w:val="22"/>
        </w:rPr>
        <w:t xml:space="preserve">needed for </w:t>
      </w:r>
      <w:r w:rsidR="00444B10" w:rsidRPr="001F3A97">
        <w:rPr>
          <w:rFonts w:ascii="Calibri" w:hAnsi="Calibri"/>
          <w:sz w:val="22"/>
          <w:szCs w:val="22"/>
        </w:rPr>
        <w:t>goal-oriented planning and assessment</w:t>
      </w:r>
      <w:r w:rsidR="00474732" w:rsidRPr="001F3A97">
        <w:rPr>
          <w:rFonts w:ascii="Calibri" w:hAnsi="Calibri"/>
          <w:sz w:val="22"/>
          <w:szCs w:val="22"/>
        </w:rPr>
        <w:t xml:space="preserve">, work which best transpires in functional </w:t>
      </w:r>
      <w:r w:rsidR="00EF18AA" w:rsidRPr="001F3A97">
        <w:rPr>
          <w:rFonts w:ascii="Calibri" w:hAnsi="Calibri"/>
          <w:sz w:val="22"/>
          <w:szCs w:val="22"/>
        </w:rPr>
        <w:t xml:space="preserve">teaching </w:t>
      </w:r>
      <w:r w:rsidR="00474732" w:rsidRPr="001F3A97">
        <w:rPr>
          <w:rFonts w:ascii="Calibri" w:hAnsi="Calibri"/>
          <w:sz w:val="22"/>
          <w:szCs w:val="22"/>
        </w:rPr>
        <w:t>teams</w:t>
      </w:r>
      <w:r w:rsidR="00444B10" w:rsidRPr="001F3A97">
        <w:rPr>
          <w:rFonts w:ascii="Calibri" w:hAnsi="Calibri"/>
          <w:sz w:val="22"/>
          <w:szCs w:val="22"/>
        </w:rPr>
        <w:t>.</w:t>
      </w:r>
    </w:p>
    <w:p w:rsidR="00D47B3B" w:rsidRPr="002B7972" w:rsidRDefault="00D47B3B" w:rsidP="004D4D95">
      <w:pPr>
        <w:pStyle w:val="ListParagraph"/>
        <w:numPr>
          <w:ilvl w:val="0"/>
          <w:numId w:val="14"/>
        </w:numPr>
        <w:jc w:val="both"/>
        <w:rPr>
          <w:rFonts w:ascii="Calibri" w:hAnsi="Calibri"/>
          <w:sz w:val="20"/>
          <w:szCs w:val="20"/>
        </w:rPr>
      </w:pPr>
      <w:r w:rsidRPr="002B7972">
        <w:rPr>
          <w:rFonts w:ascii="Calibri" w:hAnsi="Calibri"/>
          <w:i/>
          <w:sz w:val="20"/>
          <w:szCs w:val="20"/>
          <w:highlight w:val="yellow"/>
        </w:rPr>
        <w:t xml:space="preserve">See page </w:t>
      </w:r>
      <w:r w:rsidR="004921B0">
        <w:rPr>
          <w:rFonts w:ascii="Calibri" w:hAnsi="Calibri"/>
          <w:i/>
          <w:sz w:val="20"/>
          <w:szCs w:val="20"/>
          <w:highlight w:val="yellow"/>
        </w:rPr>
        <w:t>17 for further details.</w:t>
      </w:r>
      <w:r w:rsidRPr="002B7972">
        <w:rPr>
          <w:rFonts w:ascii="Calibri" w:hAnsi="Calibri"/>
          <w:i/>
          <w:sz w:val="20"/>
          <w:szCs w:val="20"/>
        </w:rPr>
        <w:t xml:space="preserve">  </w:t>
      </w:r>
      <w:r w:rsidRPr="002B7972">
        <w:rPr>
          <w:rFonts w:ascii="Calibri" w:hAnsi="Calibri"/>
          <w:sz w:val="20"/>
          <w:szCs w:val="20"/>
        </w:rPr>
        <w:t xml:space="preserve"> </w:t>
      </w:r>
    </w:p>
    <w:p w:rsidR="00D47B3B" w:rsidRPr="00D47B3B" w:rsidRDefault="00D47B3B" w:rsidP="008D1AF4">
      <w:pPr>
        <w:pStyle w:val="ListParagraph"/>
        <w:ind w:left="1440"/>
        <w:jc w:val="both"/>
        <w:rPr>
          <w:rFonts w:ascii="Calibri" w:hAnsi="Calibri"/>
          <w:sz w:val="24"/>
          <w:szCs w:val="24"/>
        </w:rPr>
      </w:pPr>
    </w:p>
    <w:p w:rsidR="00444B10" w:rsidRPr="001F3A97" w:rsidRDefault="00444B10" w:rsidP="004D4D95">
      <w:pPr>
        <w:numPr>
          <w:ilvl w:val="0"/>
          <w:numId w:val="12"/>
        </w:numPr>
        <w:jc w:val="both"/>
        <w:rPr>
          <w:rFonts w:ascii="Calibri" w:hAnsi="Calibri"/>
          <w:b/>
          <w:i/>
          <w:sz w:val="22"/>
          <w:szCs w:val="22"/>
        </w:rPr>
      </w:pPr>
      <w:r w:rsidRPr="001F3A97">
        <w:rPr>
          <w:rFonts w:ascii="Calibri" w:hAnsi="Calibri"/>
          <w:b/>
          <w:i/>
          <w:sz w:val="22"/>
          <w:szCs w:val="22"/>
        </w:rPr>
        <w:t>Final Exam Assignment: What Have You Learned About Teaching Reading?</w:t>
      </w:r>
      <w:r w:rsidR="001F3A97">
        <w:rPr>
          <w:rFonts w:ascii="Calibri" w:hAnsi="Calibri"/>
          <w:b/>
          <w:i/>
          <w:sz w:val="22"/>
          <w:szCs w:val="22"/>
        </w:rPr>
        <w:t xml:space="preserve"> – </w:t>
      </w:r>
      <w:r w:rsidRPr="001F3A97">
        <w:rPr>
          <w:rFonts w:ascii="Calibri" w:hAnsi="Calibri"/>
          <w:b/>
          <w:i/>
          <w:sz w:val="22"/>
          <w:szCs w:val="22"/>
        </w:rPr>
        <w:t>10%</w:t>
      </w:r>
    </w:p>
    <w:p w:rsidR="00D47B3B" w:rsidRPr="001F3A97" w:rsidRDefault="008669EF" w:rsidP="008D1AF4">
      <w:pPr>
        <w:ind w:left="1080"/>
        <w:jc w:val="both"/>
        <w:rPr>
          <w:rFonts w:ascii="Calibri" w:hAnsi="Calibri"/>
          <w:sz w:val="22"/>
          <w:szCs w:val="22"/>
        </w:rPr>
      </w:pPr>
      <w:r w:rsidRPr="001F3A97">
        <w:rPr>
          <w:rFonts w:ascii="Calibri" w:hAnsi="Calibri"/>
          <w:sz w:val="22"/>
          <w:szCs w:val="22"/>
        </w:rPr>
        <w:t xml:space="preserve">Having spent a semester focused on the varied needs of our students and practical ways in which we can help others connect to, enjoy and get the most out of their reading, this final assignment will help you personalize what you have learned.  Multiple options exist as you synthesize your learning from our semester together.   </w:t>
      </w:r>
    </w:p>
    <w:p w:rsidR="008669EF" w:rsidRPr="002B7972" w:rsidRDefault="008669EF" w:rsidP="004D4D95">
      <w:pPr>
        <w:pStyle w:val="ListParagraph"/>
        <w:numPr>
          <w:ilvl w:val="0"/>
          <w:numId w:val="14"/>
        </w:numPr>
        <w:jc w:val="both"/>
        <w:rPr>
          <w:rFonts w:ascii="Calibri" w:hAnsi="Calibri"/>
          <w:sz w:val="20"/>
          <w:szCs w:val="20"/>
        </w:rPr>
      </w:pPr>
      <w:r w:rsidRPr="002B7972">
        <w:rPr>
          <w:rFonts w:ascii="Calibri" w:hAnsi="Calibri"/>
          <w:i/>
          <w:sz w:val="20"/>
          <w:szCs w:val="20"/>
          <w:highlight w:val="yellow"/>
        </w:rPr>
        <w:t>See page</w:t>
      </w:r>
      <w:r w:rsidR="004921B0">
        <w:rPr>
          <w:rFonts w:ascii="Calibri" w:hAnsi="Calibri"/>
          <w:i/>
          <w:sz w:val="20"/>
          <w:szCs w:val="20"/>
          <w:highlight w:val="yellow"/>
        </w:rPr>
        <w:t xml:space="preserve"> </w:t>
      </w:r>
      <w:r w:rsidR="004921B0" w:rsidRPr="004921B0">
        <w:rPr>
          <w:rFonts w:ascii="Calibri" w:hAnsi="Calibri"/>
          <w:i/>
          <w:sz w:val="20"/>
          <w:szCs w:val="20"/>
          <w:highlight w:val="yellow"/>
        </w:rPr>
        <w:t>21</w:t>
      </w:r>
      <w:r w:rsidRPr="004921B0">
        <w:rPr>
          <w:rFonts w:ascii="Calibri" w:hAnsi="Calibri"/>
          <w:i/>
          <w:sz w:val="20"/>
          <w:szCs w:val="20"/>
          <w:highlight w:val="yellow"/>
        </w:rPr>
        <w:t xml:space="preserve"> for further details</w:t>
      </w:r>
      <w:r>
        <w:rPr>
          <w:rFonts w:ascii="Calibri" w:hAnsi="Calibri"/>
          <w:i/>
          <w:sz w:val="20"/>
          <w:szCs w:val="20"/>
        </w:rPr>
        <w:t xml:space="preserve"> and potentially carve out a space in your notebook to gather these thoughts throughout the semester</w:t>
      </w:r>
      <w:r w:rsidRPr="002B7972">
        <w:rPr>
          <w:rFonts w:ascii="Calibri" w:hAnsi="Calibri"/>
          <w:i/>
          <w:sz w:val="20"/>
          <w:szCs w:val="20"/>
        </w:rPr>
        <w:t xml:space="preserve">.  </w:t>
      </w:r>
      <w:r w:rsidRPr="002B7972">
        <w:rPr>
          <w:rFonts w:ascii="Calibri" w:hAnsi="Calibri"/>
          <w:sz w:val="20"/>
          <w:szCs w:val="20"/>
        </w:rPr>
        <w:t xml:space="preserve"> </w:t>
      </w:r>
    </w:p>
    <w:p w:rsidR="007D1C0B" w:rsidRDefault="007D1C0B" w:rsidP="00D267A4">
      <w:pPr>
        <w:rPr>
          <w:rFonts w:ascii="Calibri" w:hAnsi="Calibri"/>
          <w:sz w:val="24"/>
          <w:szCs w:val="24"/>
        </w:rPr>
      </w:pPr>
    </w:p>
    <w:p w:rsidR="00BC31FE" w:rsidRPr="0064764F" w:rsidRDefault="00BC31FE" w:rsidP="0064764F">
      <w:pPr>
        <w:tabs>
          <w:tab w:val="left" w:pos="90"/>
        </w:tabs>
        <w:ind w:left="360" w:right="-90"/>
        <w:rPr>
          <w:rFonts w:ascii="Calibri" w:hAnsi="Calibri" w:cs="Calibri"/>
          <w:b/>
          <w:i/>
          <w:color w:val="000000"/>
          <w:sz w:val="24"/>
          <w:szCs w:val="24"/>
        </w:rPr>
      </w:pPr>
      <w:r w:rsidRPr="0064764F">
        <w:rPr>
          <w:rFonts w:ascii="Calibri" w:hAnsi="Calibri" w:cs="Calibri"/>
          <w:b/>
          <w:i/>
          <w:color w:val="000000"/>
          <w:sz w:val="24"/>
          <w:szCs w:val="24"/>
        </w:rPr>
        <w:t>ASSESSMENT/POINT SUMMARY</w:t>
      </w:r>
    </w:p>
    <w:p w:rsidR="0064764F" w:rsidRPr="00D725E8" w:rsidRDefault="0064764F" w:rsidP="0064764F">
      <w:pPr>
        <w:ind w:left="360" w:firstLine="360"/>
        <w:rPr>
          <w:rFonts w:ascii="Calibri" w:hAnsi="Calibri"/>
          <w:b/>
          <w:i/>
          <w:color w:val="000000" w:themeColor="text1"/>
          <w:sz w:val="22"/>
          <w:szCs w:val="22"/>
        </w:rPr>
      </w:pPr>
      <w:r w:rsidRPr="00D725E8">
        <w:rPr>
          <w:rFonts w:ascii="Calibri" w:hAnsi="Calibri"/>
          <w:color w:val="000000" w:themeColor="text1"/>
          <w:sz w:val="22"/>
          <w:szCs w:val="22"/>
        </w:rPr>
        <w:t>Reading Postings &amp; Compilations</w:t>
      </w:r>
      <w:r w:rsidRPr="00D725E8">
        <w:rPr>
          <w:rFonts w:ascii="Calibri" w:hAnsi="Calibri" w:cs="Calibri"/>
          <w:color w:val="000000" w:themeColor="text1"/>
          <w:sz w:val="22"/>
          <w:szCs w:val="22"/>
        </w:rPr>
        <w:t xml:space="preserve">………..……………………..……………………. 300 points </w:t>
      </w:r>
    </w:p>
    <w:p w:rsidR="0064764F" w:rsidRPr="00D725E8" w:rsidRDefault="0064764F" w:rsidP="0064764F">
      <w:pPr>
        <w:tabs>
          <w:tab w:val="right" w:leader="dot" w:pos="8190"/>
        </w:tabs>
        <w:ind w:left="1170" w:right="-720" w:hanging="450"/>
        <w:rPr>
          <w:rFonts w:ascii="Calibri" w:hAnsi="Calibri" w:cs="Calibri"/>
          <w:i/>
          <w:color w:val="000000" w:themeColor="text1"/>
          <w:sz w:val="22"/>
          <w:szCs w:val="22"/>
        </w:rPr>
      </w:pPr>
      <w:r w:rsidRPr="00D725E8">
        <w:rPr>
          <w:rFonts w:ascii="Calibri" w:hAnsi="Calibri" w:cs="Calibri"/>
          <w:color w:val="000000" w:themeColor="text1"/>
          <w:sz w:val="22"/>
          <w:szCs w:val="22"/>
        </w:rPr>
        <w:tab/>
      </w:r>
      <w:r w:rsidRPr="00D725E8">
        <w:rPr>
          <w:rFonts w:ascii="Calibri" w:hAnsi="Calibri" w:cs="Calibri"/>
          <w:i/>
          <w:color w:val="000000" w:themeColor="text1"/>
          <w:sz w:val="22"/>
          <w:szCs w:val="22"/>
        </w:rPr>
        <w:t>Reading Postings………………………………………... 250 points</w:t>
      </w:r>
    </w:p>
    <w:p w:rsidR="0064764F" w:rsidRPr="00D725E8" w:rsidRDefault="0064764F" w:rsidP="0064764F">
      <w:pPr>
        <w:tabs>
          <w:tab w:val="right" w:leader="dot" w:pos="8190"/>
        </w:tabs>
        <w:ind w:left="1170" w:right="-720" w:hanging="450"/>
        <w:rPr>
          <w:rFonts w:ascii="Calibri" w:hAnsi="Calibri" w:cs="Calibri"/>
          <w:i/>
          <w:color w:val="000000" w:themeColor="text1"/>
          <w:sz w:val="22"/>
          <w:szCs w:val="22"/>
        </w:rPr>
      </w:pPr>
      <w:r w:rsidRPr="00D725E8">
        <w:rPr>
          <w:rFonts w:ascii="Calibri" w:hAnsi="Calibri" w:cs="Calibri"/>
          <w:i/>
          <w:color w:val="000000" w:themeColor="text1"/>
          <w:sz w:val="22"/>
          <w:szCs w:val="22"/>
        </w:rPr>
        <w:tab/>
        <w:t>Final Reflection on Postings.……..............…….   50 points</w:t>
      </w:r>
    </w:p>
    <w:p w:rsidR="00BC31FE" w:rsidRPr="00D725E8" w:rsidRDefault="00011E64" w:rsidP="0064764F">
      <w:pPr>
        <w:tabs>
          <w:tab w:val="right" w:leader="dot" w:pos="8190"/>
        </w:tabs>
        <w:ind w:left="1800" w:right="-720" w:hanging="1080"/>
        <w:rPr>
          <w:rFonts w:ascii="Calibri" w:hAnsi="Calibri" w:cs="Calibri"/>
          <w:color w:val="000000" w:themeColor="text1"/>
          <w:sz w:val="22"/>
          <w:szCs w:val="22"/>
        </w:rPr>
      </w:pPr>
      <w:r w:rsidRPr="00D725E8">
        <w:rPr>
          <w:rFonts w:ascii="Calibri" w:hAnsi="Calibri"/>
          <w:color w:val="000000" w:themeColor="text1"/>
          <w:sz w:val="22"/>
          <w:szCs w:val="22"/>
        </w:rPr>
        <w:t>Literacy Journey Paper</w:t>
      </w:r>
      <w:r w:rsidR="00BC31FE" w:rsidRPr="00D725E8">
        <w:rPr>
          <w:rFonts w:ascii="Calibri" w:hAnsi="Calibri" w:cs="Calibri"/>
          <w:color w:val="000000" w:themeColor="text1"/>
          <w:sz w:val="22"/>
          <w:szCs w:val="22"/>
        </w:rPr>
        <w:tab/>
      </w:r>
      <w:r w:rsidRPr="00D725E8">
        <w:rPr>
          <w:rFonts w:ascii="Calibri" w:hAnsi="Calibri" w:cs="Calibri"/>
          <w:color w:val="000000" w:themeColor="text1"/>
          <w:sz w:val="22"/>
          <w:szCs w:val="22"/>
        </w:rPr>
        <w:t>10</w:t>
      </w:r>
      <w:r w:rsidR="00BC31FE" w:rsidRPr="00D725E8">
        <w:rPr>
          <w:rFonts w:ascii="Calibri" w:hAnsi="Calibri" w:cs="Calibri"/>
          <w:color w:val="000000" w:themeColor="text1"/>
          <w:sz w:val="22"/>
          <w:szCs w:val="22"/>
        </w:rPr>
        <w:t>0 points</w:t>
      </w:r>
    </w:p>
    <w:p w:rsidR="00BC31FE" w:rsidRPr="00D725E8" w:rsidRDefault="00011E64" w:rsidP="0064764F">
      <w:pPr>
        <w:tabs>
          <w:tab w:val="right" w:leader="dot" w:pos="8190"/>
        </w:tabs>
        <w:ind w:left="1800" w:right="-720" w:hanging="1080"/>
        <w:rPr>
          <w:rFonts w:ascii="Calibri" w:hAnsi="Calibri" w:cs="Calibri"/>
          <w:color w:val="000000" w:themeColor="text1"/>
          <w:sz w:val="22"/>
          <w:szCs w:val="22"/>
        </w:rPr>
      </w:pPr>
      <w:r w:rsidRPr="00D725E8">
        <w:rPr>
          <w:rFonts w:ascii="Calibri" w:hAnsi="Calibri" w:cs="Calibri"/>
          <w:color w:val="000000" w:themeColor="text1"/>
          <w:sz w:val="22"/>
          <w:szCs w:val="22"/>
        </w:rPr>
        <w:t>Annotated Bibliography</w:t>
      </w:r>
      <w:r w:rsidR="00BC31FE" w:rsidRPr="00D725E8">
        <w:rPr>
          <w:rFonts w:ascii="Calibri" w:hAnsi="Calibri" w:cs="Calibri"/>
          <w:color w:val="000000" w:themeColor="text1"/>
          <w:sz w:val="22"/>
          <w:szCs w:val="22"/>
        </w:rPr>
        <w:t xml:space="preserve"> </w:t>
      </w:r>
      <w:r w:rsidR="00BC31FE" w:rsidRPr="00D725E8">
        <w:rPr>
          <w:rFonts w:ascii="Calibri" w:hAnsi="Calibri" w:cs="Calibri"/>
          <w:color w:val="000000" w:themeColor="text1"/>
          <w:sz w:val="22"/>
          <w:szCs w:val="22"/>
        </w:rPr>
        <w:tab/>
        <w:t>1</w:t>
      </w:r>
      <w:r w:rsidRPr="00D725E8">
        <w:rPr>
          <w:rFonts w:ascii="Calibri" w:hAnsi="Calibri" w:cs="Calibri"/>
          <w:color w:val="000000" w:themeColor="text1"/>
          <w:sz w:val="22"/>
          <w:szCs w:val="22"/>
        </w:rPr>
        <w:t>5</w:t>
      </w:r>
      <w:r w:rsidR="00BC31FE" w:rsidRPr="00D725E8">
        <w:rPr>
          <w:rFonts w:ascii="Calibri" w:hAnsi="Calibri" w:cs="Calibri"/>
          <w:color w:val="000000" w:themeColor="text1"/>
          <w:sz w:val="22"/>
          <w:szCs w:val="22"/>
        </w:rPr>
        <w:t xml:space="preserve">0 points </w:t>
      </w:r>
    </w:p>
    <w:p w:rsidR="00011E64" w:rsidRPr="00D725E8" w:rsidRDefault="00011E64" w:rsidP="0064764F">
      <w:pPr>
        <w:tabs>
          <w:tab w:val="right" w:leader="dot" w:pos="8190"/>
        </w:tabs>
        <w:ind w:left="1170" w:right="-720" w:hanging="450"/>
        <w:rPr>
          <w:rFonts w:ascii="Calibri" w:hAnsi="Calibri" w:cs="Calibri"/>
          <w:i/>
          <w:color w:val="000000" w:themeColor="text1"/>
          <w:sz w:val="22"/>
          <w:szCs w:val="22"/>
        </w:rPr>
      </w:pPr>
      <w:r w:rsidRPr="00D725E8">
        <w:rPr>
          <w:rFonts w:ascii="Calibri" w:hAnsi="Calibri" w:cs="Calibri"/>
          <w:i/>
          <w:color w:val="000000" w:themeColor="text1"/>
          <w:sz w:val="22"/>
          <w:szCs w:val="22"/>
        </w:rPr>
        <w:tab/>
        <w:t xml:space="preserve">Completed Checklist ……………………………………... </w:t>
      </w:r>
      <w:r w:rsidR="00B30B6A" w:rsidRPr="00D725E8">
        <w:rPr>
          <w:rFonts w:ascii="Calibri" w:hAnsi="Calibri" w:cs="Calibri"/>
          <w:i/>
          <w:color w:val="000000" w:themeColor="text1"/>
          <w:sz w:val="22"/>
          <w:szCs w:val="22"/>
        </w:rPr>
        <w:t>75</w:t>
      </w:r>
      <w:r w:rsidRPr="00D725E8">
        <w:rPr>
          <w:rFonts w:ascii="Calibri" w:hAnsi="Calibri" w:cs="Calibri"/>
          <w:i/>
          <w:color w:val="000000" w:themeColor="text1"/>
          <w:sz w:val="22"/>
          <w:szCs w:val="22"/>
        </w:rPr>
        <w:t xml:space="preserve"> points</w:t>
      </w:r>
    </w:p>
    <w:p w:rsidR="00011E64" w:rsidRPr="00D725E8" w:rsidRDefault="00011E64" w:rsidP="0064764F">
      <w:pPr>
        <w:tabs>
          <w:tab w:val="right" w:leader="dot" w:pos="8190"/>
        </w:tabs>
        <w:ind w:left="1170" w:right="-720" w:hanging="450"/>
        <w:rPr>
          <w:rFonts w:ascii="Calibri" w:hAnsi="Calibri" w:cs="Calibri"/>
          <w:i/>
          <w:color w:val="000000" w:themeColor="text1"/>
          <w:sz w:val="22"/>
          <w:szCs w:val="22"/>
        </w:rPr>
      </w:pPr>
      <w:r w:rsidRPr="00D725E8">
        <w:rPr>
          <w:rFonts w:ascii="Calibri" w:hAnsi="Calibri" w:cs="Calibri"/>
          <w:i/>
          <w:color w:val="000000" w:themeColor="text1"/>
          <w:sz w:val="22"/>
          <w:szCs w:val="22"/>
        </w:rPr>
        <w:tab/>
        <w:t>Final Annotated Bibliography……..............</w:t>
      </w:r>
      <w:r w:rsidR="00B30B6A" w:rsidRPr="00D725E8">
        <w:rPr>
          <w:rFonts w:ascii="Calibri" w:hAnsi="Calibri" w:cs="Calibri"/>
          <w:i/>
          <w:color w:val="000000" w:themeColor="text1"/>
          <w:sz w:val="22"/>
          <w:szCs w:val="22"/>
        </w:rPr>
        <w:t>.</w:t>
      </w:r>
      <w:r w:rsidRPr="00D725E8">
        <w:rPr>
          <w:rFonts w:ascii="Calibri" w:hAnsi="Calibri" w:cs="Calibri"/>
          <w:i/>
          <w:color w:val="000000" w:themeColor="text1"/>
          <w:sz w:val="22"/>
          <w:szCs w:val="22"/>
        </w:rPr>
        <w:t xml:space="preserve">……. </w:t>
      </w:r>
      <w:r w:rsidR="00B30B6A" w:rsidRPr="00D725E8">
        <w:rPr>
          <w:rFonts w:ascii="Calibri" w:hAnsi="Calibri" w:cs="Calibri"/>
          <w:i/>
          <w:color w:val="000000" w:themeColor="text1"/>
          <w:sz w:val="22"/>
          <w:szCs w:val="22"/>
        </w:rPr>
        <w:t xml:space="preserve">75  </w:t>
      </w:r>
      <w:r w:rsidRPr="00D725E8">
        <w:rPr>
          <w:rFonts w:ascii="Calibri" w:hAnsi="Calibri" w:cs="Calibri"/>
          <w:i/>
          <w:color w:val="000000" w:themeColor="text1"/>
          <w:sz w:val="22"/>
          <w:szCs w:val="22"/>
        </w:rPr>
        <w:t>points</w:t>
      </w:r>
    </w:p>
    <w:p w:rsidR="00BC31FE" w:rsidRPr="0056212B" w:rsidRDefault="00D5096D" w:rsidP="0064764F">
      <w:pPr>
        <w:tabs>
          <w:tab w:val="right" w:leader="dot" w:pos="8190"/>
        </w:tabs>
        <w:ind w:left="1170" w:right="-720" w:hanging="450"/>
        <w:rPr>
          <w:rFonts w:ascii="Calibri" w:hAnsi="Calibri" w:cs="Calibri"/>
          <w:color w:val="000000"/>
          <w:sz w:val="22"/>
          <w:szCs w:val="22"/>
        </w:rPr>
      </w:pPr>
      <w:r w:rsidRPr="00D725E8">
        <w:rPr>
          <w:rFonts w:ascii="Calibri" w:hAnsi="Calibri" w:cs="Calibri"/>
          <w:color w:val="000000" w:themeColor="text1"/>
          <w:sz w:val="22"/>
          <w:szCs w:val="22"/>
        </w:rPr>
        <w:t>UWSP Connections Project</w:t>
      </w:r>
      <w:r>
        <w:rPr>
          <w:rFonts w:ascii="Calibri" w:hAnsi="Calibri" w:cs="Calibri"/>
          <w:color w:val="000000"/>
          <w:sz w:val="22"/>
          <w:szCs w:val="22"/>
        </w:rPr>
        <w:tab/>
        <w:t>35</w:t>
      </w:r>
      <w:r w:rsidR="00BC31FE" w:rsidRPr="0056212B">
        <w:rPr>
          <w:rFonts w:ascii="Calibri" w:hAnsi="Calibri" w:cs="Calibri"/>
          <w:color w:val="000000"/>
          <w:sz w:val="22"/>
          <w:szCs w:val="22"/>
        </w:rPr>
        <w:t xml:space="preserve">0 points </w:t>
      </w:r>
    </w:p>
    <w:p w:rsidR="00BC31FE" w:rsidRPr="0064764F" w:rsidRDefault="00BC31FE" w:rsidP="0064764F">
      <w:pPr>
        <w:tabs>
          <w:tab w:val="right" w:leader="dot" w:pos="8190"/>
        </w:tabs>
        <w:ind w:left="1170" w:right="-720" w:hanging="450"/>
        <w:rPr>
          <w:rFonts w:ascii="Calibri" w:hAnsi="Calibri" w:cs="Calibri"/>
          <w:i/>
          <w:color w:val="000000"/>
          <w:sz w:val="22"/>
          <w:szCs w:val="22"/>
        </w:rPr>
      </w:pPr>
      <w:r w:rsidRPr="0056212B">
        <w:rPr>
          <w:rFonts w:ascii="Calibri" w:hAnsi="Calibri" w:cs="Calibri"/>
          <w:color w:val="000000"/>
          <w:sz w:val="22"/>
          <w:szCs w:val="22"/>
        </w:rPr>
        <w:tab/>
      </w:r>
      <w:r w:rsidR="00D5096D" w:rsidRPr="0064764F">
        <w:rPr>
          <w:rFonts w:ascii="Calibri" w:hAnsi="Calibri" w:cs="Calibri"/>
          <w:i/>
          <w:color w:val="000000"/>
          <w:sz w:val="22"/>
          <w:szCs w:val="22"/>
        </w:rPr>
        <w:t>Online Preparation/Projects/Support</w:t>
      </w:r>
      <w:r w:rsidR="0064764F">
        <w:rPr>
          <w:rFonts w:ascii="Calibri" w:hAnsi="Calibri" w:cs="Calibri"/>
          <w:i/>
          <w:color w:val="000000"/>
          <w:sz w:val="22"/>
          <w:szCs w:val="22"/>
        </w:rPr>
        <w:t xml:space="preserve"> </w:t>
      </w:r>
      <w:r w:rsidR="00734810" w:rsidRPr="0064764F">
        <w:rPr>
          <w:rFonts w:ascii="Calibri" w:hAnsi="Calibri" w:cs="Calibri"/>
          <w:i/>
          <w:color w:val="000000"/>
          <w:sz w:val="22"/>
          <w:szCs w:val="22"/>
        </w:rPr>
        <w:t>……………</w:t>
      </w:r>
      <w:r w:rsidRPr="0064764F">
        <w:rPr>
          <w:rFonts w:ascii="Calibri" w:hAnsi="Calibri" w:cs="Calibri"/>
          <w:i/>
          <w:color w:val="000000"/>
          <w:sz w:val="22"/>
          <w:szCs w:val="22"/>
        </w:rPr>
        <w:t xml:space="preserve"> </w:t>
      </w:r>
      <w:r w:rsidR="00734810" w:rsidRPr="0064764F">
        <w:rPr>
          <w:rFonts w:ascii="Calibri" w:hAnsi="Calibri" w:cs="Calibri"/>
          <w:i/>
          <w:color w:val="000000"/>
          <w:sz w:val="22"/>
          <w:szCs w:val="22"/>
        </w:rPr>
        <w:t>1</w:t>
      </w:r>
      <w:r w:rsidR="0064764F">
        <w:rPr>
          <w:rFonts w:ascii="Calibri" w:hAnsi="Calibri" w:cs="Calibri"/>
          <w:i/>
          <w:color w:val="000000"/>
          <w:sz w:val="22"/>
          <w:szCs w:val="22"/>
        </w:rPr>
        <w:t>1</w:t>
      </w:r>
      <w:r w:rsidR="00734810" w:rsidRPr="0064764F">
        <w:rPr>
          <w:rFonts w:ascii="Calibri" w:hAnsi="Calibri" w:cs="Calibri"/>
          <w:i/>
          <w:color w:val="000000"/>
          <w:sz w:val="22"/>
          <w:szCs w:val="22"/>
        </w:rPr>
        <w:t>0</w:t>
      </w:r>
      <w:r w:rsidRPr="0064764F">
        <w:rPr>
          <w:rFonts w:ascii="Calibri" w:hAnsi="Calibri" w:cs="Calibri"/>
          <w:i/>
          <w:color w:val="000000"/>
          <w:sz w:val="22"/>
          <w:szCs w:val="22"/>
        </w:rPr>
        <w:t xml:space="preserve"> points</w:t>
      </w:r>
    </w:p>
    <w:p w:rsidR="00D5096D" w:rsidRPr="0064764F" w:rsidRDefault="00D5096D" w:rsidP="0064764F">
      <w:pPr>
        <w:tabs>
          <w:tab w:val="right" w:leader="dot" w:pos="8190"/>
        </w:tabs>
        <w:ind w:left="1170" w:right="-720" w:hanging="450"/>
        <w:rPr>
          <w:rFonts w:ascii="Calibri" w:hAnsi="Calibri" w:cs="Calibri"/>
          <w:b/>
          <w:i/>
          <w:color w:val="000000"/>
          <w:sz w:val="22"/>
          <w:szCs w:val="22"/>
        </w:rPr>
      </w:pPr>
      <w:r w:rsidRPr="0064764F">
        <w:rPr>
          <w:rFonts w:ascii="Calibri" w:hAnsi="Calibri" w:cs="Calibri"/>
          <w:i/>
          <w:color w:val="000000"/>
          <w:sz w:val="22"/>
          <w:szCs w:val="22"/>
        </w:rPr>
        <w:tab/>
        <w:t>Campus Visit Involvement/Support…….…………</w:t>
      </w:r>
      <w:r w:rsidR="00734810" w:rsidRPr="0064764F">
        <w:rPr>
          <w:rFonts w:ascii="Calibri" w:hAnsi="Calibri" w:cs="Calibri"/>
          <w:i/>
          <w:color w:val="000000"/>
          <w:sz w:val="22"/>
          <w:szCs w:val="22"/>
        </w:rPr>
        <w:t xml:space="preserve"> 1</w:t>
      </w:r>
      <w:r w:rsidR="0064764F">
        <w:rPr>
          <w:rFonts w:ascii="Calibri" w:hAnsi="Calibri" w:cs="Calibri"/>
          <w:i/>
          <w:color w:val="000000"/>
          <w:sz w:val="22"/>
          <w:szCs w:val="22"/>
        </w:rPr>
        <w:t>1</w:t>
      </w:r>
      <w:r w:rsidR="00734810" w:rsidRPr="0064764F">
        <w:rPr>
          <w:rFonts w:ascii="Calibri" w:hAnsi="Calibri" w:cs="Calibri"/>
          <w:i/>
          <w:color w:val="000000"/>
          <w:sz w:val="22"/>
          <w:szCs w:val="22"/>
        </w:rPr>
        <w:t>0</w:t>
      </w:r>
      <w:r w:rsidRPr="0064764F">
        <w:rPr>
          <w:rFonts w:ascii="Calibri" w:hAnsi="Calibri" w:cs="Calibri"/>
          <w:i/>
          <w:color w:val="000000"/>
          <w:sz w:val="22"/>
          <w:szCs w:val="22"/>
        </w:rPr>
        <w:t xml:space="preserve"> points</w:t>
      </w:r>
    </w:p>
    <w:p w:rsidR="00BC31FE" w:rsidRPr="0064764F" w:rsidRDefault="00BC31FE" w:rsidP="0064764F">
      <w:pPr>
        <w:tabs>
          <w:tab w:val="right" w:leader="dot" w:pos="8190"/>
        </w:tabs>
        <w:ind w:left="1170" w:right="-720" w:hanging="450"/>
        <w:rPr>
          <w:rFonts w:ascii="Calibri" w:hAnsi="Calibri" w:cs="Calibri"/>
          <w:i/>
          <w:color w:val="000000"/>
          <w:sz w:val="22"/>
          <w:szCs w:val="22"/>
        </w:rPr>
      </w:pPr>
      <w:r w:rsidRPr="0064764F">
        <w:rPr>
          <w:rFonts w:ascii="Calibri" w:hAnsi="Calibri" w:cs="Calibri"/>
          <w:i/>
          <w:color w:val="000000"/>
          <w:sz w:val="22"/>
          <w:szCs w:val="22"/>
        </w:rPr>
        <w:tab/>
      </w:r>
      <w:r w:rsidR="00D5096D" w:rsidRPr="0064764F">
        <w:rPr>
          <w:rFonts w:ascii="Calibri" w:hAnsi="Calibri" w:cs="Calibri"/>
          <w:i/>
          <w:color w:val="000000"/>
          <w:sz w:val="22"/>
          <w:szCs w:val="22"/>
        </w:rPr>
        <w:t>Collaboration &amp; Commitments …………….….…….</w:t>
      </w:r>
      <w:r w:rsidR="0064764F">
        <w:rPr>
          <w:rFonts w:ascii="Calibri" w:hAnsi="Calibri" w:cs="Calibri"/>
          <w:i/>
          <w:color w:val="000000"/>
          <w:sz w:val="22"/>
          <w:szCs w:val="22"/>
        </w:rPr>
        <w:t xml:space="preserve"> </w:t>
      </w:r>
      <w:r w:rsidR="00D5096D" w:rsidRPr="0064764F">
        <w:rPr>
          <w:rFonts w:ascii="Calibri" w:hAnsi="Calibri" w:cs="Calibri"/>
          <w:i/>
          <w:color w:val="000000"/>
          <w:sz w:val="22"/>
          <w:szCs w:val="22"/>
        </w:rPr>
        <w:t>5</w:t>
      </w:r>
      <w:r w:rsidR="0064764F" w:rsidRPr="0064764F">
        <w:rPr>
          <w:rFonts w:ascii="Calibri" w:hAnsi="Calibri" w:cs="Calibri"/>
          <w:i/>
          <w:color w:val="000000"/>
          <w:sz w:val="22"/>
          <w:szCs w:val="22"/>
        </w:rPr>
        <w:t>0</w:t>
      </w:r>
      <w:r w:rsidR="00D5096D" w:rsidRPr="0064764F">
        <w:rPr>
          <w:rFonts w:ascii="Calibri" w:hAnsi="Calibri" w:cs="Calibri"/>
          <w:i/>
          <w:color w:val="000000"/>
          <w:sz w:val="22"/>
          <w:szCs w:val="22"/>
        </w:rPr>
        <w:t xml:space="preserve"> </w:t>
      </w:r>
      <w:r w:rsidRPr="0064764F">
        <w:rPr>
          <w:rFonts w:ascii="Calibri" w:hAnsi="Calibri" w:cs="Calibri"/>
          <w:i/>
          <w:color w:val="000000"/>
          <w:sz w:val="22"/>
          <w:szCs w:val="22"/>
        </w:rPr>
        <w:t>points</w:t>
      </w:r>
    </w:p>
    <w:p w:rsidR="00D5096D" w:rsidRPr="0064764F" w:rsidRDefault="00D5096D" w:rsidP="0064764F">
      <w:pPr>
        <w:tabs>
          <w:tab w:val="right" w:leader="dot" w:pos="8190"/>
        </w:tabs>
        <w:ind w:left="1170" w:right="-720" w:hanging="450"/>
        <w:rPr>
          <w:rFonts w:ascii="Calibri" w:hAnsi="Calibri" w:cs="Calibri"/>
          <w:i/>
          <w:color w:val="000000"/>
          <w:sz w:val="22"/>
          <w:szCs w:val="22"/>
        </w:rPr>
      </w:pPr>
      <w:r w:rsidRPr="0064764F">
        <w:rPr>
          <w:rFonts w:ascii="Calibri" w:hAnsi="Calibri" w:cs="Calibri"/>
          <w:i/>
          <w:color w:val="000000"/>
          <w:sz w:val="22"/>
          <w:szCs w:val="22"/>
        </w:rPr>
        <w:tab/>
        <w:t>School Visits …………………………..…………….….…….</w:t>
      </w:r>
      <w:r w:rsidR="0064764F">
        <w:rPr>
          <w:rFonts w:ascii="Calibri" w:hAnsi="Calibri" w:cs="Calibri"/>
          <w:i/>
          <w:color w:val="000000"/>
          <w:sz w:val="22"/>
          <w:szCs w:val="22"/>
        </w:rPr>
        <w:t xml:space="preserve"> </w:t>
      </w:r>
      <w:r w:rsidRPr="0064764F">
        <w:rPr>
          <w:rFonts w:ascii="Calibri" w:hAnsi="Calibri" w:cs="Calibri"/>
          <w:i/>
          <w:color w:val="000000"/>
          <w:sz w:val="22"/>
          <w:szCs w:val="22"/>
        </w:rPr>
        <w:t>5</w:t>
      </w:r>
      <w:r w:rsidR="0064764F" w:rsidRPr="0064764F">
        <w:rPr>
          <w:rFonts w:ascii="Calibri" w:hAnsi="Calibri" w:cs="Calibri"/>
          <w:i/>
          <w:color w:val="000000"/>
          <w:sz w:val="22"/>
          <w:szCs w:val="22"/>
        </w:rPr>
        <w:t>0</w:t>
      </w:r>
      <w:r w:rsidRPr="0064764F">
        <w:rPr>
          <w:rFonts w:ascii="Calibri" w:hAnsi="Calibri" w:cs="Calibri"/>
          <w:i/>
          <w:color w:val="000000"/>
          <w:sz w:val="22"/>
          <w:szCs w:val="22"/>
        </w:rPr>
        <w:t xml:space="preserve"> points</w:t>
      </w:r>
    </w:p>
    <w:p w:rsidR="0064764F" w:rsidRPr="0064764F" w:rsidRDefault="00D5096D" w:rsidP="0064764F">
      <w:pPr>
        <w:tabs>
          <w:tab w:val="right" w:leader="dot" w:pos="8190"/>
        </w:tabs>
        <w:ind w:left="1170" w:right="-720" w:hanging="450"/>
        <w:rPr>
          <w:rFonts w:ascii="Calibri" w:hAnsi="Calibri" w:cs="Calibri"/>
          <w:i/>
          <w:color w:val="000000"/>
          <w:sz w:val="22"/>
          <w:szCs w:val="22"/>
        </w:rPr>
      </w:pPr>
      <w:r w:rsidRPr="0064764F">
        <w:rPr>
          <w:rFonts w:ascii="Calibri" w:hAnsi="Calibri" w:cs="Calibri"/>
          <w:i/>
          <w:color w:val="000000"/>
          <w:sz w:val="22"/>
          <w:szCs w:val="22"/>
        </w:rPr>
        <w:tab/>
      </w:r>
      <w:r w:rsidR="00D86DDC" w:rsidRPr="0064764F">
        <w:rPr>
          <w:rFonts w:ascii="Calibri" w:hAnsi="Calibri" w:cs="Calibri"/>
          <w:i/>
          <w:color w:val="000000"/>
          <w:sz w:val="22"/>
          <w:szCs w:val="22"/>
        </w:rPr>
        <w:t>Reflection Posts (1-3 @</w:t>
      </w:r>
      <w:r w:rsidR="0064764F">
        <w:rPr>
          <w:rFonts w:ascii="Calibri" w:hAnsi="Calibri" w:cs="Calibri"/>
          <w:i/>
          <w:color w:val="000000"/>
          <w:sz w:val="22"/>
          <w:szCs w:val="22"/>
        </w:rPr>
        <w:t xml:space="preserve"> 10 each).</w:t>
      </w:r>
      <w:r w:rsidRPr="0064764F">
        <w:rPr>
          <w:rFonts w:ascii="Calibri" w:hAnsi="Calibri" w:cs="Calibri"/>
          <w:i/>
          <w:color w:val="000000"/>
          <w:sz w:val="22"/>
          <w:szCs w:val="22"/>
        </w:rPr>
        <w:t>………….….…….</w:t>
      </w:r>
      <w:r w:rsidR="0064764F">
        <w:rPr>
          <w:rFonts w:ascii="Calibri" w:hAnsi="Calibri" w:cs="Calibri"/>
          <w:i/>
          <w:color w:val="000000"/>
          <w:sz w:val="22"/>
          <w:szCs w:val="22"/>
        </w:rPr>
        <w:t xml:space="preserve"> </w:t>
      </w:r>
      <w:r w:rsidR="0064764F" w:rsidRPr="0064764F">
        <w:rPr>
          <w:rFonts w:ascii="Calibri" w:hAnsi="Calibri" w:cs="Calibri"/>
          <w:i/>
          <w:color w:val="000000"/>
          <w:sz w:val="22"/>
          <w:szCs w:val="22"/>
        </w:rPr>
        <w:t>3</w:t>
      </w:r>
      <w:r w:rsidR="00D86DDC" w:rsidRPr="0064764F">
        <w:rPr>
          <w:rFonts w:ascii="Calibri" w:hAnsi="Calibri" w:cs="Calibri"/>
          <w:i/>
          <w:color w:val="000000"/>
          <w:sz w:val="22"/>
          <w:szCs w:val="22"/>
        </w:rPr>
        <w:t>0</w:t>
      </w:r>
      <w:r w:rsidRPr="0064764F">
        <w:rPr>
          <w:rFonts w:ascii="Calibri" w:hAnsi="Calibri" w:cs="Calibri"/>
          <w:i/>
          <w:color w:val="000000"/>
          <w:sz w:val="22"/>
          <w:szCs w:val="22"/>
        </w:rPr>
        <w:t xml:space="preserve"> points</w:t>
      </w:r>
    </w:p>
    <w:p w:rsidR="004F6BEF" w:rsidRPr="00011E64" w:rsidRDefault="004F6BEF" w:rsidP="0064764F">
      <w:pPr>
        <w:tabs>
          <w:tab w:val="right" w:leader="dot" w:pos="8190"/>
        </w:tabs>
        <w:ind w:left="1800" w:right="-720" w:hanging="1080"/>
        <w:rPr>
          <w:rFonts w:ascii="Calibri" w:hAnsi="Calibri" w:cs="Calibri"/>
          <w:color w:val="000000"/>
          <w:sz w:val="22"/>
          <w:szCs w:val="22"/>
        </w:rPr>
      </w:pPr>
      <w:r>
        <w:rPr>
          <w:rFonts w:ascii="Calibri" w:hAnsi="Calibri"/>
          <w:sz w:val="22"/>
          <w:szCs w:val="22"/>
        </w:rPr>
        <w:t>Final Exam …………</w:t>
      </w:r>
      <w:r w:rsidRPr="00011E64">
        <w:rPr>
          <w:rFonts w:ascii="Calibri" w:hAnsi="Calibri" w:cs="Calibri"/>
          <w:color w:val="000000"/>
          <w:sz w:val="22"/>
          <w:szCs w:val="22"/>
        </w:rPr>
        <w:tab/>
        <w:t>100 points</w:t>
      </w:r>
    </w:p>
    <w:p w:rsidR="004F6BEF" w:rsidRPr="0056212B" w:rsidRDefault="004F6BEF" w:rsidP="00D5096D">
      <w:pPr>
        <w:tabs>
          <w:tab w:val="right" w:leader="dot" w:pos="8190"/>
        </w:tabs>
        <w:ind w:left="810" w:right="-720" w:hanging="450"/>
        <w:rPr>
          <w:rFonts w:ascii="Calibri" w:hAnsi="Calibri" w:cs="Calibri"/>
          <w:color w:val="000000"/>
          <w:sz w:val="22"/>
          <w:szCs w:val="22"/>
        </w:rPr>
      </w:pPr>
    </w:p>
    <w:p w:rsidR="00D5096D" w:rsidRPr="0056212B" w:rsidRDefault="00D5096D" w:rsidP="00D5096D">
      <w:pPr>
        <w:tabs>
          <w:tab w:val="right" w:leader="dot" w:pos="8190"/>
        </w:tabs>
        <w:ind w:left="810" w:right="-720" w:hanging="450"/>
        <w:rPr>
          <w:rFonts w:ascii="Calibri" w:hAnsi="Calibri" w:cs="Calibri"/>
          <w:color w:val="000000"/>
          <w:sz w:val="22"/>
          <w:szCs w:val="22"/>
        </w:rPr>
      </w:pPr>
    </w:p>
    <w:p w:rsidR="00BC31FE" w:rsidRDefault="00BC31FE" w:rsidP="00D267A4">
      <w:pPr>
        <w:rPr>
          <w:rFonts w:ascii="Calibri" w:hAnsi="Calibri"/>
          <w:sz w:val="24"/>
          <w:szCs w:val="24"/>
        </w:rPr>
      </w:pPr>
    </w:p>
    <w:p w:rsidR="004C59EC" w:rsidRPr="004C59EC" w:rsidRDefault="004C59EC" w:rsidP="004C59EC">
      <w:pPr>
        <w:rPr>
          <w:rFonts w:ascii="Calibri" w:hAnsi="Calibri"/>
          <w:b/>
          <w:sz w:val="24"/>
          <w:szCs w:val="24"/>
          <w:u w:val="single"/>
        </w:rPr>
      </w:pPr>
      <w:r>
        <w:rPr>
          <w:rFonts w:ascii="Calibri" w:hAnsi="Calibri"/>
          <w:b/>
          <w:sz w:val="24"/>
          <w:szCs w:val="24"/>
          <w:u w:val="single"/>
        </w:rPr>
        <w:t>REQUIRED TEXTS/MATERIALS</w:t>
      </w:r>
    </w:p>
    <w:p w:rsidR="004C59EC" w:rsidRPr="001F3A97" w:rsidRDefault="004C59EC" w:rsidP="004D4D95">
      <w:pPr>
        <w:numPr>
          <w:ilvl w:val="0"/>
          <w:numId w:val="12"/>
        </w:numPr>
        <w:rPr>
          <w:rFonts w:ascii="Calibri" w:hAnsi="Calibri"/>
          <w:sz w:val="22"/>
          <w:szCs w:val="22"/>
        </w:rPr>
      </w:pPr>
      <w:r w:rsidRPr="001F3A97">
        <w:rPr>
          <w:rFonts w:ascii="Calibri" w:hAnsi="Calibri"/>
          <w:b/>
          <w:i/>
          <w:sz w:val="22"/>
          <w:szCs w:val="22"/>
        </w:rPr>
        <w:t xml:space="preserve">Purchase Texts: </w:t>
      </w:r>
    </w:p>
    <w:p w:rsidR="004C59EC" w:rsidRPr="001F3A97" w:rsidRDefault="00D267A4" w:rsidP="004D4D95">
      <w:pPr>
        <w:numPr>
          <w:ilvl w:val="1"/>
          <w:numId w:val="12"/>
        </w:numPr>
        <w:rPr>
          <w:rFonts w:ascii="Calibri" w:hAnsi="Calibri"/>
          <w:sz w:val="22"/>
          <w:szCs w:val="22"/>
        </w:rPr>
      </w:pPr>
      <w:r w:rsidRPr="001F3A97">
        <w:rPr>
          <w:rFonts w:ascii="Calibri" w:hAnsi="Calibri"/>
          <w:sz w:val="22"/>
          <w:szCs w:val="22"/>
        </w:rPr>
        <w:t xml:space="preserve">Burke, Jim.  </w:t>
      </w:r>
      <w:r w:rsidRPr="001F3A97">
        <w:rPr>
          <w:rFonts w:ascii="Calibri" w:hAnsi="Calibri"/>
          <w:i/>
          <w:sz w:val="22"/>
          <w:szCs w:val="22"/>
        </w:rPr>
        <w:t>Reading Reminders: Tools, Tips, and Techniques.</w:t>
      </w:r>
      <w:r w:rsidRPr="001F3A97">
        <w:rPr>
          <w:rFonts w:ascii="Calibri" w:hAnsi="Calibri"/>
          <w:sz w:val="22"/>
          <w:szCs w:val="22"/>
        </w:rPr>
        <w:t xml:space="preserve">  Portsmouth, NH: Boynton/Cook Publishers, 2000.</w:t>
      </w:r>
    </w:p>
    <w:p w:rsidR="004C59EC" w:rsidRPr="001F3A97" w:rsidRDefault="00015D43" w:rsidP="004D4D95">
      <w:pPr>
        <w:numPr>
          <w:ilvl w:val="1"/>
          <w:numId w:val="12"/>
        </w:numPr>
        <w:rPr>
          <w:rFonts w:ascii="Calibri" w:hAnsi="Calibri"/>
          <w:sz w:val="22"/>
          <w:szCs w:val="22"/>
        </w:rPr>
      </w:pPr>
      <w:proofErr w:type="spellStart"/>
      <w:r w:rsidRPr="001F3A97">
        <w:rPr>
          <w:rFonts w:ascii="Calibri" w:hAnsi="Calibri"/>
          <w:sz w:val="22"/>
          <w:szCs w:val="22"/>
        </w:rPr>
        <w:t>Tovani</w:t>
      </w:r>
      <w:proofErr w:type="spellEnd"/>
      <w:r w:rsidRPr="001F3A97">
        <w:rPr>
          <w:rFonts w:ascii="Calibri" w:hAnsi="Calibri"/>
          <w:sz w:val="22"/>
          <w:szCs w:val="22"/>
        </w:rPr>
        <w:t xml:space="preserve">, </w:t>
      </w:r>
      <w:proofErr w:type="spellStart"/>
      <w:r w:rsidRPr="001F3A97">
        <w:rPr>
          <w:rFonts w:ascii="Calibri" w:hAnsi="Calibri"/>
          <w:sz w:val="22"/>
          <w:szCs w:val="22"/>
        </w:rPr>
        <w:t>Cris</w:t>
      </w:r>
      <w:proofErr w:type="spellEnd"/>
      <w:r w:rsidRPr="001F3A97">
        <w:rPr>
          <w:rFonts w:ascii="Calibri" w:hAnsi="Calibri"/>
          <w:sz w:val="22"/>
          <w:szCs w:val="22"/>
        </w:rPr>
        <w:t xml:space="preserve">.  </w:t>
      </w:r>
      <w:r w:rsidRPr="001F3A97">
        <w:rPr>
          <w:rFonts w:ascii="Calibri" w:hAnsi="Calibri"/>
          <w:i/>
          <w:sz w:val="22"/>
          <w:szCs w:val="22"/>
        </w:rPr>
        <w:t>I Read It, But I Don’t Get It</w:t>
      </w:r>
      <w:r w:rsidRPr="001F3A97">
        <w:rPr>
          <w:rFonts w:ascii="Calibri" w:hAnsi="Calibri"/>
          <w:sz w:val="22"/>
          <w:szCs w:val="22"/>
        </w:rPr>
        <w:t>. Portland, Maine: Stenhouse, 2000.</w:t>
      </w:r>
      <w:r w:rsidR="005D62E8" w:rsidRPr="001F3A97">
        <w:rPr>
          <w:rFonts w:ascii="Calibri" w:hAnsi="Calibri"/>
          <w:sz w:val="22"/>
          <w:szCs w:val="22"/>
        </w:rPr>
        <w:t xml:space="preserve">  </w:t>
      </w:r>
    </w:p>
    <w:p w:rsidR="00015D43" w:rsidRPr="004C59EC" w:rsidRDefault="005D62E8" w:rsidP="004D4D95">
      <w:pPr>
        <w:numPr>
          <w:ilvl w:val="2"/>
          <w:numId w:val="12"/>
        </w:numPr>
        <w:rPr>
          <w:rFonts w:ascii="Calibri" w:hAnsi="Calibri"/>
          <w:sz w:val="20"/>
          <w:szCs w:val="20"/>
        </w:rPr>
      </w:pPr>
      <w:r w:rsidRPr="004C59EC">
        <w:rPr>
          <w:rFonts w:ascii="Calibri" w:hAnsi="Calibri"/>
          <w:b/>
          <w:i/>
          <w:sz w:val="20"/>
          <w:szCs w:val="20"/>
        </w:rPr>
        <w:t xml:space="preserve">Note: </w:t>
      </w:r>
      <w:r w:rsidRPr="004C59EC">
        <w:rPr>
          <w:rFonts w:ascii="Calibri" w:hAnsi="Calibri"/>
          <w:i/>
          <w:sz w:val="20"/>
          <w:szCs w:val="20"/>
        </w:rPr>
        <w:t>this text is available as an</w:t>
      </w:r>
      <w:r w:rsidRPr="004C59EC">
        <w:rPr>
          <w:rFonts w:ascii="Calibri" w:hAnsi="Calibri"/>
          <w:b/>
          <w:i/>
          <w:sz w:val="20"/>
          <w:szCs w:val="20"/>
        </w:rPr>
        <w:t xml:space="preserve"> e-book from the library</w:t>
      </w:r>
      <w:r w:rsidRPr="004C59EC">
        <w:rPr>
          <w:rFonts w:ascii="Calibri" w:hAnsi="Calibri"/>
          <w:i/>
          <w:sz w:val="20"/>
          <w:szCs w:val="20"/>
        </w:rPr>
        <w:t>, and you are welcome to use it that way, so long as you have a device with which you can</w:t>
      </w:r>
      <w:r w:rsidRPr="004C59EC">
        <w:rPr>
          <w:rFonts w:ascii="Calibri" w:hAnsi="Calibri"/>
          <w:b/>
          <w:i/>
          <w:sz w:val="20"/>
          <w:szCs w:val="20"/>
        </w:rPr>
        <w:t xml:space="preserve"> have the text </w:t>
      </w:r>
      <w:r w:rsidRPr="004C59EC">
        <w:rPr>
          <w:rFonts w:ascii="Calibri" w:hAnsi="Calibri"/>
          <w:b/>
          <w:i/>
          <w:sz w:val="20"/>
          <w:szCs w:val="20"/>
          <w:u w:val="single"/>
        </w:rPr>
        <w:t>accessible in class</w:t>
      </w:r>
      <w:r w:rsidRPr="004C59EC">
        <w:rPr>
          <w:rFonts w:ascii="Calibri" w:hAnsi="Calibri"/>
          <w:b/>
          <w:i/>
          <w:sz w:val="20"/>
          <w:szCs w:val="20"/>
        </w:rPr>
        <w:t>.</w:t>
      </w:r>
    </w:p>
    <w:p w:rsidR="001F3A97" w:rsidRPr="001F3A97" w:rsidRDefault="001F3A97" w:rsidP="004D4D95">
      <w:pPr>
        <w:numPr>
          <w:ilvl w:val="0"/>
          <w:numId w:val="12"/>
        </w:numPr>
        <w:rPr>
          <w:rFonts w:ascii="Calibri" w:hAnsi="Calibri"/>
          <w:sz w:val="22"/>
          <w:szCs w:val="22"/>
        </w:rPr>
      </w:pPr>
      <w:r>
        <w:rPr>
          <w:rFonts w:ascii="Calibri" w:hAnsi="Calibri"/>
          <w:b/>
          <w:i/>
          <w:sz w:val="22"/>
          <w:szCs w:val="22"/>
        </w:rPr>
        <w:t>Other Materials/Needs</w:t>
      </w:r>
      <w:r w:rsidRPr="001F3A97">
        <w:rPr>
          <w:rFonts w:ascii="Calibri" w:hAnsi="Calibri"/>
          <w:b/>
          <w:i/>
          <w:sz w:val="22"/>
          <w:szCs w:val="22"/>
        </w:rPr>
        <w:t>:</w:t>
      </w:r>
    </w:p>
    <w:p w:rsidR="001F3A97" w:rsidRPr="001F3A97" w:rsidRDefault="001F3A97" w:rsidP="004D4D95">
      <w:pPr>
        <w:numPr>
          <w:ilvl w:val="1"/>
          <w:numId w:val="12"/>
        </w:numPr>
        <w:rPr>
          <w:rFonts w:ascii="Calibri" w:hAnsi="Calibri"/>
          <w:sz w:val="22"/>
          <w:szCs w:val="22"/>
        </w:rPr>
      </w:pPr>
      <w:r w:rsidRPr="001F3A97">
        <w:rPr>
          <w:rFonts w:ascii="Calibri" w:hAnsi="Calibri"/>
          <w:sz w:val="22"/>
          <w:szCs w:val="22"/>
        </w:rPr>
        <w:t>A notebook devoted solely to English 381 work</w:t>
      </w:r>
    </w:p>
    <w:p w:rsidR="001F3A97" w:rsidRPr="001F3A97" w:rsidRDefault="001F3A97" w:rsidP="004D4D95">
      <w:pPr>
        <w:numPr>
          <w:ilvl w:val="1"/>
          <w:numId w:val="12"/>
        </w:numPr>
        <w:rPr>
          <w:rFonts w:ascii="Calibri" w:hAnsi="Calibri"/>
          <w:sz w:val="22"/>
          <w:szCs w:val="22"/>
        </w:rPr>
      </w:pPr>
      <w:r w:rsidRPr="001F3A97">
        <w:rPr>
          <w:rFonts w:ascii="Calibri" w:hAnsi="Calibri"/>
          <w:sz w:val="22"/>
          <w:szCs w:val="22"/>
        </w:rPr>
        <w:t>Loose-leaf paper for in-class writing and assignments</w:t>
      </w:r>
      <w:r w:rsidRPr="001F3A97">
        <w:rPr>
          <w:rFonts w:ascii="Calibri" w:hAnsi="Calibri"/>
          <w:i/>
          <w:sz w:val="22"/>
          <w:szCs w:val="22"/>
        </w:rPr>
        <w:t xml:space="preserve"> </w:t>
      </w:r>
    </w:p>
    <w:p w:rsidR="001F3A97" w:rsidRPr="001F3A97" w:rsidRDefault="001F3A97" w:rsidP="004D4D95">
      <w:pPr>
        <w:numPr>
          <w:ilvl w:val="1"/>
          <w:numId w:val="12"/>
        </w:numPr>
        <w:rPr>
          <w:rFonts w:ascii="Calibri" w:hAnsi="Calibri"/>
          <w:sz w:val="22"/>
          <w:szCs w:val="22"/>
        </w:rPr>
      </w:pPr>
      <w:r>
        <w:rPr>
          <w:rFonts w:ascii="Calibri" w:hAnsi="Calibri"/>
          <w:sz w:val="22"/>
          <w:szCs w:val="22"/>
        </w:rPr>
        <w:t>Regular access to D2L for postings, updates, etc.</w:t>
      </w:r>
    </w:p>
    <w:p w:rsidR="00F21A6D" w:rsidRPr="00EB3FDB" w:rsidRDefault="00F21A6D" w:rsidP="00F21A6D">
      <w:pPr>
        <w:rPr>
          <w:rFonts w:ascii="Calibri" w:hAnsi="Calibri"/>
          <w:sz w:val="24"/>
          <w:szCs w:val="24"/>
        </w:rPr>
      </w:pPr>
    </w:p>
    <w:p w:rsidR="00063176" w:rsidRPr="004C59EC" w:rsidRDefault="00063176" w:rsidP="00063176">
      <w:pPr>
        <w:rPr>
          <w:rFonts w:ascii="Calibri" w:hAnsi="Calibri"/>
          <w:b/>
          <w:sz w:val="24"/>
          <w:szCs w:val="24"/>
          <w:u w:val="single"/>
        </w:rPr>
      </w:pPr>
      <w:r>
        <w:rPr>
          <w:rFonts w:ascii="Calibri" w:hAnsi="Calibri"/>
          <w:b/>
          <w:sz w:val="24"/>
          <w:szCs w:val="24"/>
          <w:u w:val="single"/>
        </w:rPr>
        <w:t>POLICIES</w:t>
      </w:r>
    </w:p>
    <w:p w:rsidR="00D267A4" w:rsidRPr="008A0C3F" w:rsidRDefault="00710537" w:rsidP="004D4D95">
      <w:pPr>
        <w:numPr>
          <w:ilvl w:val="0"/>
          <w:numId w:val="15"/>
        </w:numPr>
        <w:jc w:val="both"/>
        <w:rPr>
          <w:rFonts w:asciiTheme="minorHAnsi" w:hAnsiTheme="minorHAnsi"/>
          <w:sz w:val="22"/>
          <w:szCs w:val="22"/>
        </w:rPr>
      </w:pPr>
      <w:r>
        <w:rPr>
          <w:rFonts w:ascii="Calibri" w:hAnsi="Calibri"/>
          <w:b/>
          <w:sz w:val="22"/>
          <w:szCs w:val="22"/>
        </w:rPr>
        <w:t xml:space="preserve">Professionalism &amp; Pursuit of Excellence: </w:t>
      </w:r>
      <w:r w:rsidR="00D267A4" w:rsidRPr="00063176">
        <w:rPr>
          <w:rFonts w:ascii="Calibri" w:hAnsi="Calibri"/>
          <w:sz w:val="22"/>
          <w:szCs w:val="22"/>
        </w:rPr>
        <w:t>I expect you to come to class, to do your work well and on time, to keep your commitments</w:t>
      </w:r>
      <w:r w:rsidR="00063176">
        <w:rPr>
          <w:rFonts w:ascii="Calibri" w:hAnsi="Calibri"/>
          <w:sz w:val="22"/>
          <w:szCs w:val="22"/>
        </w:rPr>
        <w:t xml:space="preserve"> </w:t>
      </w:r>
      <w:r w:rsidR="00D267A4" w:rsidRPr="00063176">
        <w:rPr>
          <w:rFonts w:ascii="Calibri" w:hAnsi="Calibri"/>
          <w:sz w:val="22"/>
          <w:szCs w:val="22"/>
        </w:rPr>
        <w:t xml:space="preserve">to the group members with whom you work, and to take a part in establishing a caring, mutually helpful, and respectful </w:t>
      </w:r>
      <w:r w:rsidR="00063176">
        <w:rPr>
          <w:rFonts w:ascii="Calibri" w:hAnsi="Calibri"/>
          <w:sz w:val="22"/>
          <w:szCs w:val="22"/>
        </w:rPr>
        <w:t xml:space="preserve">educational </w:t>
      </w:r>
      <w:r w:rsidR="00D267A4" w:rsidRPr="00063176">
        <w:rPr>
          <w:rFonts w:ascii="Calibri" w:hAnsi="Calibri"/>
          <w:sz w:val="22"/>
          <w:szCs w:val="22"/>
        </w:rPr>
        <w:t xml:space="preserve">community.  These are all skills and dispositions expected as </w:t>
      </w:r>
      <w:r w:rsidR="00D267A4" w:rsidRPr="008A0C3F">
        <w:rPr>
          <w:rFonts w:asciiTheme="minorHAnsi" w:hAnsiTheme="minorHAnsi"/>
          <w:sz w:val="22"/>
          <w:szCs w:val="22"/>
        </w:rPr>
        <w:t>part of the professionalism of teachers</w:t>
      </w:r>
      <w:r w:rsidR="00063176" w:rsidRPr="008A0C3F">
        <w:rPr>
          <w:rFonts w:asciiTheme="minorHAnsi" w:hAnsiTheme="minorHAnsi"/>
          <w:sz w:val="22"/>
          <w:szCs w:val="22"/>
        </w:rPr>
        <w:t xml:space="preserve"> and are </w:t>
      </w:r>
      <w:r w:rsidR="00AC4377" w:rsidRPr="008A0C3F">
        <w:rPr>
          <w:rFonts w:asciiTheme="minorHAnsi" w:hAnsiTheme="minorHAnsi"/>
          <w:sz w:val="22"/>
          <w:szCs w:val="22"/>
        </w:rPr>
        <w:t>delineated in the Wisconsin teacher licensing standards</w:t>
      </w:r>
      <w:r w:rsidR="00063176" w:rsidRPr="008A0C3F">
        <w:rPr>
          <w:rFonts w:asciiTheme="minorHAnsi" w:hAnsiTheme="minorHAnsi"/>
          <w:sz w:val="22"/>
          <w:szCs w:val="22"/>
        </w:rPr>
        <w:t xml:space="preserve"> (see http://tepdl.dpi.wi.gov/resources/teacher-standards); you will become very familiar with these expectations seeing as they will be used in formal and summative ways as you progress through the English Education program and work to meet Wisconsin’s licensing requirements.  To see the spec</w:t>
      </w:r>
      <w:r w:rsidR="001E5270" w:rsidRPr="008A0C3F">
        <w:rPr>
          <w:rFonts w:asciiTheme="minorHAnsi" w:hAnsiTheme="minorHAnsi"/>
          <w:sz w:val="22"/>
          <w:szCs w:val="22"/>
        </w:rPr>
        <w:t>ific application of the</w:t>
      </w:r>
      <w:r w:rsidR="00063176" w:rsidRPr="008A0C3F">
        <w:rPr>
          <w:rFonts w:asciiTheme="minorHAnsi" w:hAnsiTheme="minorHAnsi"/>
          <w:sz w:val="22"/>
          <w:szCs w:val="22"/>
        </w:rPr>
        <w:t>se</w:t>
      </w:r>
      <w:r w:rsidR="001E5270" w:rsidRPr="008A0C3F">
        <w:rPr>
          <w:rFonts w:asciiTheme="minorHAnsi" w:hAnsiTheme="minorHAnsi"/>
          <w:sz w:val="22"/>
          <w:szCs w:val="22"/>
        </w:rPr>
        <w:t xml:space="preserve"> dispositions to UWSP’s English Education program, see the following three pages.</w:t>
      </w:r>
    </w:p>
    <w:p w:rsidR="00D267A4" w:rsidRPr="008A0C3F" w:rsidRDefault="00D267A4" w:rsidP="008D1AF4">
      <w:pPr>
        <w:jc w:val="both"/>
        <w:rPr>
          <w:rFonts w:asciiTheme="minorHAnsi" w:hAnsiTheme="minorHAnsi"/>
          <w:sz w:val="22"/>
          <w:szCs w:val="22"/>
        </w:rPr>
      </w:pPr>
    </w:p>
    <w:p w:rsidR="00D267A4" w:rsidRPr="008A0C3F" w:rsidRDefault="00710537" w:rsidP="004D4D95">
      <w:pPr>
        <w:numPr>
          <w:ilvl w:val="0"/>
          <w:numId w:val="15"/>
        </w:numPr>
        <w:jc w:val="both"/>
        <w:rPr>
          <w:rFonts w:asciiTheme="minorHAnsi" w:hAnsiTheme="minorHAnsi"/>
          <w:sz w:val="22"/>
          <w:szCs w:val="22"/>
        </w:rPr>
      </w:pPr>
      <w:r w:rsidRPr="008A0C3F">
        <w:rPr>
          <w:rFonts w:asciiTheme="minorHAnsi" w:hAnsiTheme="minorHAnsi"/>
          <w:b/>
          <w:sz w:val="22"/>
          <w:szCs w:val="22"/>
        </w:rPr>
        <w:t>Late Work:</w:t>
      </w:r>
      <w:r w:rsidR="00D267A4" w:rsidRPr="008A0C3F">
        <w:rPr>
          <w:rFonts w:asciiTheme="minorHAnsi" w:hAnsiTheme="minorHAnsi"/>
          <w:sz w:val="22"/>
          <w:szCs w:val="22"/>
        </w:rPr>
        <w:t xml:space="preserve"> </w:t>
      </w:r>
      <w:r w:rsidRPr="008A0C3F">
        <w:rPr>
          <w:rFonts w:asciiTheme="minorHAnsi" w:hAnsiTheme="minorHAnsi"/>
          <w:sz w:val="22"/>
          <w:szCs w:val="22"/>
        </w:rPr>
        <w:t xml:space="preserve">Given the highly collaborative nature of all that we do, late work will frequently cause problems for others and will therefore negatively impact your grade, resulting in reduced scores for in-class activities and/or on-line assessments.  When work is individual in nature, and </w:t>
      </w:r>
      <w:r w:rsidRPr="008A0C3F">
        <w:rPr>
          <w:rFonts w:asciiTheme="minorHAnsi" w:hAnsiTheme="minorHAnsi"/>
          <w:i/>
          <w:sz w:val="22"/>
          <w:szCs w:val="22"/>
        </w:rPr>
        <w:t>if you are proactive</w:t>
      </w:r>
      <w:r w:rsidRPr="008A0C3F">
        <w:rPr>
          <w:rFonts w:asciiTheme="minorHAnsi" w:hAnsiTheme="minorHAnsi"/>
          <w:sz w:val="22"/>
          <w:szCs w:val="22"/>
        </w:rPr>
        <w:t xml:space="preserve"> in arranging alternate due dates when complications arise, I am likely to help you work through these situations without penalty.  </w:t>
      </w:r>
    </w:p>
    <w:p w:rsidR="00D267A4" w:rsidRPr="008A0C3F" w:rsidRDefault="00D267A4" w:rsidP="008D1AF4">
      <w:pPr>
        <w:jc w:val="both"/>
        <w:rPr>
          <w:rFonts w:asciiTheme="minorHAnsi" w:hAnsiTheme="minorHAnsi"/>
          <w:sz w:val="22"/>
          <w:szCs w:val="22"/>
        </w:rPr>
      </w:pPr>
    </w:p>
    <w:p w:rsidR="000968E1" w:rsidRPr="006C7B2B" w:rsidRDefault="00710537" w:rsidP="004D4D95">
      <w:pPr>
        <w:numPr>
          <w:ilvl w:val="0"/>
          <w:numId w:val="15"/>
        </w:numPr>
        <w:jc w:val="both"/>
        <w:rPr>
          <w:rFonts w:asciiTheme="minorHAnsi" w:hAnsiTheme="minorHAnsi"/>
          <w:color w:val="000000" w:themeColor="text1"/>
          <w:sz w:val="22"/>
          <w:szCs w:val="22"/>
        </w:rPr>
      </w:pPr>
      <w:r w:rsidRPr="000968E1">
        <w:rPr>
          <w:rFonts w:asciiTheme="minorHAnsi" w:hAnsiTheme="minorHAnsi"/>
          <w:b/>
          <w:sz w:val="22"/>
          <w:szCs w:val="22"/>
        </w:rPr>
        <w:t>Absences</w:t>
      </w:r>
      <w:r w:rsidR="008A0C3F" w:rsidRPr="000968E1">
        <w:rPr>
          <w:rFonts w:asciiTheme="minorHAnsi" w:hAnsiTheme="minorHAnsi"/>
          <w:b/>
          <w:sz w:val="22"/>
          <w:szCs w:val="22"/>
        </w:rPr>
        <w:t>/Tardiness</w:t>
      </w:r>
      <w:r w:rsidRPr="000968E1">
        <w:rPr>
          <w:rFonts w:asciiTheme="minorHAnsi" w:hAnsiTheme="minorHAnsi"/>
          <w:sz w:val="22"/>
          <w:szCs w:val="22"/>
        </w:rPr>
        <w:t xml:space="preserve">: </w:t>
      </w:r>
      <w:r w:rsidR="00D267A4" w:rsidRPr="000968E1">
        <w:rPr>
          <w:rFonts w:asciiTheme="minorHAnsi" w:hAnsiTheme="minorHAnsi"/>
          <w:sz w:val="22"/>
          <w:szCs w:val="22"/>
        </w:rPr>
        <w:t xml:space="preserve"> </w:t>
      </w:r>
      <w:r w:rsidR="008A0C3F" w:rsidRPr="000968E1">
        <w:rPr>
          <w:rFonts w:asciiTheme="minorHAnsi" w:hAnsiTheme="minorHAnsi"/>
          <w:color w:val="000000" w:themeColor="text1"/>
          <w:sz w:val="22"/>
          <w:szCs w:val="22"/>
        </w:rPr>
        <w:t xml:space="preserve">Naturally, you are expected to attend </w:t>
      </w:r>
      <w:r w:rsidR="008A0C3F" w:rsidRPr="000968E1">
        <w:rPr>
          <w:rFonts w:asciiTheme="minorHAnsi" w:hAnsiTheme="minorHAnsi"/>
          <w:b/>
          <w:i/>
          <w:color w:val="000000" w:themeColor="text1"/>
          <w:sz w:val="22"/>
          <w:szCs w:val="22"/>
        </w:rPr>
        <w:t>all</w:t>
      </w:r>
      <w:r w:rsidR="008A0C3F" w:rsidRPr="000968E1">
        <w:rPr>
          <w:rFonts w:asciiTheme="minorHAnsi" w:hAnsiTheme="minorHAnsi"/>
          <w:color w:val="000000" w:themeColor="text1"/>
          <w:sz w:val="22"/>
          <w:szCs w:val="22"/>
        </w:rPr>
        <w:t xml:space="preserve"> scheduled class sessions/meetings and to be on time, respecting the collective commitments</w:t>
      </w:r>
      <w:r w:rsidR="000968E1" w:rsidRPr="000968E1">
        <w:rPr>
          <w:rFonts w:asciiTheme="minorHAnsi" w:hAnsiTheme="minorHAnsi"/>
          <w:color w:val="000000" w:themeColor="text1"/>
          <w:sz w:val="22"/>
          <w:szCs w:val="22"/>
        </w:rPr>
        <w:t xml:space="preserve"> we have made to the course and our time together.  </w:t>
      </w:r>
      <w:r w:rsidR="008A0C3F" w:rsidRPr="000968E1">
        <w:rPr>
          <w:rFonts w:asciiTheme="minorHAnsi" w:hAnsiTheme="minorHAnsi"/>
          <w:color w:val="000000" w:themeColor="text1"/>
          <w:sz w:val="22"/>
          <w:szCs w:val="22"/>
        </w:rPr>
        <w:t xml:space="preserve"> I understand, however, that “life happens” and sometimes, due to illness or unforeseen circumstances, you may not be able to be with us in person.  </w:t>
      </w:r>
      <w:r w:rsidR="000968E1" w:rsidRPr="000968E1">
        <w:rPr>
          <w:rFonts w:asciiTheme="minorHAnsi" w:hAnsiTheme="minorHAnsi"/>
          <w:color w:val="000000" w:themeColor="text1"/>
          <w:sz w:val="22"/>
          <w:szCs w:val="22"/>
        </w:rPr>
        <w:t xml:space="preserve">On such occasions you should </w:t>
      </w:r>
      <w:r w:rsidR="000968E1" w:rsidRPr="00F97448">
        <w:rPr>
          <w:rFonts w:asciiTheme="minorHAnsi" w:hAnsiTheme="minorHAnsi"/>
          <w:b/>
          <w:i/>
          <w:color w:val="000000" w:themeColor="text1"/>
          <w:sz w:val="22"/>
          <w:szCs w:val="22"/>
        </w:rPr>
        <w:t>e-mail/contact me as soon as is possible</w:t>
      </w:r>
      <w:r w:rsidR="000968E1" w:rsidRPr="000968E1">
        <w:rPr>
          <w:rFonts w:asciiTheme="minorHAnsi" w:hAnsiTheme="minorHAnsi"/>
          <w:color w:val="000000" w:themeColor="text1"/>
          <w:sz w:val="22"/>
          <w:szCs w:val="22"/>
        </w:rPr>
        <w:t xml:space="preserve"> so that I can</w:t>
      </w:r>
      <w:r w:rsidR="00F97448">
        <w:rPr>
          <w:rFonts w:asciiTheme="minorHAnsi" w:hAnsiTheme="minorHAnsi"/>
          <w:color w:val="000000" w:themeColor="text1"/>
          <w:sz w:val="22"/>
          <w:szCs w:val="22"/>
        </w:rPr>
        <w:t xml:space="preserve"> make any necessary adjustments and </w:t>
      </w:r>
      <w:r w:rsidR="000968E1" w:rsidRPr="000968E1">
        <w:rPr>
          <w:rFonts w:asciiTheme="minorHAnsi" w:hAnsiTheme="minorHAnsi"/>
          <w:color w:val="000000" w:themeColor="text1"/>
          <w:sz w:val="22"/>
          <w:szCs w:val="22"/>
        </w:rPr>
        <w:t>help class</w:t>
      </w:r>
      <w:r w:rsidR="00F97448">
        <w:rPr>
          <w:rFonts w:asciiTheme="minorHAnsi" w:hAnsiTheme="minorHAnsi"/>
          <w:color w:val="000000" w:themeColor="text1"/>
          <w:sz w:val="22"/>
          <w:szCs w:val="22"/>
        </w:rPr>
        <w:t>es</w:t>
      </w:r>
      <w:r w:rsidR="000968E1" w:rsidRPr="000968E1">
        <w:rPr>
          <w:rFonts w:asciiTheme="minorHAnsi" w:hAnsiTheme="minorHAnsi"/>
          <w:color w:val="000000" w:themeColor="text1"/>
          <w:sz w:val="22"/>
          <w:szCs w:val="22"/>
        </w:rPr>
        <w:t xml:space="preserve"> run smoothly; you should also check D2L for class </w:t>
      </w:r>
      <w:r w:rsidR="00F97448">
        <w:rPr>
          <w:rFonts w:asciiTheme="minorHAnsi" w:hAnsiTheme="minorHAnsi"/>
          <w:color w:val="000000" w:themeColor="text1"/>
          <w:sz w:val="22"/>
          <w:szCs w:val="22"/>
        </w:rPr>
        <w:t>activities/</w:t>
      </w:r>
      <w:r w:rsidR="000968E1" w:rsidRPr="000968E1">
        <w:rPr>
          <w:rFonts w:asciiTheme="minorHAnsi" w:hAnsiTheme="minorHAnsi"/>
          <w:color w:val="000000" w:themeColor="text1"/>
          <w:sz w:val="22"/>
          <w:szCs w:val="22"/>
        </w:rPr>
        <w:t xml:space="preserve">materials and contact group members if applicable.  Repeated absences or tardiness may also result in reduced scores for </w:t>
      </w:r>
      <w:r w:rsidR="000968E1" w:rsidRPr="000968E1">
        <w:rPr>
          <w:rFonts w:asciiTheme="minorHAnsi" w:hAnsiTheme="minorHAnsi"/>
          <w:sz w:val="22"/>
          <w:szCs w:val="22"/>
        </w:rPr>
        <w:t>in-class activities and/or on-line assessments</w:t>
      </w:r>
      <w:r w:rsidR="000968E1">
        <w:rPr>
          <w:rFonts w:asciiTheme="minorHAnsi" w:hAnsiTheme="minorHAnsi"/>
          <w:sz w:val="22"/>
          <w:szCs w:val="22"/>
        </w:rPr>
        <w:t>.</w:t>
      </w:r>
    </w:p>
    <w:p w:rsidR="006C7B2B" w:rsidRDefault="006C7B2B" w:rsidP="006C7B2B">
      <w:pPr>
        <w:pStyle w:val="ListParagraph"/>
        <w:rPr>
          <w:rFonts w:asciiTheme="minorHAnsi" w:hAnsiTheme="minorHAnsi"/>
          <w:color w:val="000000" w:themeColor="text1"/>
          <w:sz w:val="22"/>
          <w:szCs w:val="22"/>
        </w:rPr>
      </w:pPr>
    </w:p>
    <w:p w:rsidR="006C7B2B" w:rsidRPr="006C7B2B" w:rsidRDefault="00923610" w:rsidP="004D4D95">
      <w:pPr>
        <w:numPr>
          <w:ilvl w:val="0"/>
          <w:numId w:val="15"/>
        </w:numPr>
        <w:jc w:val="both"/>
        <w:rPr>
          <w:rFonts w:asciiTheme="minorHAnsi" w:hAnsiTheme="minorHAnsi"/>
          <w:color w:val="000000" w:themeColor="text1"/>
          <w:sz w:val="22"/>
          <w:szCs w:val="22"/>
        </w:rPr>
      </w:pPr>
      <w:r>
        <w:rPr>
          <w:rFonts w:asciiTheme="minorHAnsi" w:hAnsiTheme="minorHAnsi"/>
          <w:b/>
          <w:bCs/>
          <w:sz w:val="22"/>
          <w:szCs w:val="22"/>
        </w:rPr>
        <w:t>Intellectual Property</w:t>
      </w:r>
      <w:r w:rsidR="006C7B2B" w:rsidRPr="006C7B2B">
        <w:rPr>
          <w:rFonts w:asciiTheme="minorHAnsi" w:hAnsiTheme="minorHAnsi"/>
          <w:b/>
          <w:bCs/>
          <w:sz w:val="22"/>
          <w:szCs w:val="22"/>
        </w:rPr>
        <w:t xml:space="preserve">: </w:t>
      </w:r>
      <w:r w:rsidR="006C7B2B" w:rsidRPr="006C7B2B">
        <w:rPr>
          <w:rFonts w:asciiTheme="minorHAnsi" w:hAnsiTheme="minorHAnsi"/>
          <w:bCs/>
          <w:sz w:val="22"/>
          <w:szCs w:val="22"/>
        </w:rPr>
        <w:t xml:space="preserve">Students </w:t>
      </w:r>
      <w:r w:rsidR="006C7B2B" w:rsidRPr="006C7B2B">
        <w:rPr>
          <w:rFonts w:asciiTheme="minorHAnsi" w:hAnsiTheme="minorHAnsi"/>
          <w:b/>
          <w:bCs/>
          <w:sz w:val="22"/>
          <w:szCs w:val="22"/>
        </w:rPr>
        <w:t xml:space="preserve">may </w:t>
      </w:r>
      <w:r w:rsidR="006C7B2B" w:rsidRPr="006C7B2B">
        <w:rPr>
          <w:rFonts w:asciiTheme="minorHAnsi" w:hAnsiTheme="minorHAnsi"/>
          <w:b/>
          <w:bCs/>
          <w:sz w:val="22"/>
          <w:szCs w:val="22"/>
          <w:u w:val="single"/>
        </w:rPr>
        <w:t>not</w:t>
      </w:r>
      <w:r w:rsidR="006C7B2B" w:rsidRPr="006C7B2B">
        <w:rPr>
          <w:rFonts w:asciiTheme="minorHAnsi" w:hAnsiTheme="minorHAnsi"/>
          <w:bCs/>
          <w:sz w:val="22"/>
          <w:szCs w:val="22"/>
        </w:rPr>
        <w:t xml:space="preserve">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8A0C3F" w:rsidRPr="008A0C3F" w:rsidRDefault="008A0C3F" w:rsidP="008D1AF4">
      <w:pPr>
        <w:ind w:left="720"/>
        <w:jc w:val="both"/>
        <w:rPr>
          <w:rFonts w:asciiTheme="minorHAnsi" w:hAnsiTheme="minorHAnsi"/>
          <w:sz w:val="22"/>
          <w:szCs w:val="22"/>
        </w:rPr>
      </w:pPr>
    </w:p>
    <w:p w:rsidR="00F97448" w:rsidRDefault="001E5270" w:rsidP="001E5270">
      <w:pPr>
        <w:jc w:val="center"/>
        <w:rPr>
          <w:rFonts w:ascii="Calibri" w:eastAsia="Calibri" w:hAnsi="Calibri"/>
          <w:sz w:val="14"/>
          <w:szCs w:val="14"/>
        </w:rPr>
      </w:pPr>
      <w:r>
        <w:rPr>
          <w:rFonts w:ascii="Calibri" w:hAnsi="Calibri"/>
          <w:sz w:val="24"/>
          <w:szCs w:val="24"/>
        </w:rPr>
        <w:br w:type="page"/>
      </w:r>
      <w:r w:rsidRPr="00F97448">
        <w:rPr>
          <w:rFonts w:ascii="Century Gothic" w:eastAsia="Calibri" w:hAnsi="Century Gothic"/>
          <w:b/>
          <w:sz w:val="24"/>
          <w:szCs w:val="24"/>
        </w:rPr>
        <w:lastRenderedPageBreak/>
        <w:t>Dispositions and Policies for English Education</w:t>
      </w:r>
      <w:r w:rsidRPr="001E5270">
        <w:rPr>
          <w:rFonts w:ascii="Calibri" w:eastAsia="Calibri" w:hAnsi="Calibri"/>
          <w:b/>
          <w:sz w:val="22"/>
          <w:szCs w:val="22"/>
        </w:rPr>
        <w:t xml:space="preserve">     </w:t>
      </w:r>
    </w:p>
    <w:p w:rsidR="001E5270" w:rsidRPr="001E5270" w:rsidRDefault="001E5270" w:rsidP="001E5270">
      <w:pPr>
        <w:jc w:val="center"/>
        <w:rPr>
          <w:rFonts w:ascii="Calibri" w:eastAsia="Calibri" w:hAnsi="Calibri"/>
          <w:sz w:val="14"/>
          <w:szCs w:val="14"/>
        </w:rPr>
      </w:pPr>
      <w:r w:rsidRPr="00F97448">
        <w:rPr>
          <w:rFonts w:ascii="Calibri" w:eastAsia="Calibri" w:hAnsi="Calibri"/>
          <w:sz w:val="14"/>
          <w:szCs w:val="14"/>
        </w:rPr>
        <w:t xml:space="preserve">   </w:t>
      </w:r>
      <w:r w:rsidRPr="001E5270">
        <w:rPr>
          <w:rFonts w:ascii="Calibri" w:eastAsia="Calibri" w:hAnsi="Calibri"/>
          <w:sz w:val="14"/>
          <w:szCs w:val="14"/>
        </w:rPr>
        <w:t>(passed by Department of English 5-11-11)</w:t>
      </w:r>
    </w:p>
    <w:p w:rsidR="001E5270" w:rsidRPr="001E5270" w:rsidRDefault="001E5270" w:rsidP="001E5270">
      <w:pPr>
        <w:jc w:val="center"/>
        <w:rPr>
          <w:rFonts w:ascii="Calibri" w:eastAsia="Calibri" w:hAnsi="Calibri"/>
          <w:b/>
          <w:sz w:val="20"/>
          <w:szCs w:val="20"/>
        </w:rPr>
      </w:pPr>
    </w:p>
    <w:p w:rsidR="001E5270" w:rsidRPr="00D725E8" w:rsidRDefault="001E5270" w:rsidP="008D1AF4">
      <w:pPr>
        <w:jc w:val="both"/>
        <w:rPr>
          <w:rFonts w:ascii="Calibri" w:eastAsia="Calibri" w:hAnsi="Calibri"/>
          <w:sz w:val="22"/>
          <w:szCs w:val="22"/>
        </w:rPr>
      </w:pPr>
      <w:r w:rsidRPr="00D725E8">
        <w:rPr>
          <w:rFonts w:ascii="Calibri" w:eastAsia="Calibri" w:hAnsi="Calibri"/>
          <w:sz w:val="22"/>
          <w:szCs w:val="22"/>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rsidR="001E5270" w:rsidRPr="00D725E8" w:rsidRDefault="001E5270" w:rsidP="008D1AF4">
      <w:pPr>
        <w:jc w:val="both"/>
        <w:rPr>
          <w:rFonts w:ascii="Calibri" w:eastAsia="Calibri" w:hAnsi="Calibri"/>
          <w:sz w:val="22"/>
          <w:szCs w:val="22"/>
        </w:rPr>
      </w:pPr>
    </w:p>
    <w:p w:rsidR="001E5270" w:rsidRPr="00D725E8" w:rsidRDefault="001E5270" w:rsidP="008D1AF4">
      <w:pPr>
        <w:jc w:val="both"/>
        <w:rPr>
          <w:rFonts w:ascii="Calibri" w:eastAsia="Calibri" w:hAnsi="Calibri"/>
          <w:sz w:val="22"/>
          <w:szCs w:val="22"/>
        </w:rPr>
      </w:pPr>
      <w:r w:rsidRPr="00D725E8">
        <w:rPr>
          <w:rFonts w:ascii="Calibri" w:eastAsia="Calibri" w:hAnsi="Calibri"/>
          <w:sz w:val="22"/>
          <w:szCs w:val="22"/>
        </w:rPr>
        <w:t>Best of luck to you as you master the skills below, and as you move through your pre-service years and into your own classroom!</w:t>
      </w:r>
    </w:p>
    <w:p w:rsidR="001E5270" w:rsidRPr="001E5270" w:rsidRDefault="001E5270" w:rsidP="001E5270">
      <w:pPr>
        <w:rPr>
          <w:rFonts w:ascii="Calibri" w:eastAsia="Calibri" w:hAnsi="Calibri"/>
          <w:sz w:val="20"/>
          <w:szCs w:val="20"/>
        </w:rPr>
      </w:pPr>
    </w:p>
    <w:p w:rsidR="001E5270" w:rsidRPr="00F97448" w:rsidRDefault="001E5270" w:rsidP="001E5270">
      <w:pPr>
        <w:jc w:val="center"/>
        <w:rPr>
          <w:rFonts w:ascii="Century Gothic" w:eastAsia="Calibri" w:hAnsi="Century Gothic"/>
          <w:b/>
          <w:sz w:val="24"/>
          <w:szCs w:val="24"/>
        </w:rPr>
        <w:sectPr w:rsidR="001E5270" w:rsidRPr="00F97448" w:rsidSect="008D1AF4">
          <w:footerReference w:type="even" r:id="rId8"/>
          <w:footerReference w:type="default" r:id="rId9"/>
          <w:pgSz w:w="12240" w:h="15840"/>
          <w:pgMar w:top="864" w:right="1008" w:bottom="864" w:left="1008" w:header="720" w:footer="720" w:gutter="0"/>
          <w:cols w:space="720"/>
          <w:docGrid w:linePitch="381"/>
        </w:sectPr>
      </w:pPr>
      <w:r w:rsidRPr="00F97448">
        <w:rPr>
          <w:rFonts w:ascii="Century Gothic" w:eastAsia="Calibri" w:hAnsi="Century Gothic"/>
          <w:b/>
          <w:sz w:val="24"/>
          <w:szCs w:val="24"/>
        </w:rPr>
        <w:t>Diversity / Inclusive Excellence</w:t>
      </w:r>
    </w:p>
    <w:p w:rsidR="001E5270" w:rsidRPr="001E5270" w:rsidRDefault="001E5270" w:rsidP="001E5270">
      <w:pPr>
        <w:rPr>
          <w:rFonts w:ascii="Calibri" w:eastAsia="Calibri" w:hAnsi="Calibri"/>
          <w:b/>
          <w:sz w:val="20"/>
          <w:szCs w:val="20"/>
        </w:rPr>
      </w:pPr>
    </w:p>
    <w:p w:rsidR="002A4B0D"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rPr>
          <w:rFonts w:ascii="Calibri" w:eastAsia="Calibri" w:hAnsi="Calibri"/>
          <w:b/>
          <w:sz w:val="22"/>
          <w:szCs w:val="22"/>
        </w:rPr>
      </w:pPr>
      <w:r w:rsidRPr="00D725E8">
        <w:rPr>
          <w:rFonts w:ascii="Calibri" w:eastAsia="Calibri" w:hAnsi="Calibri"/>
          <w:b/>
          <w:sz w:val="22"/>
          <w:szCs w:val="22"/>
        </w:rPr>
        <w:t>You should demonstrate these skills during and by the end of your junior English Education methods blo</w:t>
      </w:r>
      <w:r w:rsidR="002A4B0D" w:rsidRPr="00D725E8">
        <w:rPr>
          <w:rFonts w:ascii="Calibri" w:eastAsia="Calibri" w:hAnsi="Calibri"/>
          <w:b/>
          <w:sz w:val="22"/>
          <w:szCs w:val="22"/>
        </w:rPr>
        <w:t>ck and in English Education 395</w:t>
      </w:r>
    </w:p>
    <w:p w:rsidR="001E5270" w:rsidRPr="00D725E8" w:rsidRDefault="001E5270" w:rsidP="001E5270">
      <w:pPr>
        <w:rPr>
          <w:rFonts w:ascii="Calibri" w:eastAsia="Calibri" w:hAnsi="Calibri"/>
          <w:b/>
          <w:sz w:val="22"/>
          <w:szCs w:val="22"/>
        </w:rPr>
      </w:pPr>
    </w:p>
    <w:p w:rsidR="001E5270" w:rsidRPr="00D725E8" w:rsidRDefault="001E5270" w:rsidP="004D4D95">
      <w:pPr>
        <w:numPr>
          <w:ilvl w:val="0"/>
          <w:numId w:val="2"/>
        </w:numPr>
        <w:contextualSpacing/>
        <w:rPr>
          <w:rFonts w:ascii="Calibri" w:eastAsia="Calibri" w:hAnsi="Calibri"/>
          <w:sz w:val="22"/>
          <w:szCs w:val="22"/>
        </w:rPr>
      </w:pPr>
      <w:r w:rsidRPr="00D725E8">
        <w:rPr>
          <w:rFonts w:ascii="Calibri" w:eastAsia="Calibri" w:hAnsi="Calibri"/>
          <w:sz w:val="22"/>
          <w:szCs w:val="22"/>
        </w:rPr>
        <w:t>Consider and incorporate multiple intelligences</w:t>
      </w:r>
    </w:p>
    <w:p w:rsidR="001E5270" w:rsidRPr="00D725E8" w:rsidRDefault="001E5270" w:rsidP="004D4D95">
      <w:pPr>
        <w:numPr>
          <w:ilvl w:val="0"/>
          <w:numId w:val="2"/>
        </w:numPr>
        <w:contextualSpacing/>
        <w:rPr>
          <w:rFonts w:ascii="Calibri" w:eastAsia="Calibri" w:hAnsi="Calibri"/>
          <w:sz w:val="22"/>
          <w:szCs w:val="22"/>
          <w:u w:val="single"/>
        </w:rPr>
      </w:pPr>
      <w:r w:rsidRPr="00D725E8">
        <w:rPr>
          <w:rFonts w:ascii="Calibri" w:eastAsia="Calibri" w:hAnsi="Calibri"/>
          <w:sz w:val="22"/>
          <w:szCs w:val="22"/>
        </w:rPr>
        <w:t>Make adaptations and modifications for students with special needs</w:t>
      </w:r>
    </w:p>
    <w:p w:rsidR="001E5270" w:rsidRPr="00D725E8" w:rsidRDefault="001E5270" w:rsidP="004D4D95">
      <w:pPr>
        <w:numPr>
          <w:ilvl w:val="0"/>
          <w:numId w:val="2"/>
        </w:numPr>
        <w:contextualSpacing/>
        <w:rPr>
          <w:rFonts w:ascii="Calibri" w:eastAsia="Calibri" w:hAnsi="Calibri"/>
          <w:sz w:val="22"/>
          <w:szCs w:val="22"/>
        </w:rPr>
      </w:pPr>
      <w:r w:rsidRPr="00D725E8">
        <w:rPr>
          <w:rFonts w:ascii="Calibri" w:eastAsia="Calibri" w:hAnsi="Calibri"/>
          <w:sz w:val="22"/>
          <w:szCs w:val="22"/>
        </w:rPr>
        <w:t>Appreciate other diversities, for example, racial, ethnic, class, gender, and sexual orientation</w:t>
      </w:r>
    </w:p>
    <w:p w:rsidR="001E5270" w:rsidRPr="00D725E8" w:rsidRDefault="001E5270" w:rsidP="001E5270">
      <w:pPr>
        <w:rPr>
          <w:rFonts w:ascii="Calibri" w:eastAsia="Calibri" w:hAnsi="Calibri"/>
          <w:sz w:val="22"/>
          <w:szCs w:val="22"/>
        </w:rPr>
      </w:pPr>
    </w:p>
    <w:p w:rsidR="001E5270" w:rsidRPr="00D725E8" w:rsidRDefault="001E5270" w:rsidP="001E5270">
      <w:pPr>
        <w:rPr>
          <w:rFonts w:ascii="Calibri" w:eastAsia="Calibri" w:hAnsi="Calibri"/>
          <w:b/>
          <w:sz w:val="22"/>
          <w:szCs w:val="22"/>
          <w:u w:val="single"/>
        </w:rPr>
      </w:pPr>
    </w:p>
    <w:p w:rsidR="001E5270" w:rsidRPr="00D725E8" w:rsidRDefault="001E5270" w:rsidP="001E5270">
      <w:pPr>
        <w:rPr>
          <w:rFonts w:ascii="Calibri" w:eastAsia="Calibri" w:hAnsi="Calibri"/>
          <w:b/>
          <w:sz w:val="22"/>
          <w:szCs w:val="22"/>
          <w:u w:val="single"/>
        </w:rPr>
      </w:pPr>
    </w:p>
    <w:p w:rsidR="001E5270" w:rsidRPr="00D725E8" w:rsidRDefault="001E5270" w:rsidP="001E5270">
      <w:pPr>
        <w:rPr>
          <w:rFonts w:ascii="Calibri" w:eastAsia="Calibri" w:hAnsi="Calibri"/>
          <w:b/>
          <w:sz w:val="22"/>
          <w:szCs w:val="22"/>
          <w:u w:val="single"/>
        </w:rPr>
      </w:pPr>
    </w:p>
    <w:p w:rsidR="002A4B0D" w:rsidRPr="00D725E8" w:rsidRDefault="002A4B0D" w:rsidP="001E5270">
      <w:pPr>
        <w:ind w:left="360"/>
        <w:rPr>
          <w:rFonts w:ascii="Calibri" w:eastAsia="Calibri" w:hAnsi="Calibri"/>
          <w:b/>
          <w:sz w:val="22"/>
          <w:szCs w:val="22"/>
          <w:u w:val="single"/>
        </w:rPr>
      </w:pPr>
    </w:p>
    <w:p w:rsidR="002A4B0D" w:rsidRPr="00D725E8" w:rsidRDefault="001E5270" w:rsidP="001E5270">
      <w:pPr>
        <w:ind w:left="360"/>
        <w:rPr>
          <w:rFonts w:ascii="Calibri" w:eastAsia="Calibri" w:hAnsi="Calibri"/>
          <w:b/>
          <w:sz w:val="22"/>
          <w:szCs w:val="22"/>
          <w:u w:val="single"/>
        </w:rPr>
      </w:pPr>
      <w:r w:rsidRPr="00D725E8">
        <w:rPr>
          <w:rFonts w:ascii="Calibri" w:eastAsia="Calibri" w:hAnsi="Calibri"/>
          <w:b/>
          <w:sz w:val="22"/>
          <w:szCs w:val="22"/>
          <w:u w:val="single"/>
        </w:rPr>
        <w:t>Senior Methods Block</w:t>
      </w:r>
    </w:p>
    <w:p w:rsidR="001E5270" w:rsidRPr="00D725E8" w:rsidRDefault="001E5270" w:rsidP="002A4B0D">
      <w:pPr>
        <w:ind w:left="360"/>
        <w:rPr>
          <w:rFonts w:ascii="Calibri" w:eastAsia="Calibri" w:hAnsi="Calibri"/>
          <w:b/>
          <w:sz w:val="22"/>
          <w:szCs w:val="22"/>
        </w:rPr>
      </w:pPr>
      <w:r w:rsidRPr="00D725E8">
        <w:rPr>
          <w:rFonts w:ascii="Calibri" w:eastAsia="Calibri" w:hAnsi="Calibri"/>
          <w:b/>
          <w:sz w:val="22"/>
          <w:szCs w:val="22"/>
        </w:rPr>
        <w:t>In addition to the junior block skills, you should demonstrate these skills during and by the end of your senior En</w:t>
      </w:r>
      <w:r w:rsidR="002A4B0D" w:rsidRPr="00D725E8">
        <w:rPr>
          <w:rFonts w:ascii="Calibri" w:eastAsia="Calibri" w:hAnsi="Calibri"/>
          <w:b/>
          <w:sz w:val="22"/>
          <w:szCs w:val="22"/>
        </w:rPr>
        <w:t>glish Education Methods block.</w:t>
      </w:r>
    </w:p>
    <w:p w:rsidR="001E5270" w:rsidRPr="00D725E8" w:rsidRDefault="001E5270" w:rsidP="001E5270">
      <w:pPr>
        <w:rPr>
          <w:rFonts w:ascii="Calibri" w:eastAsia="Calibri" w:hAnsi="Calibri"/>
          <w:sz w:val="22"/>
          <w:szCs w:val="22"/>
          <w:u w:val="single"/>
        </w:rPr>
      </w:pPr>
    </w:p>
    <w:p w:rsidR="001E5270" w:rsidRPr="00D725E8" w:rsidRDefault="001E5270" w:rsidP="004D4D95">
      <w:pPr>
        <w:numPr>
          <w:ilvl w:val="0"/>
          <w:numId w:val="3"/>
        </w:numPr>
        <w:contextualSpacing/>
        <w:rPr>
          <w:rFonts w:ascii="Calibri" w:eastAsia="Calibri" w:hAnsi="Calibri"/>
          <w:sz w:val="22"/>
          <w:szCs w:val="22"/>
        </w:rPr>
      </w:pPr>
      <w:r w:rsidRPr="00D725E8">
        <w:rPr>
          <w:rFonts w:ascii="Calibri" w:eastAsia="Calibri" w:hAnsi="Calibri"/>
          <w:sz w:val="22"/>
          <w:szCs w:val="22"/>
        </w:rPr>
        <w:t>Learn to differentiate instruction in projects and choice projects</w:t>
      </w:r>
    </w:p>
    <w:p w:rsidR="001E5270" w:rsidRPr="00D725E8" w:rsidRDefault="001E5270" w:rsidP="004D4D95">
      <w:pPr>
        <w:numPr>
          <w:ilvl w:val="0"/>
          <w:numId w:val="3"/>
        </w:numPr>
        <w:contextualSpacing/>
        <w:rPr>
          <w:rFonts w:ascii="Calibri" w:eastAsia="Calibri" w:hAnsi="Calibri"/>
          <w:sz w:val="22"/>
          <w:szCs w:val="22"/>
        </w:rPr>
      </w:pPr>
      <w:r w:rsidRPr="00D725E8">
        <w:rPr>
          <w:rFonts w:ascii="Calibri" w:eastAsia="Calibri" w:hAnsi="Calibri"/>
          <w:sz w:val="22"/>
          <w:szCs w:val="22"/>
        </w:rPr>
        <w:t>Write lessons according to your knowledge of different learners</w:t>
      </w:r>
    </w:p>
    <w:p w:rsidR="001E5270" w:rsidRPr="00D725E8" w:rsidRDefault="001E5270" w:rsidP="004D4D95">
      <w:pPr>
        <w:numPr>
          <w:ilvl w:val="0"/>
          <w:numId w:val="3"/>
        </w:numPr>
        <w:contextualSpacing/>
        <w:rPr>
          <w:rFonts w:ascii="Calibri" w:eastAsia="Calibri" w:hAnsi="Calibri"/>
          <w:sz w:val="22"/>
          <w:szCs w:val="22"/>
        </w:rPr>
      </w:pPr>
      <w:r w:rsidRPr="00D725E8">
        <w:rPr>
          <w:rFonts w:ascii="Calibri" w:eastAsia="Calibri" w:hAnsi="Calibri"/>
          <w:sz w:val="22"/>
          <w:szCs w:val="22"/>
        </w:rPr>
        <w:t>Develop professional relationships with students and apply what you know of them to your community and planning</w:t>
      </w:r>
    </w:p>
    <w:p w:rsidR="001E5270" w:rsidRPr="00D725E8" w:rsidRDefault="001E5270" w:rsidP="004D4D95">
      <w:pPr>
        <w:numPr>
          <w:ilvl w:val="0"/>
          <w:numId w:val="3"/>
        </w:numPr>
        <w:contextualSpacing/>
        <w:rPr>
          <w:rFonts w:ascii="Calibri" w:eastAsia="Calibri" w:hAnsi="Calibri"/>
          <w:sz w:val="22"/>
          <w:szCs w:val="22"/>
          <w:u w:val="single"/>
        </w:rPr>
        <w:sectPr w:rsidR="001E5270" w:rsidRPr="00D725E8" w:rsidSect="008D1AF4">
          <w:type w:val="continuous"/>
          <w:pgSz w:w="12240" w:h="15840"/>
          <w:pgMar w:top="864" w:right="1008" w:bottom="864" w:left="1008" w:header="720" w:footer="720" w:gutter="0"/>
          <w:cols w:num="2" w:space="720"/>
          <w:docGrid w:linePitch="381"/>
        </w:sectPr>
      </w:pPr>
      <w:r w:rsidRPr="00D725E8">
        <w:rPr>
          <w:rFonts w:ascii="Calibri" w:eastAsia="Calibri" w:hAnsi="Calibri"/>
          <w:sz w:val="22"/>
          <w:szCs w:val="22"/>
        </w:rPr>
        <w:t xml:space="preserve">Examine your assumptions, and purposely seek to remove bias in communication </w:t>
      </w:r>
    </w:p>
    <w:p w:rsidR="00F97448" w:rsidRDefault="00F97448" w:rsidP="001E5270">
      <w:pPr>
        <w:jc w:val="center"/>
        <w:rPr>
          <w:rFonts w:ascii="Century Gothic" w:eastAsia="Calibri" w:hAnsi="Century Gothic"/>
          <w:b/>
          <w:sz w:val="24"/>
          <w:szCs w:val="24"/>
        </w:rPr>
      </w:pPr>
    </w:p>
    <w:p w:rsidR="001E5270" w:rsidRPr="002A4B0D" w:rsidRDefault="001E5270" w:rsidP="002A4B0D">
      <w:pPr>
        <w:jc w:val="center"/>
        <w:rPr>
          <w:rFonts w:ascii="Century Gothic" w:eastAsia="Calibri" w:hAnsi="Century Gothic"/>
          <w:b/>
          <w:sz w:val="24"/>
          <w:szCs w:val="24"/>
        </w:rPr>
      </w:pPr>
      <w:r w:rsidRPr="00F97448">
        <w:rPr>
          <w:rFonts w:ascii="Century Gothic" w:eastAsia="Calibri" w:hAnsi="Century Gothic"/>
          <w:b/>
          <w:sz w:val="24"/>
          <w:szCs w:val="24"/>
        </w:rPr>
        <w:t>Responsibility for Self, and Teamwork</w:t>
      </w:r>
    </w:p>
    <w:p w:rsidR="001E5270" w:rsidRPr="001E5270" w:rsidRDefault="001E5270" w:rsidP="001E5270">
      <w:pPr>
        <w:rPr>
          <w:rFonts w:ascii="Calibri" w:eastAsia="Calibri" w:hAnsi="Calibri"/>
          <w:b/>
          <w:sz w:val="20"/>
          <w:szCs w:val="20"/>
          <w:u w:val="single"/>
        </w:rPr>
        <w:sectPr w:rsidR="001E5270" w:rsidRPr="001E5270" w:rsidSect="008D1AF4">
          <w:type w:val="continuous"/>
          <w:pgSz w:w="12240" w:h="15840"/>
          <w:pgMar w:top="864" w:right="1008" w:bottom="864" w:left="1008" w:header="720" w:footer="720" w:gutter="0"/>
          <w:cols w:space="720"/>
          <w:docGrid w:linePitch="381"/>
        </w:sectPr>
      </w:pPr>
    </w:p>
    <w:p w:rsidR="002A4B0D" w:rsidRDefault="002A4B0D" w:rsidP="001E5270">
      <w:pPr>
        <w:rPr>
          <w:rFonts w:ascii="Calibri" w:eastAsia="Calibri" w:hAnsi="Calibri"/>
          <w:b/>
          <w:sz w:val="20"/>
          <w:szCs w:val="20"/>
          <w:u w:val="single"/>
        </w:rPr>
      </w:pPr>
    </w:p>
    <w:p w:rsidR="001E5270"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rPr>
          <w:rFonts w:ascii="Calibri" w:eastAsia="Calibri" w:hAnsi="Calibri"/>
          <w:sz w:val="22"/>
          <w:szCs w:val="22"/>
        </w:rPr>
      </w:pP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Strengthen communication skills (checking in, discussion, etc.)</w:t>
      </w:r>
    </w:p>
    <w:p w:rsidR="001E5270" w:rsidRPr="00D725E8" w:rsidRDefault="001E5270" w:rsidP="004D4D95">
      <w:pPr>
        <w:numPr>
          <w:ilvl w:val="0"/>
          <w:numId w:val="4"/>
        </w:numPr>
        <w:contextualSpacing/>
        <w:rPr>
          <w:rFonts w:ascii="Calibri" w:eastAsia="Calibri" w:hAnsi="Calibri"/>
          <w:sz w:val="22"/>
          <w:szCs w:val="22"/>
          <w:u w:val="single"/>
        </w:rPr>
      </w:pPr>
      <w:r w:rsidRPr="00D725E8">
        <w:rPr>
          <w:rFonts w:ascii="Calibri" w:eastAsia="Calibri" w:hAnsi="Calibri"/>
          <w:sz w:val="22"/>
          <w:szCs w:val="22"/>
        </w:rPr>
        <w:t>Schedule and manage your time effectively</w:t>
      </w:r>
    </w:p>
    <w:p w:rsidR="001E5270" w:rsidRPr="00D725E8" w:rsidRDefault="001E5270" w:rsidP="004D4D95">
      <w:pPr>
        <w:numPr>
          <w:ilvl w:val="0"/>
          <w:numId w:val="4"/>
        </w:numPr>
        <w:contextualSpacing/>
        <w:rPr>
          <w:rFonts w:ascii="Calibri" w:eastAsia="Calibri" w:hAnsi="Calibri"/>
          <w:sz w:val="22"/>
          <w:szCs w:val="22"/>
          <w:u w:val="single"/>
        </w:rPr>
      </w:pPr>
      <w:r w:rsidRPr="00D725E8">
        <w:rPr>
          <w:rFonts w:ascii="Calibri" w:eastAsia="Calibri" w:hAnsi="Calibri"/>
          <w:sz w:val="22"/>
          <w:szCs w:val="22"/>
        </w:rPr>
        <w:t>Learn appropriate flexibility</w:t>
      </w:r>
    </w:p>
    <w:p w:rsidR="001E5270" w:rsidRPr="00D725E8" w:rsidRDefault="001E5270" w:rsidP="004D4D95">
      <w:pPr>
        <w:numPr>
          <w:ilvl w:val="0"/>
          <w:numId w:val="4"/>
        </w:numPr>
        <w:contextualSpacing/>
        <w:rPr>
          <w:rFonts w:ascii="Calibri" w:eastAsia="Calibri" w:hAnsi="Calibri"/>
          <w:sz w:val="22"/>
          <w:szCs w:val="22"/>
          <w:u w:val="single"/>
        </w:rPr>
      </w:pPr>
      <w:r w:rsidRPr="00D725E8">
        <w:rPr>
          <w:rFonts w:ascii="Calibri" w:eastAsia="Calibri" w:hAnsi="Calibri"/>
          <w:sz w:val="22"/>
          <w:szCs w:val="22"/>
        </w:rPr>
        <w:t>Become comfortable with professional negotiations, such as compromising</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Admit your mistakes</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Take criticism</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Support each other under stress</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Respect others; be kind and tactful</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Keep commitments</w:t>
      </w:r>
    </w:p>
    <w:p w:rsidR="001E5270" w:rsidRPr="00D725E8" w:rsidRDefault="001E5270" w:rsidP="004D4D95">
      <w:pPr>
        <w:numPr>
          <w:ilvl w:val="0"/>
          <w:numId w:val="4"/>
        </w:numPr>
        <w:contextualSpacing/>
        <w:rPr>
          <w:rFonts w:ascii="Calibri" w:eastAsia="Calibri" w:hAnsi="Calibri"/>
          <w:sz w:val="22"/>
          <w:szCs w:val="22"/>
        </w:rPr>
      </w:pPr>
      <w:r w:rsidRPr="00D725E8">
        <w:rPr>
          <w:rFonts w:ascii="Calibri" w:eastAsia="Calibri" w:hAnsi="Calibri"/>
          <w:sz w:val="22"/>
          <w:szCs w:val="22"/>
        </w:rPr>
        <w:t>When you foresee difficulty, ask for help from instructors or supervisors</w:t>
      </w:r>
    </w:p>
    <w:p w:rsidR="002A4B0D" w:rsidRPr="00D725E8" w:rsidRDefault="002A4B0D" w:rsidP="002A4B0D">
      <w:pPr>
        <w:rPr>
          <w:rFonts w:ascii="Calibri" w:eastAsia="Calibri" w:hAnsi="Calibri"/>
          <w:b/>
          <w:sz w:val="22"/>
          <w:szCs w:val="22"/>
          <w:u w:val="single"/>
        </w:rPr>
      </w:pPr>
    </w:p>
    <w:p w:rsidR="001E5270" w:rsidRPr="00D725E8" w:rsidRDefault="001E5270" w:rsidP="001E5270">
      <w:pPr>
        <w:ind w:firstLine="360"/>
        <w:rPr>
          <w:rFonts w:ascii="Calibri" w:eastAsia="Calibri" w:hAnsi="Calibri"/>
          <w:sz w:val="22"/>
          <w:szCs w:val="22"/>
        </w:rPr>
      </w:pPr>
      <w:r w:rsidRPr="00D725E8">
        <w:rPr>
          <w:rFonts w:ascii="Calibri" w:eastAsia="Calibri" w:hAnsi="Calibri"/>
          <w:b/>
          <w:sz w:val="22"/>
          <w:szCs w:val="22"/>
          <w:u w:val="single"/>
        </w:rPr>
        <w:t xml:space="preserve">Senior Methods Block </w:t>
      </w:r>
    </w:p>
    <w:p w:rsidR="001E5270" w:rsidRPr="00D725E8" w:rsidRDefault="001E5270" w:rsidP="001E5270">
      <w:pPr>
        <w:ind w:left="360"/>
        <w:rPr>
          <w:rFonts w:ascii="Calibri" w:eastAsia="Calibri" w:hAnsi="Calibri"/>
          <w:sz w:val="22"/>
          <w:szCs w:val="22"/>
        </w:rPr>
      </w:pP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 xml:space="preserve">Take initiative </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Pace yourself and make deadlines; don’t procrastinate</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Set your own deadlines</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Understand your personality and roles in groups</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 xml:space="preserve">Know when you need help </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Don’t take yourself too seriously</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Aim for serenity</w:t>
      </w:r>
    </w:p>
    <w:p w:rsidR="001E5270" w:rsidRPr="00D725E8" w:rsidRDefault="001E5270" w:rsidP="004D4D95">
      <w:pPr>
        <w:numPr>
          <w:ilvl w:val="0"/>
          <w:numId w:val="5"/>
        </w:numPr>
        <w:contextualSpacing/>
        <w:rPr>
          <w:rFonts w:ascii="Calibri" w:eastAsia="Calibri" w:hAnsi="Calibri"/>
          <w:sz w:val="22"/>
          <w:szCs w:val="22"/>
        </w:rPr>
      </w:pPr>
      <w:r w:rsidRPr="00D725E8">
        <w:rPr>
          <w:rFonts w:ascii="Calibri" w:eastAsia="Calibri" w:hAnsi="Calibri"/>
          <w:sz w:val="22"/>
          <w:szCs w:val="22"/>
        </w:rPr>
        <w:t>Measure your success by the success of the group</w:t>
      </w:r>
    </w:p>
    <w:p w:rsidR="002A4B0D" w:rsidRDefault="002A4B0D" w:rsidP="002A4B0D">
      <w:pPr>
        <w:contextualSpacing/>
        <w:rPr>
          <w:rFonts w:ascii="Calibri" w:eastAsia="Calibri" w:hAnsi="Calibri"/>
          <w:sz w:val="20"/>
          <w:szCs w:val="20"/>
        </w:rPr>
      </w:pPr>
    </w:p>
    <w:p w:rsidR="002A4B0D" w:rsidRPr="001E5270" w:rsidRDefault="002A4B0D" w:rsidP="002A4B0D">
      <w:pPr>
        <w:contextualSpacing/>
        <w:rPr>
          <w:rFonts w:ascii="Calibri" w:eastAsia="Calibri" w:hAnsi="Calibri"/>
          <w:sz w:val="20"/>
          <w:szCs w:val="20"/>
        </w:rPr>
        <w:sectPr w:rsidR="002A4B0D" w:rsidRPr="001E5270" w:rsidSect="008D1AF4">
          <w:type w:val="continuous"/>
          <w:pgSz w:w="12240" w:h="15840"/>
          <w:pgMar w:top="864" w:right="1008" w:bottom="864" w:left="1008" w:header="720" w:footer="720" w:gutter="0"/>
          <w:cols w:num="2" w:space="720"/>
          <w:docGrid w:linePitch="381"/>
        </w:sectPr>
      </w:pPr>
    </w:p>
    <w:p w:rsidR="001E5270" w:rsidRDefault="001E5270" w:rsidP="001E5270">
      <w:pPr>
        <w:rPr>
          <w:rFonts w:ascii="Calibri" w:eastAsia="Calibri" w:hAnsi="Calibri"/>
          <w:b/>
          <w:sz w:val="22"/>
          <w:szCs w:val="22"/>
        </w:rPr>
      </w:pPr>
    </w:p>
    <w:p w:rsidR="00D725E8" w:rsidRDefault="00D725E8">
      <w:pPr>
        <w:rPr>
          <w:rFonts w:ascii="Century Gothic" w:eastAsia="Calibri" w:hAnsi="Century Gothic"/>
          <w:b/>
          <w:sz w:val="24"/>
          <w:szCs w:val="24"/>
        </w:rPr>
      </w:pPr>
      <w:r>
        <w:rPr>
          <w:rFonts w:ascii="Century Gothic" w:eastAsia="Calibri" w:hAnsi="Century Gothic"/>
          <w:b/>
          <w:sz w:val="24"/>
          <w:szCs w:val="24"/>
        </w:rPr>
        <w:br w:type="page"/>
      </w:r>
    </w:p>
    <w:p w:rsidR="001E5270" w:rsidRPr="00F97448" w:rsidRDefault="001E5270" w:rsidP="001E5270">
      <w:pPr>
        <w:jc w:val="center"/>
        <w:rPr>
          <w:rFonts w:ascii="Century Gothic" w:eastAsia="Calibri" w:hAnsi="Century Gothic"/>
          <w:b/>
          <w:sz w:val="24"/>
          <w:szCs w:val="24"/>
        </w:rPr>
      </w:pPr>
      <w:r w:rsidRPr="00F97448">
        <w:rPr>
          <w:rFonts w:ascii="Century Gothic" w:eastAsia="Calibri" w:hAnsi="Century Gothic"/>
          <w:b/>
          <w:sz w:val="24"/>
          <w:szCs w:val="24"/>
        </w:rPr>
        <w:lastRenderedPageBreak/>
        <w:t>Reflection</w:t>
      </w:r>
    </w:p>
    <w:p w:rsidR="001E5270" w:rsidRPr="001E5270" w:rsidRDefault="001E5270" w:rsidP="001E5270">
      <w:pPr>
        <w:rPr>
          <w:rFonts w:ascii="Calibri" w:eastAsia="Calibri" w:hAnsi="Calibri"/>
          <w:sz w:val="16"/>
          <w:szCs w:val="16"/>
        </w:rPr>
      </w:pPr>
    </w:p>
    <w:p w:rsidR="001E5270" w:rsidRPr="001E5270" w:rsidRDefault="001E5270" w:rsidP="001E5270">
      <w:pPr>
        <w:rPr>
          <w:rFonts w:ascii="Calibri" w:eastAsia="Calibri" w:hAnsi="Calibri"/>
          <w:b/>
          <w:sz w:val="20"/>
          <w:szCs w:val="20"/>
          <w:u w:val="single"/>
        </w:rPr>
        <w:sectPr w:rsidR="001E5270" w:rsidRPr="001E5270" w:rsidSect="008D1AF4">
          <w:type w:val="continuous"/>
          <w:pgSz w:w="12240" w:h="15840"/>
          <w:pgMar w:top="864" w:right="1008" w:bottom="864" w:left="1008" w:header="720" w:footer="720" w:gutter="0"/>
          <w:cols w:space="720"/>
          <w:docGrid w:linePitch="381"/>
        </w:sectPr>
      </w:pPr>
    </w:p>
    <w:p w:rsidR="001E5270"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rPr>
          <w:rFonts w:ascii="Calibri" w:eastAsia="Calibri" w:hAnsi="Calibri"/>
          <w:sz w:val="22"/>
          <w:szCs w:val="22"/>
        </w:rPr>
      </w:pPr>
    </w:p>
    <w:p w:rsidR="001E5270" w:rsidRPr="00D725E8" w:rsidRDefault="001E5270" w:rsidP="004D4D95">
      <w:pPr>
        <w:numPr>
          <w:ilvl w:val="0"/>
          <w:numId w:val="11"/>
        </w:numPr>
        <w:contextualSpacing/>
        <w:rPr>
          <w:rFonts w:ascii="Calibri" w:eastAsia="Calibri" w:hAnsi="Calibri"/>
          <w:sz w:val="22"/>
          <w:szCs w:val="22"/>
        </w:rPr>
      </w:pPr>
      <w:r w:rsidRPr="00D725E8">
        <w:rPr>
          <w:rFonts w:ascii="Calibri" w:eastAsia="Calibri" w:hAnsi="Calibri"/>
          <w:sz w:val="22"/>
          <w:szCs w:val="22"/>
        </w:rPr>
        <w:t xml:space="preserve">Use journals and regular reflections to </w:t>
      </w:r>
    </w:p>
    <w:p w:rsidR="001E5270" w:rsidRPr="00D725E8" w:rsidRDefault="001E5270" w:rsidP="001E5270">
      <w:pPr>
        <w:ind w:left="720"/>
        <w:contextualSpacing/>
        <w:rPr>
          <w:rFonts w:ascii="Calibri" w:eastAsia="Calibri" w:hAnsi="Calibri"/>
          <w:sz w:val="22"/>
          <w:szCs w:val="22"/>
        </w:rPr>
      </w:pPr>
      <w:r w:rsidRPr="00D725E8">
        <w:rPr>
          <w:rFonts w:ascii="Calibri" w:eastAsia="Calibri" w:hAnsi="Calibri"/>
          <w:sz w:val="22"/>
          <w:szCs w:val="22"/>
        </w:rPr>
        <w:t>enhance self-assessment and self-awareness</w:t>
      </w:r>
    </w:p>
    <w:p w:rsidR="001E5270" w:rsidRPr="00D725E8" w:rsidRDefault="001E5270" w:rsidP="004D4D95">
      <w:pPr>
        <w:numPr>
          <w:ilvl w:val="0"/>
          <w:numId w:val="11"/>
        </w:numPr>
        <w:contextualSpacing/>
        <w:rPr>
          <w:rFonts w:ascii="Calibri" w:eastAsia="Calibri" w:hAnsi="Calibri"/>
          <w:sz w:val="22"/>
          <w:szCs w:val="22"/>
        </w:rPr>
      </w:pPr>
      <w:r w:rsidRPr="00D725E8">
        <w:rPr>
          <w:rFonts w:ascii="Calibri" w:eastAsia="Calibri" w:hAnsi="Calibri"/>
          <w:sz w:val="22"/>
          <w:szCs w:val="22"/>
        </w:rPr>
        <w:t>Value the process of reflection</w:t>
      </w:r>
    </w:p>
    <w:p w:rsidR="001E5270" w:rsidRPr="00D725E8" w:rsidRDefault="001E5270" w:rsidP="004D4D95">
      <w:pPr>
        <w:numPr>
          <w:ilvl w:val="0"/>
          <w:numId w:val="11"/>
        </w:numPr>
        <w:contextualSpacing/>
        <w:rPr>
          <w:rFonts w:ascii="Calibri" w:eastAsia="Calibri" w:hAnsi="Calibri"/>
          <w:sz w:val="22"/>
          <w:szCs w:val="22"/>
        </w:rPr>
      </w:pPr>
      <w:r w:rsidRPr="00D725E8">
        <w:rPr>
          <w:rFonts w:ascii="Calibri" w:eastAsia="Calibri" w:hAnsi="Calibri"/>
          <w:sz w:val="22"/>
          <w:szCs w:val="22"/>
        </w:rPr>
        <w:t>Examine who you are now, who you have been, and your relationships with other people</w:t>
      </w:r>
    </w:p>
    <w:p w:rsidR="00294F80" w:rsidRPr="00D725E8" w:rsidRDefault="00294F80" w:rsidP="001E5270">
      <w:pPr>
        <w:ind w:firstLine="360"/>
        <w:rPr>
          <w:rFonts w:ascii="Calibri" w:eastAsia="Calibri" w:hAnsi="Calibri"/>
          <w:b/>
          <w:sz w:val="22"/>
          <w:szCs w:val="22"/>
          <w:u w:val="single"/>
        </w:rPr>
      </w:pPr>
    </w:p>
    <w:p w:rsidR="001E5270" w:rsidRPr="00D725E8" w:rsidRDefault="001E5270" w:rsidP="001E5270">
      <w:pPr>
        <w:ind w:firstLine="360"/>
        <w:rPr>
          <w:rFonts w:ascii="Calibri" w:eastAsia="Calibri" w:hAnsi="Calibri"/>
          <w:sz w:val="22"/>
          <w:szCs w:val="22"/>
        </w:rPr>
      </w:pPr>
      <w:r w:rsidRPr="00D725E8">
        <w:rPr>
          <w:rFonts w:ascii="Calibri" w:eastAsia="Calibri" w:hAnsi="Calibri"/>
          <w:b/>
          <w:sz w:val="22"/>
          <w:szCs w:val="22"/>
          <w:u w:val="single"/>
        </w:rPr>
        <w:t xml:space="preserve">Senior Methods Block </w:t>
      </w:r>
    </w:p>
    <w:p w:rsidR="001E5270" w:rsidRPr="00D725E8" w:rsidRDefault="001E5270" w:rsidP="001E5270">
      <w:pPr>
        <w:rPr>
          <w:rFonts w:ascii="Calibri" w:eastAsia="Calibri" w:hAnsi="Calibri"/>
          <w:sz w:val="22"/>
          <w:szCs w:val="22"/>
        </w:rPr>
      </w:pPr>
      <w:r w:rsidRPr="00D725E8">
        <w:rPr>
          <w:rFonts w:ascii="Calibri" w:eastAsia="Calibri" w:hAnsi="Calibri"/>
          <w:sz w:val="22"/>
          <w:szCs w:val="22"/>
        </w:rPr>
        <w:t xml:space="preserve"> </w:t>
      </w:r>
    </w:p>
    <w:p w:rsidR="001E5270" w:rsidRPr="00D725E8" w:rsidRDefault="001E5270" w:rsidP="004D4D95">
      <w:pPr>
        <w:numPr>
          <w:ilvl w:val="0"/>
          <w:numId w:val="6"/>
        </w:numPr>
        <w:contextualSpacing/>
        <w:rPr>
          <w:rFonts w:ascii="Calibri" w:eastAsia="Calibri" w:hAnsi="Calibri"/>
          <w:sz w:val="22"/>
          <w:szCs w:val="22"/>
        </w:rPr>
      </w:pPr>
      <w:r w:rsidRPr="00D725E8">
        <w:rPr>
          <w:rFonts w:ascii="Calibri" w:eastAsia="Calibri" w:hAnsi="Calibri"/>
          <w:sz w:val="22"/>
          <w:szCs w:val="22"/>
        </w:rPr>
        <w:t>Reflect more independently</w:t>
      </w:r>
    </w:p>
    <w:p w:rsidR="001E5270" w:rsidRPr="00D725E8" w:rsidRDefault="001E5270" w:rsidP="004D4D95">
      <w:pPr>
        <w:numPr>
          <w:ilvl w:val="0"/>
          <w:numId w:val="6"/>
        </w:numPr>
        <w:contextualSpacing/>
        <w:rPr>
          <w:rFonts w:ascii="Calibri" w:eastAsia="Calibri" w:hAnsi="Calibri"/>
          <w:sz w:val="22"/>
          <w:szCs w:val="22"/>
        </w:rPr>
      </w:pPr>
      <w:r w:rsidRPr="00D725E8">
        <w:rPr>
          <w:rFonts w:ascii="Calibri" w:eastAsia="Calibri" w:hAnsi="Calibri"/>
          <w:sz w:val="22"/>
          <w:szCs w:val="22"/>
        </w:rPr>
        <w:t>Consider academic, professional, and personal goals</w:t>
      </w:r>
    </w:p>
    <w:p w:rsidR="001E5270" w:rsidRPr="00D725E8" w:rsidRDefault="001E5270" w:rsidP="004D4D95">
      <w:pPr>
        <w:numPr>
          <w:ilvl w:val="0"/>
          <w:numId w:val="6"/>
        </w:numPr>
        <w:contextualSpacing/>
        <w:rPr>
          <w:rFonts w:ascii="Calibri" w:eastAsia="Calibri" w:hAnsi="Calibri"/>
          <w:sz w:val="22"/>
          <w:szCs w:val="22"/>
        </w:rPr>
      </w:pPr>
      <w:r w:rsidRPr="00D725E8">
        <w:rPr>
          <w:rFonts w:ascii="Calibri" w:eastAsia="Calibri" w:hAnsi="Calibri"/>
          <w:sz w:val="22"/>
          <w:szCs w:val="22"/>
        </w:rPr>
        <w:t>Make changes and adjust from reflections</w:t>
      </w:r>
    </w:p>
    <w:p w:rsidR="001E5270" w:rsidRPr="00D725E8" w:rsidRDefault="001E5270" w:rsidP="004D4D95">
      <w:pPr>
        <w:numPr>
          <w:ilvl w:val="0"/>
          <w:numId w:val="6"/>
        </w:numPr>
        <w:contextualSpacing/>
        <w:rPr>
          <w:rFonts w:ascii="Calibri" w:eastAsia="Calibri" w:hAnsi="Calibri"/>
          <w:sz w:val="22"/>
          <w:szCs w:val="22"/>
        </w:rPr>
      </w:pPr>
      <w:r w:rsidRPr="00D725E8">
        <w:rPr>
          <w:rFonts w:ascii="Calibri" w:eastAsia="Calibri" w:hAnsi="Calibri"/>
          <w:sz w:val="22"/>
          <w:szCs w:val="22"/>
        </w:rPr>
        <w:t>Integrate outside criticism into self-reflection—put it into practice</w:t>
      </w:r>
    </w:p>
    <w:p w:rsidR="001E5270" w:rsidRPr="00D725E8" w:rsidRDefault="001E5270" w:rsidP="001E5270">
      <w:pPr>
        <w:rPr>
          <w:rFonts w:ascii="Calibri" w:eastAsia="Calibri" w:hAnsi="Calibri"/>
          <w:sz w:val="22"/>
          <w:szCs w:val="22"/>
        </w:rPr>
        <w:sectPr w:rsidR="001E5270" w:rsidRPr="00D725E8" w:rsidSect="008D1AF4">
          <w:type w:val="continuous"/>
          <w:pgSz w:w="12240" w:h="15840"/>
          <w:pgMar w:top="864" w:right="1008" w:bottom="864" w:left="1008" w:header="720" w:footer="720" w:gutter="0"/>
          <w:cols w:num="2" w:space="720"/>
          <w:docGrid w:linePitch="381"/>
        </w:sectPr>
      </w:pPr>
    </w:p>
    <w:p w:rsidR="001E5270" w:rsidRPr="001E5270" w:rsidRDefault="001E5270" w:rsidP="001E5270">
      <w:pPr>
        <w:rPr>
          <w:rFonts w:ascii="Calibri" w:eastAsia="Calibri" w:hAnsi="Calibri"/>
          <w:sz w:val="20"/>
          <w:szCs w:val="20"/>
        </w:rPr>
      </w:pPr>
    </w:p>
    <w:p w:rsidR="001E5270" w:rsidRPr="001E5270" w:rsidRDefault="001E5270" w:rsidP="001E5270">
      <w:pPr>
        <w:jc w:val="center"/>
        <w:rPr>
          <w:rFonts w:ascii="Calibri" w:eastAsia="Calibri" w:hAnsi="Calibri"/>
          <w:b/>
          <w:sz w:val="20"/>
          <w:szCs w:val="20"/>
        </w:rPr>
      </w:pPr>
    </w:p>
    <w:p w:rsidR="001E5270" w:rsidRPr="00F97448" w:rsidRDefault="001E5270" w:rsidP="001E5270">
      <w:pPr>
        <w:jc w:val="center"/>
        <w:rPr>
          <w:rFonts w:ascii="Century Gothic" w:eastAsia="Calibri" w:hAnsi="Century Gothic"/>
          <w:b/>
          <w:sz w:val="24"/>
          <w:szCs w:val="24"/>
        </w:rPr>
      </w:pPr>
      <w:r w:rsidRPr="00F97448">
        <w:rPr>
          <w:rFonts w:ascii="Century Gothic" w:eastAsia="Calibri" w:hAnsi="Century Gothic"/>
          <w:b/>
          <w:sz w:val="24"/>
          <w:szCs w:val="24"/>
        </w:rPr>
        <w:t>Creativity and Critical Thinking</w:t>
      </w:r>
    </w:p>
    <w:p w:rsidR="001E5270" w:rsidRPr="001E5270" w:rsidRDefault="001E5270" w:rsidP="001E5270">
      <w:pPr>
        <w:jc w:val="center"/>
        <w:rPr>
          <w:rFonts w:ascii="Calibri" w:eastAsia="Calibri" w:hAnsi="Calibri"/>
          <w:b/>
          <w:sz w:val="20"/>
          <w:szCs w:val="20"/>
        </w:rPr>
        <w:sectPr w:rsidR="001E5270" w:rsidRPr="001E5270" w:rsidSect="008D1AF4">
          <w:type w:val="continuous"/>
          <w:pgSz w:w="12240" w:h="15840"/>
          <w:pgMar w:top="864" w:right="1008" w:bottom="864" w:left="1008" w:header="720" w:footer="720" w:gutter="0"/>
          <w:cols w:space="720"/>
          <w:docGrid w:linePitch="381"/>
        </w:sectPr>
      </w:pPr>
    </w:p>
    <w:p w:rsidR="001E5270" w:rsidRPr="001E5270" w:rsidRDefault="001E5270" w:rsidP="001E5270">
      <w:pPr>
        <w:rPr>
          <w:rFonts w:ascii="Calibri" w:eastAsia="Calibri" w:hAnsi="Calibri"/>
          <w:b/>
          <w:sz w:val="16"/>
          <w:szCs w:val="16"/>
          <w:u w:val="single"/>
        </w:rPr>
      </w:pPr>
    </w:p>
    <w:p w:rsidR="001E5270"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jc w:val="center"/>
        <w:rPr>
          <w:rFonts w:ascii="Calibri" w:eastAsia="Calibri" w:hAnsi="Calibri"/>
          <w:b/>
          <w:sz w:val="22"/>
          <w:szCs w:val="22"/>
        </w:rPr>
      </w:pPr>
    </w:p>
    <w:p w:rsidR="001E5270" w:rsidRPr="00D725E8" w:rsidRDefault="001E5270" w:rsidP="004D4D95">
      <w:pPr>
        <w:numPr>
          <w:ilvl w:val="0"/>
          <w:numId w:val="7"/>
        </w:numPr>
        <w:rPr>
          <w:rFonts w:ascii="Calibri" w:eastAsia="Calibri" w:hAnsi="Calibri"/>
          <w:sz w:val="22"/>
          <w:szCs w:val="22"/>
        </w:rPr>
      </w:pPr>
      <w:r w:rsidRPr="00D725E8">
        <w:rPr>
          <w:rFonts w:ascii="Calibri" w:eastAsia="Calibri" w:hAnsi="Calibri"/>
          <w:sz w:val="22"/>
          <w:szCs w:val="22"/>
        </w:rPr>
        <w:t>Collaborate and improve/adapt through that collaboration</w:t>
      </w:r>
    </w:p>
    <w:p w:rsidR="001E5270" w:rsidRPr="00D725E8" w:rsidRDefault="001E5270" w:rsidP="004D4D95">
      <w:pPr>
        <w:numPr>
          <w:ilvl w:val="0"/>
          <w:numId w:val="7"/>
        </w:numPr>
        <w:rPr>
          <w:rFonts w:ascii="Calibri" w:eastAsia="Calibri" w:hAnsi="Calibri"/>
          <w:sz w:val="22"/>
          <w:szCs w:val="22"/>
        </w:rPr>
      </w:pPr>
      <w:r w:rsidRPr="00D725E8">
        <w:rPr>
          <w:rFonts w:ascii="Calibri" w:eastAsia="Calibri" w:hAnsi="Calibri"/>
          <w:sz w:val="22"/>
          <w:szCs w:val="22"/>
        </w:rPr>
        <w:t>Question more deeply; ask dense questions</w:t>
      </w:r>
    </w:p>
    <w:p w:rsidR="001E5270" w:rsidRPr="00D725E8" w:rsidRDefault="001E5270" w:rsidP="004D4D95">
      <w:pPr>
        <w:numPr>
          <w:ilvl w:val="0"/>
          <w:numId w:val="7"/>
        </w:numPr>
        <w:rPr>
          <w:rFonts w:ascii="Calibri" w:eastAsia="Calibri" w:hAnsi="Calibri"/>
          <w:sz w:val="22"/>
          <w:szCs w:val="22"/>
        </w:rPr>
      </w:pPr>
      <w:r w:rsidRPr="00D725E8">
        <w:rPr>
          <w:rFonts w:ascii="Calibri" w:eastAsia="Calibri" w:hAnsi="Calibri"/>
          <w:sz w:val="22"/>
          <w:szCs w:val="22"/>
        </w:rPr>
        <w:t>Adapt resources; make them your own</w:t>
      </w:r>
    </w:p>
    <w:p w:rsidR="001E5270" w:rsidRPr="00D725E8" w:rsidRDefault="001E5270" w:rsidP="001E5270">
      <w:pPr>
        <w:ind w:left="720"/>
        <w:rPr>
          <w:rFonts w:ascii="Calibri" w:eastAsia="Calibri" w:hAnsi="Calibri"/>
          <w:sz w:val="22"/>
          <w:szCs w:val="22"/>
        </w:rPr>
      </w:pPr>
    </w:p>
    <w:p w:rsidR="001E5270" w:rsidRPr="00D725E8" w:rsidRDefault="001E5270" w:rsidP="001E5270">
      <w:pPr>
        <w:rPr>
          <w:rFonts w:ascii="Calibri" w:eastAsia="Calibri" w:hAnsi="Calibri"/>
          <w:b/>
          <w:sz w:val="22"/>
          <w:szCs w:val="22"/>
          <w:u w:val="single"/>
        </w:rPr>
      </w:pPr>
    </w:p>
    <w:p w:rsidR="001E5270" w:rsidRPr="00D725E8" w:rsidRDefault="001E5270" w:rsidP="001E5270">
      <w:pPr>
        <w:rPr>
          <w:rFonts w:ascii="Calibri" w:eastAsia="Calibri" w:hAnsi="Calibri"/>
          <w:b/>
          <w:sz w:val="16"/>
          <w:szCs w:val="16"/>
          <w:u w:val="single"/>
        </w:rPr>
      </w:pPr>
    </w:p>
    <w:p w:rsidR="001E5270" w:rsidRPr="00D725E8" w:rsidRDefault="001E5270" w:rsidP="001E5270">
      <w:pPr>
        <w:ind w:firstLine="360"/>
        <w:rPr>
          <w:rFonts w:ascii="Calibri" w:eastAsia="Calibri" w:hAnsi="Calibri"/>
          <w:sz w:val="22"/>
          <w:szCs w:val="22"/>
        </w:rPr>
      </w:pPr>
      <w:r w:rsidRPr="00D725E8">
        <w:rPr>
          <w:rFonts w:ascii="Calibri" w:eastAsia="Calibri" w:hAnsi="Calibri"/>
          <w:b/>
          <w:sz w:val="22"/>
          <w:szCs w:val="22"/>
          <w:u w:val="single"/>
        </w:rPr>
        <w:t xml:space="preserve">Senior Methods Block </w:t>
      </w:r>
    </w:p>
    <w:p w:rsidR="001E5270" w:rsidRPr="00D725E8" w:rsidRDefault="001E5270" w:rsidP="001E5270">
      <w:pPr>
        <w:rPr>
          <w:rFonts w:ascii="Calibri" w:eastAsia="Calibri" w:hAnsi="Calibri"/>
          <w:sz w:val="22"/>
          <w:szCs w:val="22"/>
        </w:rPr>
      </w:pPr>
    </w:p>
    <w:p w:rsidR="001E5270" w:rsidRPr="00D725E8" w:rsidRDefault="001E5270" w:rsidP="004D4D95">
      <w:pPr>
        <w:numPr>
          <w:ilvl w:val="0"/>
          <w:numId w:val="7"/>
        </w:numPr>
        <w:rPr>
          <w:rFonts w:ascii="Calibri" w:eastAsia="Calibri" w:hAnsi="Calibri"/>
          <w:sz w:val="22"/>
          <w:szCs w:val="22"/>
        </w:rPr>
      </w:pPr>
      <w:r w:rsidRPr="00D725E8">
        <w:rPr>
          <w:rFonts w:ascii="Calibri" w:eastAsia="Calibri" w:hAnsi="Calibri"/>
          <w:sz w:val="22"/>
          <w:szCs w:val="22"/>
        </w:rPr>
        <w:t>Think on your feet</w:t>
      </w:r>
    </w:p>
    <w:p w:rsidR="001E5270" w:rsidRPr="00D725E8" w:rsidRDefault="001E5270" w:rsidP="004D4D95">
      <w:pPr>
        <w:numPr>
          <w:ilvl w:val="0"/>
          <w:numId w:val="7"/>
        </w:numPr>
        <w:rPr>
          <w:rFonts w:ascii="Calibri" w:eastAsia="Calibri" w:hAnsi="Calibri"/>
          <w:sz w:val="22"/>
          <w:szCs w:val="22"/>
        </w:rPr>
      </w:pPr>
      <w:r w:rsidRPr="00D725E8">
        <w:rPr>
          <w:rFonts w:ascii="Calibri" w:eastAsia="Calibri" w:hAnsi="Calibri"/>
          <w:sz w:val="22"/>
          <w:szCs w:val="22"/>
        </w:rPr>
        <w:t>Look at the big picture, and use long-term planning, circling, and scaffolding</w:t>
      </w:r>
    </w:p>
    <w:p w:rsidR="001E5270" w:rsidRPr="00D725E8" w:rsidRDefault="001E5270" w:rsidP="004D4D95">
      <w:pPr>
        <w:numPr>
          <w:ilvl w:val="0"/>
          <w:numId w:val="7"/>
        </w:numPr>
        <w:rPr>
          <w:rFonts w:ascii="Calibri" w:eastAsia="Calibri" w:hAnsi="Calibri"/>
          <w:sz w:val="22"/>
          <w:szCs w:val="22"/>
        </w:rPr>
        <w:sectPr w:rsidR="001E5270" w:rsidRPr="00D725E8" w:rsidSect="008D1AF4">
          <w:type w:val="continuous"/>
          <w:pgSz w:w="12240" w:h="15840"/>
          <w:pgMar w:top="864" w:right="1008" w:bottom="864" w:left="1008" w:header="720" w:footer="720" w:gutter="0"/>
          <w:cols w:num="2" w:space="720"/>
          <w:docGrid w:linePitch="381"/>
        </w:sectPr>
      </w:pPr>
      <w:r w:rsidRPr="00D725E8">
        <w:rPr>
          <w:rFonts w:ascii="Calibri" w:eastAsia="Calibri" w:hAnsi="Calibri"/>
          <w:sz w:val="22"/>
          <w:szCs w:val="22"/>
        </w:rPr>
        <w:t>Be more than prepared: have back-up activities</w:t>
      </w:r>
    </w:p>
    <w:p w:rsidR="002A4B0D" w:rsidRDefault="002A4B0D" w:rsidP="0023340B">
      <w:pPr>
        <w:jc w:val="center"/>
        <w:rPr>
          <w:rFonts w:ascii="Century Gothic" w:eastAsia="Calibri" w:hAnsi="Century Gothic"/>
          <w:b/>
          <w:sz w:val="24"/>
          <w:szCs w:val="24"/>
        </w:rPr>
      </w:pPr>
    </w:p>
    <w:p w:rsidR="002A4B0D" w:rsidRDefault="002A4B0D" w:rsidP="0023340B">
      <w:pPr>
        <w:jc w:val="center"/>
        <w:rPr>
          <w:rFonts w:ascii="Century Gothic" w:eastAsia="Calibri" w:hAnsi="Century Gothic"/>
          <w:b/>
          <w:sz w:val="24"/>
          <w:szCs w:val="24"/>
        </w:rPr>
      </w:pPr>
    </w:p>
    <w:p w:rsidR="001E5270" w:rsidRPr="00F97448" w:rsidRDefault="001E5270" w:rsidP="0023340B">
      <w:pPr>
        <w:jc w:val="center"/>
        <w:rPr>
          <w:rFonts w:ascii="Century Gothic" w:eastAsia="Calibri" w:hAnsi="Century Gothic"/>
          <w:b/>
          <w:sz w:val="24"/>
          <w:szCs w:val="24"/>
        </w:rPr>
      </w:pPr>
      <w:r w:rsidRPr="00F97448">
        <w:rPr>
          <w:rFonts w:ascii="Century Gothic" w:eastAsia="Calibri" w:hAnsi="Century Gothic"/>
          <w:b/>
          <w:sz w:val="24"/>
          <w:szCs w:val="24"/>
        </w:rPr>
        <w:t>Perseverance for Excellence</w:t>
      </w:r>
    </w:p>
    <w:p w:rsidR="001E5270" w:rsidRPr="001E5270" w:rsidRDefault="001E5270" w:rsidP="001E5270">
      <w:pPr>
        <w:rPr>
          <w:rFonts w:ascii="Calibri" w:eastAsia="Calibri" w:hAnsi="Calibri"/>
          <w:b/>
          <w:sz w:val="20"/>
          <w:szCs w:val="20"/>
          <w:u w:val="single"/>
        </w:rPr>
        <w:sectPr w:rsidR="001E5270" w:rsidRPr="001E5270" w:rsidSect="008D1AF4">
          <w:type w:val="continuous"/>
          <w:pgSz w:w="12240" w:h="15840"/>
          <w:pgMar w:top="864" w:right="1008" w:bottom="864" w:left="1008" w:header="720" w:footer="720" w:gutter="0"/>
          <w:cols w:space="720"/>
          <w:docGrid w:linePitch="381"/>
        </w:sectPr>
      </w:pPr>
    </w:p>
    <w:p w:rsidR="001E5270" w:rsidRPr="001E5270" w:rsidRDefault="001E5270" w:rsidP="001E5270">
      <w:pPr>
        <w:rPr>
          <w:rFonts w:ascii="Calibri" w:eastAsia="Calibri" w:hAnsi="Calibri"/>
          <w:b/>
          <w:sz w:val="16"/>
          <w:szCs w:val="16"/>
          <w:u w:val="single"/>
        </w:rPr>
      </w:pPr>
    </w:p>
    <w:p w:rsidR="001E5270"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jc w:val="center"/>
        <w:rPr>
          <w:rFonts w:ascii="Calibri" w:eastAsia="Calibri" w:hAnsi="Calibri"/>
          <w:b/>
          <w:sz w:val="22"/>
          <w:szCs w:val="22"/>
        </w:rPr>
      </w:pP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Establish strategies to help you meet your goals</w:t>
      </w: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Focus on the positive</w:t>
      </w: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Work hard even when stressed</w:t>
      </w: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Be aware of what’s expected professionally and rise to the challenge</w:t>
      </w:r>
    </w:p>
    <w:p w:rsidR="001E5270" w:rsidRPr="00D725E8" w:rsidRDefault="001E5270" w:rsidP="001E5270">
      <w:pPr>
        <w:rPr>
          <w:rFonts w:ascii="Calibri" w:eastAsia="Calibri" w:hAnsi="Calibri"/>
          <w:sz w:val="22"/>
          <w:szCs w:val="22"/>
        </w:rPr>
      </w:pPr>
    </w:p>
    <w:p w:rsidR="001E5270" w:rsidRPr="00D725E8" w:rsidRDefault="001E5270" w:rsidP="001E5270">
      <w:pPr>
        <w:ind w:firstLine="360"/>
        <w:rPr>
          <w:rFonts w:ascii="Calibri" w:eastAsia="Calibri" w:hAnsi="Calibri"/>
          <w:b/>
          <w:sz w:val="22"/>
          <w:szCs w:val="22"/>
          <w:u w:val="single"/>
        </w:rPr>
      </w:pPr>
    </w:p>
    <w:p w:rsidR="001E5270" w:rsidRPr="00D725E8" w:rsidRDefault="001E5270" w:rsidP="001E5270">
      <w:pPr>
        <w:ind w:firstLine="360"/>
        <w:rPr>
          <w:rFonts w:ascii="Calibri" w:eastAsia="Calibri" w:hAnsi="Calibri"/>
          <w:b/>
          <w:sz w:val="22"/>
          <w:szCs w:val="22"/>
          <w:u w:val="single"/>
        </w:rPr>
      </w:pPr>
    </w:p>
    <w:p w:rsidR="001E5270" w:rsidRPr="00D725E8" w:rsidRDefault="001E5270" w:rsidP="001E5270">
      <w:pPr>
        <w:rPr>
          <w:rFonts w:ascii="Calibri" w:eastAsia="Calibri" w:hAnsi="Calibri"/>
          <w:b/>
          <w:sz w:val="16"/>
          <w:szCs w:val="16"/>
          <w:u w:val="single"/>
        </w:rPr>
      </w:pPr>
    </w:p>
    <w:p w:rsidR="001E5270" w:rsidRPr="00D725E8" w:rsidRDefault="001E5270" w:rsidP="001E5270">
      <w:pPr>
        <w:rPr>
          <w:rFonts w:ascii="Calibri" w:eastAsia="Calibri" w:hAnsi="Calibri"/>
          <w:b/>
          <w:sz w:val="16"/>
          <w:szCs w:val="16"/>
          <w:u w:val="single"/>
        </w:rPr>
      </w:pPr>
    </w:p>
    <w:p w:rsidR="001E5270" w:rsidRPr="00D725E8" w:rsidRDefault="001E5270" w:rsidP="001E5270">
      <w:pPr>
        <w:ind w:firstLine="360"/>
        <w:rPr>
          <w:rFonts w:ascii="Calibri" w:eastAsia="Calibri" w:hAnsi="Calibri"/>
          <w:sz w:val="22"/>
          <w:szCs w:val="22"/>
        </w:rPr>
      </w:pPr>
      <w:r w:rsidRPr="00D725E8">
        <w:rPr>
          <w:rFonts w:ascii="Calibri" w:eastAsia="Calibri" w:hAnsi="Calibri"/>
          <w:b/>
          <w:sz w:val="22"/>
          <w:szCs w:val="22"/>
          <w:u w:val="single"/>
        </w:rPr>
        <w:t xml:space="preserve">Senior Methods Block </w:t>
      </w:r>
    </w:p>
    <w:p w:rsidR="001E5270" w:rsidRPr="00D725E8" w:rsidRDefault="001E5270" w:rsidP="001E5270">
      <w:pPr>
        <w:rPr>
          <w:rFonts w:ascii="Calibri" w:eastAsia="Calibri" w:hAnsi="Calibri"/>
          <w:sz w:val="22"/>
          <w:szCs w:val="22"/>
          <w:u w:val="single"/>
        </w:rPr>
      </w:pP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Ask for and respect feedback from others</w:t>
      </w: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Join the wider professional community; consider professional online communities or professional conferences</w:t>
      </w:r>
    </w:p>
    <w:p w:rsidR="001E5270" w:rsidRPr="00D725E8" w:rsidRDefault="001E5270" w:rsidP="004D4D95">
      <w:pPr>
        <w:numPr>
          <w:ilvl w:val="0"/>
          <w:numId w:val="8"/>
        </w:numPr>
        <w:rPr>
          <w:rFonts w:ascii="Calibri" w:eastAsia="Calibri" w:hAnsi="Calibri"/>
          <w:sz w:val="22"/>
          <w:szCs w:val="22"/>
          <w:u w:val="single"/>
        </w:rPr>
      </w:pPr>
      <w:r w:rsidRPr="00D725E8">
        <w:rPr>
          <w:rFonts w:ascii="Calibri" w:eastAsia="Calibri" w:hAnsi="Calibri"/>
          <w:sz w:val="22"/>
          <w:szCs w:val="22"/>
        </w:rPr>
        <w:t xml:space="preserve">See hard work as a positive thing </w:t>
      </w:r>
    </w:p>
    <w:p w:rsidR="001E5270" w:rsidRPr="001E5270" w:rsidRDefault="001E5270" w:rsidP="004D4D95">
      <w:pPr>
        <w:numPr>
          <w:ilvl w:val="0"/>
          <w:numId w:val="8"/>
        </w:numPr>
        <w:rPr>
          <w:rFonts w:ascii="Calibri" w:eastAsia="Calibri" w:hAnsi="Calibri"/>
          <w:sz w:val="20"/>
          <w:szCs w:val="20"/>
          <w:u w:val="single"/>
        </w:rPr>
        <w:sectPr w:rsidR="001E5270" w:rsidRPr="001E5270" w:rsidSect="008D1AF4">
          <w:type w:val="continuous"/>
          <w:pgSz w:w="12240" w:h="15840"/>
          <w:pgMar w:top="864" w:right="1008" w:bottom="864" w:left="1008" w:header="720" w:footer="720" w:gutter="0"/>
          <w:cols w:num="2" w:space="720"/>
          <w:docGrid w:linePitch="381"/>
        </w:sectPr>
      </w:pPr>
      <w:r w:rsidRPr="00D725E8">
        <w:rPr>
          <w:rFonts w:ascii="Calibri" w:eastAsia="Calibri" w:hAnsi="Calibri"/>
          <w:sz w:val="22"/>
          <w:szCs w:val="22"/>
        </w:rPr>
        <w:t>Be aware of increasing expectations as you move through your professional career, and internalize the</w:t>
      </w:r>
      <w:r w:rsidR="0023340B" w:rsidRPr="00D725E8">
        <w:rPr>
          <w:rFonts w:ascii="Calibri" w:eastAsia="Calibri" w:hAnsi="Calibri"/>
          <w:sz w:val="22"/>
          <w:szCs w:val="22"/>
        </w:rPr>
        <w:t>m</w:t>
      </w:r>
    </w:p>
    <w:p w:rsidR="001E5270" w:rsidRPr="00F97448" w:rsidRDefault="001E5270" w:rsidP="0023340B">
      <w:pPr>
        <w:jc w:val="center"/>
        <w:rPr>
          <w:rFonts w:ascii="Century Gothic" w:eastAsia="Calibri" w:hAnsi="Century Gothic"/>
          <w:b/>
          <w:sz w:val="24"/>
          <w:szCs w:val="24"/>
        </w:rPr>
      </w:pPr>
      <w:r w:rsidRPr="00F97448">
        <w:rPr>
          <w:rFonts w:ascii="Century Gothic" w:eastAsia="Calibri" w:hAnsi="Century Gothic"/>
          <w:b/>
          <w:sz w:val="24"/>
          <w:szCs w:val="24"/>
        </w:rPr>
        <w:t>Professionalism</w:t>
      </w:r>
    </w:p>
    <w:p w:rsidR="001E5270" w:rsidRPr="001E5270" w:rsidRDefault="001E5270" w:rsidP="001E5270">
      <w:pPr>
        <w:jc w:val="center"/>
        <w:rPr>
          <w:rFonts w:ascii="Calibri" w:eastAsia="Calibri" w:hAnsi="Calibri"/>
          <w:b/>
          <w:sz w:val="20"/>
          <w:szCs w:val="20"/>
        </w:rPr>
        <w:sectPr w:rsidR="001E5270" w:rsidRPr="001E5270" w:rsidSect="008D1AF4">
          <w:type w:val="continuous"/>
          <w:pgSz w:w="12240" w:h="15840"/>
          <w:pgMar w:top="864" w:right="1008" w:bottom="864" w:left="1008" w:header="720" w:footer="720" w:gutter="0"/>
          <w:cols w:space="720"/>
          <w:docGrid w:linePitch="381"/>
        </w:sectPr>
      </w:pPr>
    </w:p>
    <w:p w:rsidR="001E5270" w:rsidRPr="00294F80" w:rsidRDefault="001E5270" w:rsidP="001E5270">
      <w:pPr>
        <w:jc w:val="center"/>
        <w:rPr>
          <w:rFonts w:ascii="Calibri" w:eastAsia="Calibri" w:hAnsi="Calibri"/>
          <w:b/>
          <w:sz w:val="16"/>
          <w:szCs w:val="16"/>
        </w:rPr>
      </w:pPr>
    </w:p>
    <w:p w:rsidR="001E5270" w:rsidRPr="001E5270" w:rsidRDefault="001E5270" w:rsidP="001E5270">
      <w:pPr>
        <w:rPr>
          <w:rFonts w:ascii="Calibri" w:eastAsia="Calibri" w:hAnsi="Calibri"/>
          <w:b/>
          <w:sz w:val="20"/>
          <w:szCs w:val="20"/>
          <w:u w:val="single"/>
        </w:rPr>
        <w:sectPr w:rsidR="001E5270" w:rsidRPr="001E5270" w:rsidSect="008D1AF4">
          <w:type w:val="continuous"/>
          <w:pgSz w:w="12240" w:h="15840"/>
          <w:pgMar w:top="864" w:right="1008" w:bottom="864" w:left="1008" w:header="720" w:footer="720" w:gutter="0"/>
          <w:cols w:space="720"/>
          <w:docGrid w:linePitch="381"/>
        </w:sectPr>
      </w:pPr>
    </w:p>
    <w:p w:rsidR="001E5270" w:rsidRPr="00D725E8" w:rsidRDefault="001E5270" w:rsidP="001E5270">
      <w:pPr>
        <w:rPr>
          <w:rFonts w:ascii="Calibri" w:eastAsia="Calibri" w:hAnsi="Calibri"/>
          <w:b/>
          <w:sz w:val="22"/>
          <w:szCs w:val="22"/>
          <w:u w:val="single"/>
        </w:rPr>
      </w:pPr>
      <w:r w:rsidRPr="00D725E8">
        <w:rPr>
          <w:rFonts w:ascii="Calibri" w:eastAsia="Calibri" w:hAnsi="Calibri"/>
          <w:b/>
          <w:sz w:val="22"/>
          <w:szCs w:val="22"/>
          <w:u w:val="single"/>
        </w:rPr>
        <w:t>Junior Methods Block</w:t>
      </w:r>
    </w:p>
    <w:p w:rsidR="001E5270" w:rsidRPr="00D725E8" w:rsidRDefault="001E5270" w:rsidP="001E5270">
      <w:pPr>
        <w:jc w:val="center"/>
        <w:rPr>
          <w:rFonts w:ascii="Calibri" w:eastAsia="Calibri" w:hAnsi="Calibri"/>
          <w:b/>
          <w:sz w:val="22"/>
          <w:szCs w:val="22"/>
        </w:rPr>
      </w:pPr>
      <w:r w:rsidRPr="00D725E8">
        <w:rPr>
          <w:rFonts w:ascii="Calibri" w:eastAsia="Calibri" w:hAnsi="Calibri"/>
          <w:b/>
          <w:sz w:val="22"/>
          <w:szCs w:val="22"/>
        </w:rPr>
        <w:t xml:space="preserve"> </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Dress professionally in field placements</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Dress modestly in professional settings</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Don’t make excuses; instead, follow through on your responsibilities</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Be honest</w:t>
      </w:r>
    </w:p>
    <w:p w:rsidR="001E5270" w:rsidRPr="00D725E8" w:rsidRDefault="001E5270" w:rsidP="004D4D95">
      <w:pPr>
        <w:numPr>
          <w:ilvl w:val="0"/>
          <w:numId w:val="9"/>
        </w:numPr>
        <w:contextualSpacing/>
        <w:rPr>
          <w:rFonts w:ascii="Calibri" w:eastAsia="Calibri" w:hAnsi="Calibri"/>
          <w:sz w:val="22"/>
          <w:szCs w:val="22"/>
        </w:rPr>
      </w:pPr>
      <w:r w:rsidRPr="00D725E8">
        <w:rPr>
          <w:rFonts w:ascii="Calibri" w:eastAsia="Calibri" w:hAnsi="Calibri"/>
          <w:sz w:val="22"/>
          <w:szCs w:val="22"/>
        </w:rPr>
        <w:t>Develop an awareness of personal and professional boundaries</w:t>
      </w:r>
    </w:p>
    <w:p w:rsidR="001E5270" w:rsidRPr="00D725E8" w:rsidRDefault="001E5270" w:rsidP="001E5270">
      <w:pPr>
        <w:ind w:left="720"/>
        <w:contextualSpacing/>
        <w:rPr>
          <w:rFonts w:ascii="Calibri" w:eastAsia="Calibri" w:hAnsi="Calibri"/>
          <w:sz w:val="22"/>
          <w:szCs w:val="22"/>
        </w:rPr>
      </w:pPr>
    </w:p>
    <w:p w:rsidR="001E5270" w:rsidRPr="00D725E8" w:rsidRDefault="001E5270" w:rsidP="001E5270">
      <w:pPr>
        <w:ind w:firstLine="360"/>
        <w:rPr>
          <w:rFonts w:ascii="Calibri" w:eastAsia="Calibri" w:hAnsi="Calibri"/>
          <w:b/>
          <w:sz w:val="22"/>
          <w:szCs w:val="22"/>
          <w:u w:val="single"/>
        </w:rPr>
      </w:pPr>
    </w:p>
    <w:p w:rsidR="001E5270" w:rsidRPr="00D725E8" w:rsidRDefault="001E5270" w:rsidP="001E5270">
      <w:pPr>
        <w:ind w:firstLine="360"/>
        <w:rPr>
          <w:rFonts w:ascii="Calibri" w:eastAsia="Calibri" w:hAnsi="Calibri"/>
          <w:sz w:val="22"/>
          <w:szCs w:val="22"/>
        </w:rPr>
      </w:pPr>
      <w:r w:rsidRPr="00D725E8">
        <w:rPr>
          <w:rFonts w:ascii="Calibri" w:eastAsia="Calibri" w:hAnsi="Calibri"/>
          <w:b/>
          <w:sz w:val="22"/>
          <w:szCs w:val="22"/>
          <w:u w:val="single"/>
        </w:rPr>
        <w:t xml:space="preserve">Senior Methods Block </w:t>
      </w:r>
    </w:p>
    <w:p w:rsidR="001E5270" w:rsidRPr="00D725E8" w:rsidRDefault="001E5270" w:rsidP="001E5270">
      <w:pPr>
        <w:rPr>
          <w:rFonts w:ascii="Calibri" w:eastAsia="Calibri" w:hAnsi="Calibri"/>
          <w:sz w:val="22"/>
          <w:szCs w:val="22"/>
        </w:rPr>
      </w:pP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Work professionally with parents and colleagues in schools</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Learn and practice self-care and community responsibility in challenging times</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Develop your sense of humor; laugh at yourself from time to time</w:t>
      </w:r>
    </w:p>
    <w:p w:rsidR="001E5270" w:rsidRPr="00D725E8" w:rsidRDefault="001E5270" w:rsidP="004D4D95">
      <w:pPr>
        <w:numPr>
          <w:ilvl w:val="0"/>
          <w:numId w:val="9"/>
        </w:numPr>
        <w:rPr>
          <w:rFonts w:ascii="Calibri" w:eastAsia="Calibri" w:hAnsi="Calibri"/>
          <w:sz w:val="22"/>
          <w:szCs w:val="22"/>
        </w:rPr>
      </w:pPr>
      <w:r w:rsidRPr="00D725E8">
        <w:rPr>
          <w:rFonts w:ascii="Calibri" w:eastAsia="Calibri" w:hAnsi="Calibri"/>
          <w:sz w:val="22"/>
          <w:szCs w:val="22"/>
        </w:rPr>
        <w:t>Interact appropriately according to personal and professional boundaries</w:t>
      </w:r>
    </w:p>
    <w:p w:rsidR="001E5270" w:rsidRPr="00D725E8" w:rsidRDefault="001E5270" w:rsidP="004D4D95">
      <w:pPr>
        <w:numPr>
          <w:ilvl w:val="0"/>
          <w:numId w:val="9"/>
        </w:numPr>
        <w:rPr>
          <w:rFonts w:ascii="Calibri" w:eastAsia="Calibri" w:hAnsi="Calibri"/>
          <w:sz w:val="22"/>
          <w:szCs w:val="22"/>
        </w:rPr>
        <w:sectPr w:rsidR="001E5270" w:rsidRPr="00D725E8" w:rsidSect="008D1AF4">
          <w:type w:val="continuous"/>
          <w:pgSz w:w="12240" w:h="15840"/>
          <w:pgMar w:top="864" w:right="1008" w:bottom="864" w:left="1008" w:header="720" w:footer="720" w:gutter="0"/>
          <w:cols w:num="2" w:space="720"/>
          <w:docGrid w:linePitch="381"/>
        </w:sectPr>
      </w:pPr>
      <w:r w:rsidRPr="00D725E8">
        <w:rPr>
          <w:rFonts w:ascii="Calibri" w:eastAsia="Calibri" w:hAnsi="Calibri"/>
          <w:sz w:val="22"/>
          <w:szCs w:val="22"/>
        </w:rPr>
        <w:t>Exhibit integrity in word and action</w:t>
      </w:r>
    </w:p>
    <w:p w:rsidR="001E5270" w:rsidRPr="00F97448" w:rsidRDefault="001E5270" w:rsidP="002A4B0D">
      <w:pPr>
        <w:jc w:val="center"/>
        <w:rPr>
          <w:rFonts w:ascii="Century Gothic" w:eastAsia="Calibri" w:hAnsi="Century Gothic"/>
          <w:b/>
          <w:sz w:val="24"/>
          <w:szCs w:val="24"/>
        </w:rPr>
      </w:pPr>
      <w:r w:rsidRPr="00F97448">
        <w:rPr>
          <w:rFonts w:ascii="Century Gothic" w:eastAsia="Calibri" w:hAnsi="Century Gothic"/>
          <w:b/>
          <w:sz w:val="24"/>
          <w:szCs w:val="24"/>
        </w:rPr>
        <w:lastRenderedPageBreak/>
        <w:t>Policies</w:t>
      </w:r>
    </w:p>
    <w:p w:rsidR="001E5270" w:rsidRPr="001E5270" w:rsidRDefault="001E5270" w:rsidP="001E5270">
      <w:pPr>
        <w:rPr>
          <w:rFonts w:ascii="Calibri" w:eastAsia="Calibri" w:hAnsi="Calibri"/>
          <w:b/>
          <w:sz w:val="20"/>
          <w:szCs w:val="20"/>
        </w:rPr>
      </w:pPr>
    </w:p>
    <w:p w:rsidR="00D725E8" w:rsidRDefault="001E5270" w:rsidP="001E5270">
      <w:pPr>
        <w:pStyle w:val="ListParagraph"/>
        <w:numPr>
          <w:ilvl w:val="0"/>
          <w:numId w:val="38"/>
        </w:numPr>
        <w:jc w:val="both"/>
        <w:rPr>
          <w:rFonts w:ascii="Calibri" w:eastAsia="Calibri" w:hAnsi="Calibri"/>
          <w:sz w:val="22"/>
          <w:szCs w:val="22"/>
        </w:rPr>
      </w:pPr>
      <w:r w:rsidRPr="00D725E8">
        <w:rPr>
          <w:rFonts w:ascii="Calibri" w:eastAsia="Calibri" w:hAnsi="Calibri"/>
          <w:sz w:val="22"/>
          <w:szCs w:val="22"/>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rsidR="00D725E8" w:rsidRDefault="00D725E8" w:rsidP="00D725E8">
      <w:pPr>
        <w:pStyle w:val="ListParagraph"/>
        <w:jc w:val="both"/>
        <w:rPr>
          <w:rFonts w:ascii="Calibri" w:eastAsia="Calibri" w:hAnsi="Calibri"/>
          <w:sz w:val="22"/>
          <w:szCs w:val="22"/>
        </w:rPr>
      </w:pPr>
    </w:p>
    <w:p w:rsidR="001E5270" w:rsidRDefault="001E5270" w:rsidP="001E5270">
      <w:pPr>
        <w:pStyle w:val="ListParagraph"/>
        <w:numPr>
          <w:ilvl w:val="0"/>
          <w:numId w:val="38"/>
        </w:numPr>
        <w:jc w:val="both"/>
        <w:rPr>
          <w:rFonts w:ascii="Calibri" w:eastAsia="Calibri" w:hAnsi="Calibri"/>
          <w:sz w:val="22"/>
          <w:szCs w:val="22"/>
        </w:rPr>
      </w:pPr>
      <w:r w:rsidRPr="00D725E8">
        <w:rPr>
          <w:rFonts w:ascii="Calibri" w:eastAsia="Calibri" w:hAnsi="Calibri"/>
          <w:sz w:val="22"/>
          <w:szCs w:val="22"/>
        </w:rPr>
        <w:t xml:space="preserve"> If the student continues not to exhibit the appropriate professional dispositions, </w:t>
      </w:r>
      <w:r w:rsidRPr="00D725E8">
        <w:rPr>
          <w:rFonts w:ascii="Calibri" w:eastAsia="Calibri" w:hAnsi="Calibri"/>
          <w:b/>
          <w:sz w:val="22"/>
          <w:szCs w:val="22"/>
        </w:rPr>
        <w:t>either</w:t>
      </w:r>
      <w:r w:rsidRPr="00D725E8">
        <w:rPr>
          <w:rFonts w:ascii="Calibri" w:eastAsia="Calibri" w:hAnsi="Calibri"/>
          <w:sz w:val="22"/>
          <w:szCs w:val="22"/>
        </w:rPr>
        <w:t xml:space="preserve"> </w:t>
      </w:r>
    </w:p>
    <w:p w:rsidR="00D725E8" w:rsidRPr="00D725E8" w:rsidRDefault="00D725E8" w:rsidP="00D725E8">
      <w:pPr>
        <w:jc w:val="both"/>
        <w:rPr>
          <w:rFonts w:ascii="Calibri" w:eastAsia="Calibri" w:hAnsi="Calibri"/>
          <w:sz w:val="22"/>
          <w:szCs w:val="22"/>
        </w:rPr>
      </w:pPr>
    </w:p>
    <w:p w:rsidR="001E5270" w:rsidRPr="00D725E8" w:rsidRDefault="001E5270" w:rsidP="004D4D95">
      <w:pPr>
        <w:numPr>
          <w:ilvl w:val="0"/>
          <w:numId w:val="10"/>
        </w:numPr>
        <w:contextualSpacing/>
        <w:rPr>
          <w:rFonts w:ascii="Calibri" w:eastAsia="Calibri" w:hAnsi="Calibri"/>
          <w:sz w:val="22"/>
          <w:szCs w:val="22"/>
        </w:rPr>
      </w:pPr>
      <w:r w:rsidRPr="00D725E8">
        <w:rPr>
          <w:rFonts w:ascii="Calibri" w:eastAsia="Calibri" w:hAnsi="Calibri"/>
          <w:sz w:val="22"/>
          <w:szCs w:val="22"/>
        </w:rPr>
        <w:t xml:space="preserve">The instructor, in consultation with the English Education Committee, may work further with the student on the problem, as in Step I., </w:t>
      </w:r>
    </w:p>
    <w:p w:rsidR="001E5270" w:rsidRPr="00D725E8" w:rsidRDefault="001E5270" w:rsidP="001E5270">
      <w:pPr>
        <w:ind w:left="1080"/>
        <w:contextualSpacing/>
        <w:rPr>
          <w:rFonts w:ascii="Calibri" w:eastAsia="Calibri" w:hAnsi="Calibri"/>
          <w:sz w:val="22"/>
          <w:szCs w:val="22"/>
        </w:rPr>
      </w:pPr>
    </w:p>
    <w:p w:rsidR="001E5270" w:rsidRPr="00D725E8" w:rsidRDefault="001E5270" w:rsidP="001E5270">
      <w:pPr>
        <w:ind w:left="1080"/>
        <w:contextualSpacing/>
        <w:rPr>
          <w:rFonts w:ascii="Calibri" w:eastAsia="Calibri" w:hAnsi="Calibri"/>
          <w:b/>
          <w:i/>
          <w:sz w:val="22"/>
          <w:szCs w:val="22"/>
        </w:rPr>
      </w:pPr>
      <w:r w:rsidRPr="00D725E8">
        <w:rPr>
          <w:rFonts w:ascii="Calibri" w:eastAsia="Calibri" w:hAnsi="Calibri"/>
          <w:b/>
          <w:i/>
          <w:sz w:val="22"/>
          <w:szCs w:val="22"/>
        </w:rPr>
        <w:t xml:space="preserve">or </w:t>
      </w:r>
    </w:p>
    <w:p w:rsidR="001E5270" w:rsidRPr="00D725E8" w:rsidRDefault="001E5270" w:rsidP="001E5270">
      <w:pPr>
        <w:ind w:left="1080"/>
        <w:contextualSpacing/>
        <w:rPr>
          <w:rFonts w:ascii="Calibri" w:eastAsia="Calibri" w:hAnsi="Calibri"/>
          <w:sz w:val="22"/>
          <w:szCs w:val="22"/>
        </w:rPr>
      </w:pPr>
    </w:p>
    <w:p w:rsidR="001E5270" w:rsidRPr="00D725E8" w:rsidRDefault="001E5270" w:rsidP="004D4D95">
      <w:pPr>
        <w:numPr>
          <w:ilvl w:val="0"/>
          <w:numId w:val="10"/>
        </w:numPr>
        <w:contextualSpacing/>
        <w:rPr>
          <w:rFonts w:ascii="Calibri" w:eastAsia="Calibri" w:hAnsi="Calibri"/>
          <w:sz w:val="22"/>
          <w:szCs w:val="22"/>
        </w:rPr>
      </w:pPr>
      <w:r w:rsidRPr="00D725E8">
        <w:rPr>
          <w:rFonts w:ascii="Calibri" w:eastAsia="Calibri" w:hAnsi="Calibri"/>
          <w:sz w:val="22"/>
          <w:szCs w:val="22"/>
        </w:rPr>
        <w:t>The English Education Committee may refuse the student permission to continue in the English Education program.</w:t>
      </w:r>
    </w:p>
    <w:p w:rsidR="001E5270" w:rsidRPr="00D725E8" w:rsidRDefault="001E5270" w:rsidP="001E5270">
      <w:pPr>
        <w:rPr>
          <w:rFonts w:ascii="Calibri" w:eastAsia="Calibri" w:hAnsi="Calibri"/>
          <w:sz w:val="22"/>
          <w:szCs w:val="22"/>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1E5270" w:rsidRDefault="001E5270" w:rsidP="001E5270">
      <w:pPr>
        <w:rPr>
          <w:rFonts w:ascii="Calibri" w:eastAsia="Calibri" w:hAnsi="Calibri"/>
          <w:sz w:val="20"/>
          <w:szCs w:val="20"/>
        </w:rPr>
      </w:pPr>
    </w:p>
    <w:p w:rsidR="001E5270" w:rsidRPr="00EB3FDB" w:rsidRDefault="007E4DB3" w:rsidP="001E5270">
      <w:pPr>
        <w:rPr>
          <w:rFonts w:ascii="Calibri" w:hAnsi="Calibri"/>
          <w:b/>
          <w:sz w:val="24"/>
          <w:szCs w:val="24"/>
        </w:rPr>
      </w:pPr>
      <w:r>
        <w:rPr>
          <w:rFonts w:ascii="Calibri" w:hAnsi="Calibri"/>
          <w:b/>
          <w:color w:val="800000"/>
          <w:sz w:val="24"/>
          <w:szCs w:val="24"/>
        </w:rPr>
        <w:br w:type="page"/>
      </w:r>
    </w:p>
    <w:p w:rsidR="00D267A4" w:rsidRPr="00EB3FDB" w:rsidRDefault="00D267A4" w:rsidP="00F9560F">
      <w:pPr>
        <w:jc w:val="center"/>
        <w:rPr>
          <w:rFonts w:ascii="Calibri" w:hAnsi="Calibri"/>
          <w:sz w:val="24"/>
          <w:szCs w:val="24"/>
        </w:rPr>
      </w:pPr>
      <w:r w:rsidRPr="00EB3FDB">
        <w:rPr>
          <w:rFonts w:ascii="Calibri" w:hAnsi="Calibri"/>
          <w:b/>
          <w:sz w:val="24"/>
          <w:szCs w:val="24"/>
        </w:rPr>
        <w:lastRenderedPageBreak/>
        <w:t>Syllabus</w:t>
      </w:r>
    </w:p>
    <w:p w:rsidR="00D267A4" w:rsidRPr="00EB3FDB" w:rsidRDefault="00D267A4" w:rsidP="00D267A4">
      <w:pPr>
        <w:jc w:val="center"/>
        <w:rPr>
          <w:rFonts w:ascii="Calibri" w:hAnsi="Calibri"/>
          <w:b/>
          <w:sz w:val="24"/>
          <w:szCs w:val="24"/>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0"/>
        <w:gridCol w:w="3240"/>
      </w:tblGrid>
      <w:tr w:rsidR="001A2AC7" w:rsidRPr="00EB3FDB" w:rsidTr="00341F52">
        <w:tc>
          <w:tcPr>
            <w:tcW w:w="1260" w:type="dxa"/>
          </w:tcPr>
          <w:p w:rsidR="001A2AC7" w:rsidRPr="00EB3FDB" w:rsidRDefault="001A2AC7" w:rsidP="00341F52">
            <w:pPr>
              <w:jc w:val="center"/>
              <w:rPr>
                <w:rFonts w:ascii="Calibri" w:hAnsi="Calibri"/>
                <w:b/>
                <w:sz w:val="24"/>
                <w:szCs w:val="24"/>
              </w:rPr>
            </w:pPr>
            <w:r w:rsidRPr="00EB3FDB">
              <w:rPr>
                <w:rFonts w:ascii="Calibri" w:hAnsi="Calibri"/>
                <w:b/>
                <w:sz w:val="24"/>
                <w:szCs w:val="24"/>
              </w:rPr>
              <w:t>Date</w:t>
            </w:r>
          </w:p>
        </w:tc>
        <w:tc>
          <w:tcPr>
            <w:tcW w:w="6390" w:type="dxa"/>
          </w:tcPr>
          <w:p w:rsidR="001A2AC7" w:rsidRDefault="001A2AC7" w:rsidP="00341F52">
            <w:pPr>
              <w:jc w:val="center"/>
              <w:rPr>
                <w:rFonts w:ascii="Calibri" w:hAnsi="Calibri"/>
                <w:b/>
                <w:sz w:val="24"/>
                <w:szCs w:val="24"/>
              </w:rPr>
            </w:pPr>
            <w:r>
              <w:rPr>
                <w:rFonts w:ascii="Calibri" w:hAnsi="Calibri"/>
                <w:b/>
                <w:sz w:val="24"/>
                <w:szCs w:val="24"/>
              </w:rPr>
              <w:t>Reading, Writing and Other Work Due</w:t>
            </w:r>
          </w:p>
          <w:p w:rsidR="001A2AC7" w:rsidRPr="00EB3FDB" w:rsidRDefault="001A2AC7" w:rsidP="00341F52">
            <w:pPr>
              <w:jc w:val="center"/>
              <w:rPr>
                <w:rFonts w:ascii="Calibri" w:hAnsi="Calibri"/>
                <w:b/>
                <w:sz w:val="24"/>
                <w:szCs w:val="24"/>
              </w:rPr>
            </w:pPr>
            <w:r>
              <w:rPr>
                <w:rFonts w:ascii="Calibri" w:hAnsi="Calibri"/>
                <w:b/>
                <w:sz w:val="24"/>
                <w:szCs w:val="24"/>
              </w:rPr>
              <w:t>(start of class unless otherwise noted)</w:t>
            </w:r>
          </w:p>
        </w:tc>
        <w:tc>
          <w:tcPr>
            <w:tcW w:w="3240" w:type="dxa"/>
          </w:tcPr>
          <w:p w:rsidR="001A2AC7" w:rsidRPr="00EB3FDB" w:rsidRDefault="001A2AC7" w:rsidP="00341F52">
            <w:pPr>
              <w:jc w:val="center"/>
              <w:rPr>
                <w:rFonts w:ascii="Calibri" w:hAnsi="Calibri"/>
                <w:b/>
                <w:sz w:val="24"/>
                <w:szCs w:val="24"/>
              </w:rPr>
            </w:pPr>
            <w:r w:rsidRPr="00EB3FDB">
              <w:rPr>
                <w:rFonts w:ascii="Calibri" w:hAnsi="Calibri"/>
                <w:b/>
                <w:sz w:val="24"/>
                <w:szCs w:val="24"/>
              </w:rPr>
              <w:t>In Class</w:t>
            </w:r>
            <w:r>
              <w:rPr>
                <w:rFonts w:ascii="Calibri" w:hAnsi="Calibri"/>
                <w:b/>
                <w:sz w:val="24"/>
                <w:szCs w:val="24"/>
              </w:rPr>
              <w:t xml:space="preserve"> Activity</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1</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 January 26</w:t>
            </w:r>
          </w:p>
        </w:tc>
        <w:tc>
          <w:tcPr>
            <w:tcW w:w="6390" w:type="dxa"/>
          </w:tcPr>
          <w:p w:rsidR="001A2AC7" w:rsidRPr="001A2AC7" w:rsidRDefault="001A2AC7">
            <w:pPr>
              <w:rPr>
                <w:rFonts w:asciiTheme="minorHAnsi" w:hAnsiTheme="minorHAnsi"/>
                <w:sz w:val="20"/>
                <w:szCs w:val="20"/>
              </w:rPr>
            </w:pPr>
          </w:p>
        </w:tc>
        <w:tc>
          <w:tcPr>
            <w:tcW w:w="3240" w:type="dxa"/>
          </w:tcPr>
          <w:p w:rsidR="00544E07" w:rsidRDefault="001A2AC7">
            <w:pPr>
              <w:rPr>
                <w:rFonts w:asciiTheme="minorHAnsi" w:hAnsiTheme="minorHAnsi"/>
                <w:sz w:val="20"/>
                <w:szCs w:val="20"/>
              </w:rPr>
            </w:pPr>
            <w:r w:rsidRPr="001A2AC7">
              <w:rPr>
                <w:rFonts w:asciiTheme="minorHAnsi" w:hAnsiTheme="minorHAnsi"/>
                <w:sz w:val="20"/>
                <w:szCs w:val="20"/>
              </w:rPr>
              <w:t>Introduction</w:t>
            </w:r>
          </w:p>
          <w:p w:rsidR="001A2AC7" w:rsidRPr="001A2AC7" w:rsidRDefault="001A2AC7">
            <w:pPr>
              <w:rPr>
                <w:rFonts w:asciiTheme="minorHAnsi" w:hAnsiTheme="minorHAnsi"/>
                <w:sz w:val="20"/>
                <w:szCs w:val="20"/>
              </w:rPr>
            </w:pPr>
            <w:r w:rsidRPr="001A2AC7">
              <w:rPr>
                <w:rFonts w:asciiTheme="minorHAnsi" w:hAnsiTheme="minorHAnsi"/>
                <w:sz w:val="20"/>
                <w:szCs w:val="20"/>
              </w:rPr>
              <w:t xml:space="preserve">  </w:t>
            </w:r>
          </w:p>
          <w:p w:rsidR="001A2AC7" w:rsidRPr="001A2AC7" w:rsidRDefault="001A2AC7">
            <w:pPr>
              <w:rPr>
                <w:rFonts w:asciiTheme="minorHAnsi" w:hAnsiTheme="minorHAnsi"/>
                <w:sz w:val="20"/>
                <w:szCs w:val="20"/>
              </w:rPr>
            </w:pPr>
            <w:r w:rsidRPr="001A2AC7">
              <w:rPr>
                <w:rFonts w:asciiTheme="minorHAnsi" w:hAnsiTheme="minorHAnsi"/>
                <w:sz w:val="20"/>
                <w:szCs w:val="20"/>
              </w:rPr>
              <w:t>Literacy</w:t>
            </w:r>
            <w:r w:rsidR="00544E07">
              <w:rPr>
                <w:rFonts w:asciiTheme="minorHAnsi" w:hAnsiTheme="minorHAnsi"/>
                <w:sz w:val="20"/>
                <w:szCs w:val="20"/>
              </w:rPr>
              <w:t xml:space="preserve"> Journeys: discuss/prewrite</w:t>
            </w: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color w:val="0000FF"/>
                <w:sz w:val="20"/>
                <w:szCs w:val="20"/>
              </w:rPr>
            </w:pPr>
            <w:r w:rsidRPr="001A2AC7">
              <w:rPr>
                <w:rFonts w:asciiTheme="minorHAnsi" w:hAnsiTheme="minorHAnsi"/>
                <w:sz w:val="20"/>
                <w:szCs w:val="20"/>
              </w:rPr>
              <w:t>Select UWSP Connections novels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January 28</w:t>
            </w:r>
          </w:p>
        </w:tc>
        <w:tc>
          <w:tcPr>
            <w:tcW w:w="6390" w:type="dxa"/>
          </w:tcPr>
          <w:p w:rsidR="001A2AC7" w:rsidRPr="001A2AC7" w:rsidRDefault="001A2AC7" w:rsidP="001B69D9">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1B69D9">
            <w:pPr>
              <w:pStyle w:val="ListParagraph"/>
              <w:numPr>
                <w:ilvl w:val="0"/>
                <w:numId w:val="39"/>
              </w:numPr>
              <w:rPr>
                <w:rFonts w:asciiTheme="minorHAnsi" w:hAnsiTheme="minorHAnsi"/>
                <w:sz w:val="20"/>
                <w:szCs w:val="20"/>
              </w:rPr>
            </w:pPr>
            <w:r w:rsidRPr="001A2AC7">
              <w:rPr>
                <w:rFonts w:asciiTheme="minorHAnsi" w:hAnsiTheme="minorHAnsi"/>
                <w:sz w:val="20"/>
                <w:szCs w:val="20"/>
              </w:rPr>
              <w:t>Burke, “Establish a Reading Culture,” pp. 1-28, and “Teach and Support Students,” pp. 29-42</w:t>
            </w:r>
          </w:p>
          <w:p w:rsidR="001A2AC7" w:rsidRPr="001A2AC7" w:rsidRDefault="001A2AC7" w:rsidP="001B69D9">
            <w:pPr>
              <w:pStyle w:val="ListParagraph"/>
              <w:numPr>
                <w:ilvl w:val="0"/>
                <w:numId w:val="39"/>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Chapters 1 and 2</w:t>
            </w:r>
          </w:p>
          <w:p w:rsidR="001A2AC7" w:rsidRPr="001A2AC7" w:rsidRDefault="001A2AC7" w:rsidP="001B69D9">
            <w:pPr>
              <w:rPr>
                <w:rFonts w:asciiTheme="minorHAnsi" w:hAnsiTheme="minorHAnsi"/>
                <w:i/>
                <w:sz w:val="20"/>
                <w:szCs w:val="20"/>
              </w:rPr>
            </w:pPr>
            <w:r w:rsidRPr="001A2AC7">
              <w:rPr>
                <w:rFonts w:asciiTheme="minorHAnsi" w:hAnsiTheme="minorHAnsi"/>
                <w:b/>
                <w:i/>
                <w:sz w:val="20"/>
                <w:szCs w:val="20"/>
              </w:rPr>
              <w:t>Other:</w:t>
            </w:r>
            <w:r w:rsidRPr="001A2AC7">
              <w:rPr>
                <w:rFonts w:asciiTheme="minorHAnsi" w:hAnsiTheme="minorHAnsi"/>
                <w:i/>
                <w:sz w:val="20"/>
                <w:szCs w:val="20"/>
              </w:rPr>
              <w:t xml:space="preserve"> </w:t>
            </w:r>
            <w:r w:rsidRPr="001A2AC7">
              <w:rPr>
                <w:rFonts w:asciiTheme="minorHAnsi" w:hAnsiTheme="minorHAnsi"/>
                <w:sz w:val="20"/>
                <w:szCs w:val="20"/>
              </w:rPr>
              <w:t>Posting #1</w:t>
            </w:r>
          </w:p>
          <w:p w:rsidR="001A2AC7" w:rsidRPr="001A2AC7" w:rsidRDefault="001A2AC7" w:rsidP="001B69D9">
            <w:pPr>
              <w:pStyle w:val="ListParagraph"/>
              <w:numPr>
                <w:ilvl w:val="0"/>
                <w:numId w:val="40"/>
              </w:numPr>
              <w:rPr>
                <w:rFonts w:asciiTheme="minorHAnsi" w:hAnsiTheme="minorHAnsi"/>
                <w:b/>
                <w:i/>
                <w:sz w:val="20"/>
                <w:szCs w:val="20"/>
              </w:rPr>
            </w:pPr>
            <w:r w:rsidRPr="001A2AC7">
              <w:rPr>
                <w:rFonts w:asciiTheme="minorHAnsi" w:hAnsiTheme="minorHAnsi"/>
                <w:i/>
                <w:sz w:val="20"/>
                <w:szCs w:val="20"/>
              </w:rPr>
              <w:t xml:space="preserve">Note: </w:t>
            </w:r>
            <w:r w:rsidRPr="001A2AC7">
              <w:rPr>
                <w:rFonts w:asciiTheme="minorHAnsi" w:hAnsiTheme="minorHAnsi"/>
                <w:sz w:val="20"/>
                <w:szCs w:val="20"/>
              </w:rPr>
              <w:t>today, as for any day when you have a reading assignment, you also have a D2L posting on the dropbox due before class</w:t>
            </w:r>
          </w:p>
        </w:tc>
        <w:tc>
          <w:tcPr>
            <w:tcW w:w="3240" w:type="dxa"/>
          </w:tcPr>
          <w:p w:rsidR="00544E07" w:rsidRDefault="00544E07" w:rsidP="008679C7">
            <w:pPr>
              <w:rPr>
                <w:rFonts w:asciiTheme="minorHAnsi" w:hAnsiTheme="minorHAnsi"/>
                <w:sz w:val="20"/>
                <w:szCs w:val="20"/>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 </w:t>
            </w:r>
          </w:p>
          <w:p w:rsidR="00544E07" w:rsidRDefault="00544E07" w:rsidP="008679C7">
            <w:pPr>
              <w:rPr>
                <w:rFonts w:asciiTheme="minorHAnsi" w:hAnsiTheme="minorHAnsi"/>
                <w:sz w:val="20"/>
                <w:szCs w:val="20"/>
              </w:rPr>
            </w:pPr>
          </w:p>
          <w:p w:rsidR="001A2AC7" w:rsidRPr="001A2AC7" w:rsidRDefault="001A2AC7" w:rsidP="008679C7">
            <w:pPr>
              <w:rPr>
                <w:rFonts w:asciiTheme="minorHAnsi" w:hAnsiTheme="minorHAnsi"/>
                <w:sz w:val="20"/>
                <w:szCs w:val="20"/>
              </w:rPr>
            </w:pPr>
            <w:r w:rsidRPr="001A2AC7">
              <w:rPr>
                <w:rFonts w:asciiTheme="minorHAnsi" w:hAnsiTheme="minorHAnsi"/>
                <w:sz w:val="20"/>
                <w:szCs w:val="20"/>
              </w:rPr>
              <w:t>Get UWSP Connections books, and decide on reading assignments.</w:t>
            </w:r>
          </w:p>
          <w:p w:rsidR="001A2AC7" w:rsidRPr="001A2AC7" w:rsidRDefault="001A2AC7" w:rsidP="008679C7">
            <w:pPr>
              <w:rPr>
                <w:rFonts w:asciiTheme="minorHAnsi" w:hAnsiTheme="minorHAnsi"/>
                <w:sz w:val="20"/>
                <w:szCs w:val="20"/>
              </w:rPr>
            </w:pP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2</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 February 2</w:t>
            </w:r>
          </w:p>
        </w:tc>
        <w:tc>
          <w:tcPr>
            <w:tcW w:w="6390" w:type="dxa"/>
          </w:tcPr>
          <w:p w:rsidR="001A2AC7" w:rsidRPr="001A2AC7" w:rsidRDefault="001A2AC7">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1025AB">
            <w:pPr>
              <w:pStyle w:val="ListParagraph"/>
              <w:numPr>
                <w:ilvl w:val="0"/>
                <w:numId w:val="40"/>
              </w:numPr>
              <w:rPr>
                <w:rFonts w:asciiTheme="minorHAnsi" w:hAnsiTheme="minorHAnsi"/>
                <w:sz w:val="20"/>
                <w:szCs w:val="20"/>
              </w:rPr>
            </w:pPr>
            <w:r w:rsidRPr="001A2AC7">
              <w:rPr>
                <w:rFonts w:asciiTheme="minorHAnsi" w:hAnsiTheme="minorHAnsi"/>
                <w:sz w:val="20"/>
                <w:szCs w:val="20"/>
              </w:rPr>
              <w:t>Burke, “Teach and Support Students,” pp. 43-82</w:t>
            </w:r>
          </w:p>
          <w:p w:rsidR="001A2AC7" w:rsidRPr="001A2AC7" w:rsidRDefault="001A2AC7" w:rsidP="001025AB">
            <w:pPr>
              <w:pStyle w:val="ListParagraph"/>
              <w:numPr>
                <w:ilvl w:val="0"/>
                <w:numId w:val="40"/>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3</w:t>
            </w:r>
          </w:p>
          <w:p w:rsidR="001A2AC7" w:rsidRPr="001A2AC7" w:rsidRDefault="001A2AC7" w:rsidP="001025AB">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1025AB">
            <w:pPr>
              <w:pStyle w:val="ListParagraph"/>
              <w:numPr>
                <w:ilvl w:val="0"/>
                <w:numId w:val="41"/>
              </w:numPr>
              <w:rPr>
                <w:rFonts w:asciiTheme="minorHAnsi" w:hAnsiTheme="minorHAnsi"/>
                <w:sz w:val="20"/>
                <w:szCs w:val="20"/>
              </w:rPr>
            </w:pPr>
            <w:r w:rsidRPr="001A2AC7">
              <w:rPr>
                <w:rFonts w:asciiTheme="minorHAnsi" w:hAnsiTheme="minorHAnsi"/>
                <w:sz w:val="20"/>
                <w:szCs w:val="20"/>
              </w:rPr>
              <w:t>First draft, Literacy Journeys essay. (</w:t>
            </w:r>
            <w:r w:rsidRPr="001A2AC7">
              <w:rPr>
                <w:rFonts w:asciiTheme="minorHAnsi" w:hAnsiTheme="minorHAnsi"/>
                <w:b/>
                <w:sz w:val="20"/>
                <w:szCs w:val="20"/>
              </w:rPr>
              <w:t>Bring four copies</w:t>
            </w:r>
            <w:r w:rsidRPr="001A2AC7">
              <w:rPr>
                <w:rFonts w:asciiTheme="minorHAnsi" w:hAnsiTheme="minorHAnsi"/>
                <w:sz w:val="20"/>
                <w:szCs w:val="20"/>
              </w:rPr>
              <w:t xml:space="preserve"> to class)</w:t>
            </w:r>
          </w:p>
          <w:p w:rsidR="001A2AC7" w:rsidRPr="001A2AC7" w:rsidRDefault="001A2AC7" w:rsidP="001025AB">
            <w:pPr>
              <w:pStyle w:val="ListParagraph"/>
              <w:numPr>
                <w:ilvl w:val="0"/>
                <w:numId w:val="40"/>
              </w:numPr>
              <w:rPr>
                <w:rFonts w:asciiTheme="minorHAnsi" w:hAnsiTheme="minorHAnsi"/>
                <w:sz w:val="20"/>
                <w:szCs w:val="20"/>
              </w:rPr>
            </w:pPr>
            <w:r w:rsidRPr="001A2AC7">
              <w:rPr>
                <w:rFonts w:asciiTheme="minorHAnsi" w:hAnsiTheme="minorHAnsi"/>
                <w:sz w:val="20"/>
                <w:szCs w:val="20"/>
              </w:rPr>
              <w:t>Posting #2</w:t>
            </w:r>
          </w:p>
        </w:tc>
        <w:tc>
          <w:tcPr>
            <w:tcW w:w="3240" w:type="dxa"/>
          </w:tcPr>
          <w:p w:rsidR="001A2AC7" w:rsidRPr="001A2AC7" w:rsidRDefault="001A2AC7">
            <w:pPr>
              <w:rPr>
                <w:rFonts w:asciiTheme="minorHAnsi" w:hAnsiTheme="minorHAnsi"/>
                <w:sz w:val="20"/>
                <w:szCs w:val="20"/>
              </w:rPr>
            </w:pPr>
            <w:r w:rsidRPr="001A2AC7">
              <w:rPr>
                <w:rFonts w:asciiTheme="minorHAnsi" w:hAnsiTheme="minorHAnsi"/>
                <w:sz w:val="20"/>
                <w:szCs w:val="20"/>
              </w:rPr>
              <w:t>Workshop Literacy Journeys essay</w:t>
            </w:r>
          </w:p>
          <w:p w:rsidR="001A2AC7" w:rsidRDefault="001A2AC7">
            <w:pPr>
              <w:rPr>
                <w:rFonts w:asciiTheme="minorHAnsi" w:hAnsiTheme="minorHAnsi"/>
                <w:sz w:val="20"/>
                <w:szCs w:val="20"/>
              </w:rPr>
            </w:pPr>
          </w:p>
          <w:p w:rsidR="00544E07" w:rsidRDefault="00544E07">
            <w:pPr>
              <w:rPr>
                <w:rFonts w:asciiTheme="minorHAnsi" w:hAnsiTheme="minorHAnsi"/>
                <w:sz w:val="20"/>
                <w:szCs w:val="20"/>
              </w:rPr>
            </w:pPr>
            <w:r>
              <w:rPr>
                <w:rFonts w:asciiTheme="minorHAnsi" w:hAnsiTheme="minorHAnsi"/>
                <w:sz w:val="20"/>
                <w:szCs w:val="20"/>
              </w:rPr>
              <w:t xml:space="preserve">CCSS &amp; Essential Questions –  An Introduction </w:t>
            </w:r>
          </w:p>
          <w:p w:rsidR="00544E07" w:rsidRDefault="00544E07">
            <w:pPr>
              <w:rPr>
                <w:rFonts w:asciiTheme="minorHAnsi" w:hAnsiTheme="minorHAnsi"/>
                <w:sz w:val="20"/>
                <w:szCs w:val="20"/>
              </w:rPr>
            </w:pPr>
          </w:p>
          <w:p w:rsidR="001A2AC7" w:rsidRPr="00544E07" w:rsidRDefault="00544E07" w:rsidP="008679C7">
            <w:pPr>
              <w:rPr>
                <w:rFonts w:asciiTheme="minorHAnsi" w:hAnsiTheme="minorHAnsi"/>
                <w:sz w:val="20"/>
                <w:szCs w:val="20"/>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 </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February 4</w:t>
            </w:r>
          </w:p>
        </w:tc>
        <w:tc>
          <w:tcPr>
            <w:tcW w:w="6390" w:type="dxa"/>
          </w:tcPr>
          <w:p w:rsidR="001A2AC7" w:rsidRPr="001A2AC7" w:rsidRDefault="001A2AC7" w:rsidP="001025AB">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1025AB">
            <w:pPr>
              <w:pStyle w:val="ListParagraph"/>
              <w:numPr>
                <w:ilvl w:val="0"/>
                <w:numId w:val="40"/>
              </w:numPr>
              <w:rPr>
                <w:rFonts w:asciiTheme="minorHAnsi" w:hAnsiTheme="minorHAnsi"/>
                <w:sz w:val="20"/>
                <w:szCs w:val="20"/>
              </w:rPr>
            </w:pPr>
            <w:r w:rsidRPr="001A2AC7">
              <w:rPr>
                <w:rFonts w:asciiTheme="minorHAnsi" w:hAnsiTheme="minorHAnsi"/>
                <w:sz w:val="20"/>
                <w:szCs w:val="20"/>
              </w:rPr>
              <w:t>Burke, “Evaluate Your Own Teaching,” pp. 83-102, and “Evaluate Your Students,” pp. 103-126</w:t>
            </w:r>
          </w:p>
          <w:p w:rsidR="001A2AC7" w:rsidRPr="001A2AC7" w:rsidRDefault="001A2AC7" w:rsidP="001025AB">
            <w:pPr>
              <w:pStyle w:val="ListParagraph"/>
              <w:numPr>
                <w:ilvl w:val="0"/>
                <w:numId w:val="40"/>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4</w:t>
            </w:r>
          </w:p>
          <w:p w:rsidR="001A2AC7" w:rsidRPr="001A2AC7" w:rsidRDefault="001A2AC7" w:rsidP="001025AB">
            <w:pPr>
              <w:pStyle w:val="ListParagraph"/>
              <w:numPr>
                <w:ilvl w:val="0"/>
                <w:numId w:val="40"/>
              </w:numPr>
              <w:rPr>
                <w:rFonts w:asciiTheme="minorHAnsi" w:hAnsiTheme="minorHAnsi"/>
                <w:sz w:val="20"/>
                <w:szCs w:val="20"/>
              </w:rPr>
            </w:pPr>
            <w:r w:rsidRPr="001A2AC7">
              <w:rPr>
                <w:rFonts w:asciiTheme="minorHAnsi" w:hAnsiTheme="minorHAnsi"/>
                <w:sz w:val="20"/>
                <w:szCs w:val="20"/>
              </w:rPr>
              <w:t>Read 1/5 of Connections novel</w:t>
            </w:r>
          </w:p>
          <w:p w:rsidR="001A2AC7" w:rsidRPr="001A2AC7" w:rsidRDefault="001A2AC7" w:rsidP="001025AB">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1025AB">
            <w:pPr>
              <w:pStyle w:val="ListParagraph"/>
              <w:numPr>
                <w:ilvl w:val="0"/>
                <w:numId w:val="42"/>
              </w:numPr>
              <w:rPr>
                <w:rFonts w:asciiTheme="minorHAnsi" w:hAnsiTheme="minorHAnsi"/>
                <w:i/>
                <w:sz w:val="20"/>
                <w:szCs w:val="20"/>
              </w:rPr>
            </w:pPr>
            <w:r w:rsidRPr="001A2AC7">
              <w:rPr>
                <w:rFonts w:asciiTheme="minorHAnsi" w:hAnsiTheme="minorHAnsi"/>
                <w:sz w:val="20"/>
                <w:szCs w:val="20"/>
              </w:rPr>
              <w:t>Posting #3</w:t>
            </w:r>
          </w:p>
          <w:p w:rsidR="001A2AC7" w:rsidRPr="001A2AC7" w:rsidRDefault="001A2AC7" w:rsidP="001025AB">
            <w:pPr>
              <w:pStyle w:val="ListParagraph"/>
              <w:numPr>
                <w:ilvl w:val="0"/>
                <w:numId w:val="42"/>
              </w:numPr>
              <w:rPr>
                <w:rFonts w:asciiTheme="minorHAnsi" w:hAnsiTheme="minorHAnsi"/>
                <w:i/>
                <w:sz w:val="20"/>
                <w:szCs w:val="20"/>
              </w:rPr>
            </w:pPr>
            <w:r w:rsidRPr="001A2AC7">
              <w:rPr>
                <w:rFonts w:asciiTheme="minorHAnsi" w:hAnsiTheme="minorHAnsi"/>
                <w:sz w:val="20"/>
                <w:szCs w:val="20"/>
              </w:rPr>
              <w:t>1/5 Connections novel chapter summaries</w:t>
            </w:r>
          </w:p>
        </w:tc>
        <w:tc>
          <w:tcPr>
            <w:tcW w:w="3240" w:type="dxa"/>
          </w:tcPr>
          <w:p w:rsidR="001A2AC7" w:rsidRDefault="00544E07" w:rsidP="00AC7AAA">
            <w:pPr>
              <w:rPr>
                <w:rFonts w:asciiTheme="minorHAnsi" w:hAnsiTheme="minorHAnsi"/>
                <w:sz w:val="20"/>
                <w:szCs w:val="20"/>
              </w:rPr>
            </w:pPr>
            <w:r>
              <w:rPr>
                <w:rFonts w:asciiTheme="minorHAnsi" w:hAnsiTheme="minorHAnsi"/>
                <w:sz w:val="20"/>
                <w:szCs w:val="20"/>
              </w:rPr>
              <w:t>UWSP Connections meeting # 1</w:t>
            </w:r>
          </w:p>
          <w:p w:rsidR="00544E07" w:rsidRDefault="00544E07" w:rsidP="00AC7AAA">
            <w:pPr>
              <w:rPr>
                <w:rFonts w:asciiTheme="minorHAnsi" w:hAnsiTheme="minorHAnsi"/>
                <w:sz w:val="20"/>
                <w:szCs w:val="20"/>
              </w:rPr>
            </w:pPr>
            <w:r>
              <w:rPr>
                <w:rFonts w:asciiTheme="minorHAnsi" w:hAnsiTheme="minorHAnsi"/>
                <w:sz w:val="20"/>
                <w:szCs w:val="20"/>
              </w:rPr>
              <w:t>- Applying CCSS &amp; EQs</w:t>
            </w:r>
          </w:p>
          <w:p w:rsidR="00544E07" w:rsidRDefault="00544E07" w:rsidP="00AC7AAA">
            <w:pPr>
              <w:rPr>
                <w:rFonts w:asciiTheme="minorHAnsi" w:hAnsiTheme="minorHAnsi"/>
                <w:sz w:val="20"/>
                <w:szCs w:val="20"/>
              </w:rPr>
            </w:pPr>
            <w:r>
              <w:rPr>
                <w:rFonts w:asciiTheme="minorHAnsi" w:hAnsiTheme="minorHAnsi"/>
                <w:sz w:val="20"/>
                <w:szCs w:val="20"/>
              </w:rPr>
              <w:t>- Frontloading for students</w:t>
            </w:r>
          </w:p>
          <w:p w:rsidR="00544E07" w:rsidRDefault="00544E07" w:rsidP="00AC7AAA">
            <w:pPr>
              <w:rPr>
                <w:rFonts w:asciiTheme="minorHAnsi" w:hAnsiTheme="minorHAnsi"/>
                <w:sz w:val="20"/>
                <w:szCs w:val="20"/>
              </w:rPr>
            </w:pPr>
          </w:p>
          <w:p w:rsidR="00544E07" w:rsidRPr="001A2AC7" w:rsidRDefault="00544E07" w:rsidP="00AC7AAA">
            <w:pPr>
              <w:rPr>
                <w:rFonts w:asciiTheme="minorHAnsi" w:hAnsiTheme="minorHAnsi"/>
                <w:sz w:val="20"/>
                <w:szCs w:val="20"/>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3</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 February 9</w:t>
            </w:r>
          </w:p>
        </w:tc>
        <w:tc>
          <w:tcPr>
            <w:tcW w:w="6390" w:type="dxa"/>
          </w:tcPr>
          <w:p w:rsidR="001A2AC7" w:rsidRPr="001A2AC7" w:rsidRDefault="001A2AC7" w:rsidP="00587491">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B867D2">
            <w:pPr>
              <w:pStyle w:val="ListParagraph"/>
              <w:numPr>
                <w:ilvl w:val="0"/>
                <w:numId w:val="40"/>
              </w:numPr>
              <w:rPr>
                <w:rFonts w:asciiTheme="minorHAnsi" w:hAnsiTheme="minorHAnsi"/>
                <w:sz w:val="20"/>
                <w:szCs w:val="20"/>
              </w:rPr>
            </w:pPr>
            <w:r w:rsidRPr="001A2AC7">
              <w:rPr>
                <w:rFonts w:asciiTheme="minorHAnsi" w:hAnsiTheme="minorHAnsi"/>
                <w:sz w:val="20"/>
                <w:szCs w:val="20"/>
              </w:rPr>
              <w:t>Burke, “Read a Variety of Texts for Different Purposes,” pp. 127-172</w:t>
            </w:r>
          </w:p>
          <w:p w:rsidR="001A2AC7" w:rsidRPr="001A2AC7" w:rsidRDefault="001A2AC7" w:rsidP="00B867D2">
            <w:pPr>
              <w:pStyle w:val="ListParagraph"/>
              <w:numPr>
                <w:ilvl w:val="0"/>
                <w:numId w:val="40"/>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5</w:t>
            </w:r>
          </w:p>
          <w:p w:rsidR="001A2AC7" w:rsidRPr="001A2AC7" w:rsidRDefault="001A2AC7" w:rsidP="00B867D2">
            <w:pPr>
              <w:pStyle w:val="ListParagraph"/>
              <w:numPr>
                <w:ilvl w:val="0"/>
                <w:numId w:val="40"/>
              </w:numPr>
              <w:rPr>
                <w:rFonts w:asciiTheme="minorHAnsi" w:hAnsiTheme="minorHAnsi"/>
                <w:sz w:val="20"/>
                <w:szCs w:val="20"/>
              </w:rPr>
            </w:pPr>
            <w:r w:rsidRPr="001A2AC7">
              <w:rPr>
                <w:rFonts w:asciiTheme="minorHAnsi" w:hAnsiTheme="minorHAnsi"/>
                <w:sz w:val="20"/>
                <w:szCs w:val="20"/>
              </w:rPr>
              <w:t xml:space="preserve">Read 2/5 of Connections novel </w:t>
            </w:r>
          </w:p>
          <w:p w:rsidR="001A2AC7" w:rsidRPr="001A2AC7" w:rsidRDefault="001A2AC7" w:rsidP="00587491">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43"/>
              </w:numPr>
              <w:rPr>
                <w:rFonts w:asciiTheme="minorHAnsi" w:hAnsiTheme="minorHAnsi"/>
                <w:sz w:val="20"/>
                <w:szCs w:val="20"/>
              </w:rPr>
            </w:pPr>
            <w:r w:rsidRPr="001A2AC7">
              <w:rPr>
                <w:rFonts w:asciiTheme="minorHAnsi" w:hAnsiTheme="minorHAnsi"/>
                <w:sz w:val="20"/>
                <w:szCs w:val="20"/>
              </w:rPr>
              <w:t>Final draft, Literacy Journeys Essay, due on D2L discussion board anytime today</w:t>
            </w:r>
          </w:p>
          <w:p w:rsidR="001A2AC7" w:rsidRPr="001A2AC7" w:rsidRDefault="001A2AC7" w:rsidP="00B867D2">
            <w:pPr>
              <w:pStyle w:val="ListParagraph"/>
              <w:numPr>
                <w:ilvl w:val="0"/>
                <w:numId w:val="40"/>
              </w:numPr>
              <w:rPr>
                <w:rFonts w:asciiTheme="minorHAnsi" w:hAnsiTheme="minorHAnsi"/>
                <w:i/>
                <w:sz w:val="20"/>
                <w:szCs w:val="20"/>
              </w:rPr>
            </w:pPr>
            <w:r w:rsidRPr="001A2AC7">
              <w:rPr>
                <w:rFonts w:asciiTheme="minorHAnsi" w:hAnsiTheme="minorHAnsi"/>
                <w:sz w:val="20"/>
                <w:szCs w:val="20"/>
              </w:rPr>
              <w:t>Posting #4</w:t>
            </w:r>
          </w:p>
          <w:p w:rsidR="001A2AC7" w:rsidRPr="001A2AC7" w:rsidRDefault="001A2AC7" w:rsidP="00B867D2">
            <w:pPr>
              <w:pStyle w:val="ListParagraph"/>
              <w:numPr>
                <w:ilvl w:val="0"/>
                <w:numId w:val="40"/>
              </w:numPr>
              <w:rPr>
                <w:rFonts w:asciiTheme="minorHAnsi" w:hAnsiTheme="minorHAnsi"/>
                <w:sz w:val="20"/>
                <w:szCs w:val="20"/>
              </w:rPr>
            </w:pPr>
            <w:r w:rsidRPr="001A2AC7">
              <w:rPr>
                <w:rFonts w:asciiTheme="minorHAnsi" w:hAnsiTheme="minorHAnsi"/>
                <w:sz w:val="20"/>
                <w:szCs w:val="20"/>
              </w:rPr>
              <w:t>2/5 Connections novel chapter summaries</w:t>
            </w:r>
          </w:p>
          <w:p w:rsidR="001A2AC7" w:rsidRPr="001A2AC7" w:rsidRDefault="001A2AC7" w:rsidP="00587491">
            <w:pPr>
              <w:rPr>
                <w:rFonts w:asciiTheme="minorHAnsi" w:hAnsiTheme="minorHAnsi"/>
                <w:sz w:val="20"/>
                <w:szCs w:val="20"/>
              </w:rPr>
            </w:pPr>
          </w:p>
        </w:tc>
        <w:tc>
          <w:tcPr>
            <w:tcW w:w="3240" w:type="dxa"/>
          </w:tcPr>
          <w:p w:rsidR="001A2AC7" w:rsidRPr="001A2AC7" w:rsidRDefault="001A2AC7" w:rsidP="00587491">
            <w:pPr>
              <w:rPr>
                <w:rFonts w:asciiTheme="minorHAnsi" w:hAnsiTheme="minorHAnsi"/>
                <w:sz w:val="20"/>
                <w:szCs w:val="20"/>
              </w:rPr>
            </w:pPr>
            <w:r w:rsidRPr="001A2AC7">
              <w:rPr>
                <w:rFonts w:asciiTheme="minorHAnsi" w:hAnsiTheme="minorHAnsi"/>
                <w:sz w:val="20"/>
                <w:szCs w:val="20"/>
              </w:rPr>
              <w:t>Begin Annotated Bibliography assignment: choose partne</w:t>
            </w:r>
            <w:r w:rsidR="00544E07">
              <w:rPr>
                <w:rFonts w:asciiTheme="minorHAnsi" w:hAnsiTheme="minorHAnsi"/>
                <w:sz w:val="20"/>
                <w:szCs w:val="20"/>
              </w:rPr>
              <w:t>rs, topics, and conference time</w:t>
            </w:r>
          </w:p>
          <w:p w:rsidR="001A2AC7" w:rsidRPr="001A2AC7" w:rsidRDefault="001A2AC7">
            <w:pPr>
              <w:rPr>
                <w:rFonts w:asciiTheme="minorHAnsi" w:hAnsiTheme="minorHAnsi"/>
                <w:sz w:val="20"/>
                <w:szCs w:val="20"/>
              </w:rPr>
            </w:pPr>
          </w:p>
          <w:p w:rsidR="001A2AC7" w:rsidRDefault="00544E07">
            <w:pPr>
              <w:rPr>
                <w:rFonts w:asciiTheme="minorHAnsi" w:hAnsiTheme="minorHAnsi"/>
                <w:sz w:val="20"/>
                <w:szCs w:val="20"/>
              </w:rPr>
            </w:pPr>
            <w:r>
              <w:rPr>
                <w:rFonts w:asciiTheme="minorHAnsi" w:hAnsiTheme="minorHAnsi"/>
                <w:sz w:val="20"/>
                <w:szCs w:val="20"/>
              </w:rPr>
              <w:t>UWSP Connections meeting # 2</w:t>
            </w:r>
          </w:p>
          <w:p w:rsidR="00544E07" w:rsidRDefault="00544E07">
            <w:pPr>
              <w:rPr>
                <w:rFonts w:asciiTheme="minorHAnsi" w:hAnsiTheme="minorHAnsi"/>
                <w:sz w:val="20"/>
                <w:szCs w:val="20"/>
              </w:rPr>
            </w:pPr>
          </w:p>
          <w:p w:rsidR="00544E07" w:rsidRPr="001A2AC7" w:rsidRDefault="00544E07">
            <w:pPr>
              <w:rPr>
                <w:rFonts w:asciiTheme="minorHAnsi" w:hAnsiTheme="minorHAnsi"/>
                <w:sz w:val="20"/>
                <w:szCs w:val="20"/>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w:t>
            </w:r>
          </w:p>
          <w:p w:rsidR="001A2AC7" w:rsidRPr="001A2AC7" w:rsidRDefault="001A2AC7">
            <w:pPr>
              <w:rPr>
                <w:rFonts w:asciiTheme="minorHAnsi" w:hAnsiTheme="minorHAnsi"/>
                <w:sz w:val="20"/>
                <w:szCs w:val="20"/>
              </w:rPr>
            </w:pPr>
          </w:p>
          <w:p w:rsidR="001A2AC7" w:rsidRPr="001A2AC7" w:rsidRDefault="001A2AC7" w:rsidP="00C15F6F">
            <w:pPr>
              <w:rPr>
                <w:rFonts w:asciiTheme="minorHAnsi" w:hAnsiTheme="minorHAnsi"/>
                <w:sz w:val="20"/>
                <w:szCs w:val="20"/>
              </w:rPr>
            </w:pP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February 11</w:t>
            </w:r>
          </w:p>
        </w:tc>
        <w:tc>
          <w:tcPr>
            <w:tcW w:w="6390" w:type="dxa"/>
          </w:tcPr>
          <w:p w:rsidR="001A2AC7" w:rsidRPr="001A2AC7" w:rsidRDefault="001A2AC7" w:rsidP="00726769">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726769">
            <w:pPr>
              <w:pStyle w:val="ListParagraph"/>
              <w:numPr>
                <w:ilvl w:val="0"/>
                <w:numId w:val="40"/>
              </w:numPr>
              <w:rPr>
                <w:rFonts w:asciiTheme="minorHAnsi" w:hAnsiTheme="minorHAnsi"/>
                <w:sz w:val="20"/>
                <w:szCs w:val="20"/>
              </w:rPr>
            </w:pPr>
            <w:r w:rsidRPr="001A2AC7">
              <w:rPr>
                <w:rFonts w:asciiTheme="minorHAnsi" w:hAnsiTheme="minorHAnsi"/>
                <w:sz w:val="20"/>
                <w:szCs w:val="20"/>
              </w:rPr>
              <w:t>Burke, “Use Various Strategies,” pp. 173-212.</w:t>
            </w:r>
          </w:p>
          <w:p w:rsidR="001A2AC7" w:rsidRPr="001A2AC7" w:rsidRDefault="001A2AC7" w:rsidP="00726769">
            <w:pPr>
              <w:pStyle w:val="ListParagraph"/>
              <w:numPr>
                <w:ilvl w:val="0"/>
                <w:numId w:val="40"/>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6</w:t>
            </w:r>
          </w:p>
          <w:p w:rsidR="001A2AC7" w:rsidRPr="001A2AC7" w:rsidRDefault="001A2AC7" w:rsidP="00726769">
            <w:pPr>
              <w:pStyle w:val="ListParagraph"/>
              <w:numPr>
                <w:ilvl w:val="0"/>
                <w:numId w:val="40"/>
              </w:numPr>
              <w:rPr>
                <w:rFonts w:asciiTheme="minorHAnsi" w:hAnsiTheme="minorHAnsi"/>
                <w:sz w:val="20"/>
                <w:szCs w:val="20"/>
              </w:rPr>
            </w:pPr>
            <w:r w:rsidRPr="001A2AC7">
              <w:rPr>
                <w:rFonts w:asciiTheme="minorHAnsi" w:hAnsiTheme="minorHAnsi"/>
                <w:sz w:val="20"/>
                <w:szCs w:val="20"/>
              </w:rPr>
              <w:t xml:space="preserve">Read 3/5 of Connections novel </w:t>
            </w:r>
          </w:p>
          <w:p w:rsidR="001A2AC7" w:rsidRPr="001A2AC7" w:rsidRDefault="001A2AC7" w:rsidP="00726769">
            <w:pPr>
              <w:pStyle w:val="ListParagraph"/>
              <w:numPr>
                <w:ilvl w:val="0"/>
                <w:numId w:val="40"/>
              </w:numPr>
              <w:rPr>
                <w:rFonts w:asciiTheme="minorHAnsi" w:hAnsiTheme="minorHAnsi"/>
                <w:sz w:val="20"/>
                <w:szCs w:val="20"/>
              </w:rPr>
            </w:pPr>
            <w:r w:rsidRPr="001A2AC7">
              <w:rPr>
                <w:rFonts w:asciiTheme="minorHAnsi" w:hAnsiTheme="minorHAnsi"/>
                <w:sz w:val="20"/>
                <w:szCs w:val="20"/>
              </w:rPr>
              <w:t>Read Literacy Journeys essays.  We will discuss these in class, so note at least two passages you wish to discuss</w:t>
            </w:r>
          </w:p>
          <w:p w:rsidR="001A2AC7" w:rsidRPr="001A2AC7" w:rsidRDefault="001A2AC7" w:rsidP="00726769">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726769">
            <w:pPr>
              <w:pStyle w:val="ListParagraph"/>
              <w:numPr>
                <w:ilvl w:val="0"/>
                <w:numId w:val="40"/>
              </w:numPr>
              <w:rPr>
                <w:rFonts w:asciiTheme="minorHAnsi" w:hAnsiTheme="minorHAnsi"/>
                <w:i/>
                <w:sz w:val="20"/>
                <w:szCs w:val="20"/>
              </w:rPr>
            </w:pPr>
            <w:r w:rsidRPr="001A2AC7">
              <w:rPr>
                <w:rFonts w:asciiTheme="minorHAnsi" w:hAnsiTheme="minorHAnsi"/>
                <w:sz w:val="20"/>
                <w:szCs w:val="20"/>
              </w:rPr>
              <w:t>Posting #5</w:t>
            </w:r>
          </w:p>
          <w:p w:rsidR="001A2AC7" w:rsidRPr="001A2AC7" w:rsidRDefault="001A2AC7" w:rsidP="00726769">
            <w:pPr>
              <w:pStyle w:val="ListParagraph"/>
              <w:numPr>
                <w:ilvl w:val="0"/>
                <w:numId w:val="40"/>
              </w:numPr>
              <w:rPr>
                <w:rFonts w:asciiTheme="minorHAnsi" w:hAnsiTheme="minorHAnsi"/>
                <w:sz w:val="20"/>
                <w:szCs w:val="20"/>
              </w:rPr>
            </w:pPr>
            <w:r w:rsidRPr="001A2AC7">
              <w:rPr>
                <w:rFonts w:asciiTheme="minorHAnsi" w:hAnsiTheme="minorHAnsi"/>
                <w:sz w:val="20"/>
                <w:szCs w:val="20"/>
              </w:rPr>
              <w:t>3/5 Connections novel chapter summaries</w:t>
            </w:r>
          </w:p>
          <w:p w:rsidR="001A2AC7" w:rsidRPr="001A2AC7" w:rsidRDefault="001A2AC7" w:rsidP="00726769">
            <w:pPr>
              <w:pStyle w:val="ListParagraph"/>
              <w:numPr>
                <w:ilvl w:val="0"/>
                <w:numId w:val="40"/>
              </w:numPr>
              <w:rPr>
                <w:rFonts w:asciiTheme="minorHAnsi" w:hAnsiTheme="minorHAnsi"/>
                <w:sz w:val="20"/>
                <w:szCs w:val="20"/>
              </w:rPr>
            </w:pPr>
            <w:r w:rsidRPr="001A2AC7">
              <w:rPr>
                <w:rFonts w:asciiTheme="minorHAnsi" w:hAnsiTheme="minorHAnsi"/>
                <w:sz w:val="20"/>
                <w:szCs w:val="20"/>
              </w:rPr>
              <w:t>D2L discussion posting in response to Literacy Journeys essays</w:t>
            </w:r>
          </w:p>
          <w:p w:rsidR="001A2AC7" w:rsidRPr="001A2AC7" w:rsidRDefault="001A2AC7">
            <w:pPr>
              <w:rPr>
                <w:rFonts w:asciiTheme="minorHAnsi" w:hAnsiTheme="minorHAnsi"/>
                <w:sz w:val="20"/>
                <w:szCs w:val="20"/>
              </w:rPr>
            </w:pPr>
          </w:p>
        </w:tc>
        <w:tc>
          <w:tcPr>
            <w:tcW w:w="3240" w:type="dxa"/>
          </w:tcPr>
          <w:p w:rsidR="001A2AC7" w:rsidRPr="001A2AC7" w:rsidRDefault="001A2AC7">
            <w:pPr>
              <w:rPr>
                <w:rFonts w:asciiTheme="minorHAnsi" w:hAnsiTheme="minorHAnsi"/>
                <w:sz w:val="20"/>
                <w:szCs w:val="20"/>
              </w:rPr>
            </w:pPr>
            <w:r w:rsidRPr="001A2AC7">
              <w:rPr>
                <w:rFonts w:asciiTheme="minorHAnsi" w:hAnsiTheme="minorHAnsi"/>
                <w:sz w:val="20"/>
                <w:szCs w:val="20"/>
              </w:rPr>
              <w:t>Discuss Literacy Journeys essays</w:t>
            </w:r>
          </w:p>
          <w:p w:rsidR="001A2AC7" w:rsidRPr="001A2AC7" w:rsidRDefault="001A2AC7">
            <w:pPr>
              <w:rPr>
                <w:rFonts w:asciiTheme="minorHAnsi" w:hAnsiTheme="minorHAnsi"/>
                <w:sz w:val="20"/>
                <w:szCs w:val="20"/>
              </w:rPr>
            </w:pPr>
          </w:p>
          <w:p w:rsidR="00544E07" w:rsidRDefault="00544E07">
            <w:pPr>
              <w:rPr>
                <w:rFonts w:asciiTheme="minorHAnsi" w:hAnsiTheme="minorHAnsi"/>
                <w:sz w:val="20"/>
                <w:szCs w:val="20"/>
              </w:rPr>
            </w:pPr>
            <w:r>
              <w:rPr>
                <w:rFonts w:asciiTheme="minorHAnsi" w:hAnsiTheme="minorHAnsi"/>
                <w:sz w:val="20"/>
                <w:szCs w:val="20"/>
              </w:rPr>
              <w:t>Annotated Bibliography – Check-in</w:t>
            </w:r>
          </w:p>
          <w:p w:rsidR="00544E07" w:rsidRDefault="00544E07">
            <w:pPr>
              <w:rPr>
                <w:rFonts w:asciiTheme="minorHAnsi" w:hAnsiTheme="minorHAnsi"/>
                <w:sz w:val="20"/>
                <w:szCs w:val="20"/>
              </w:rPr>
            </w:pPr>
          </w:p>
          <w:p w:rsidR="001A2AC7" w:rsidRPr="001A2AC7" w:rsidRDefault="00544E07">
            <w:pPr>
              <w:rPr>
                <w:rFonts w:asciiTheme="minorHAnsi" w:hAnsiTheme="minorHAnsi"/>
                <w:sz w:val="20"/>
                <w:szCs w:val="20"/>
              </w:rPr>
            </w:pPr>
            <w:r>
              <w:rPr>
                <w:rFonts w:asciiTheme="minorHAnsi" w:hAnsiTheme="minorHAnsi"/>
                <w:sz w:val="20"/>
                <w:szCs w:val="20"/>
              </w:rPr>
              <w:t>UWSP Connections meeting # 3</w:t>
            </w:r>
          </w:p>
          <w:p w:rsidR="001A2AC7" w:rsidRPr="001A2AC7" w:rsidRDefault="001A2AC7">
            <w:pPr>
              <w:rPr>
                <w:rFonts w:asciiTheme="minorHAnsi" w:hAnsiTheme="minorHAnsi"/>
                <w:sz w:val="20"/>
                <w:szCs w:val="20"/>
              </w:rPr>
            </w:pPr>
          </w:p>
          <w:p w:rsidR="001A2AC7" w:rsidRDefault="001A2AC7" w:rsidP="00C54CB0">
            <w:pPr>
              <w:rPr>
                <w:rFonts w:asciiTheme="minorHAnsi" w:hAnsiTheme="minorHAnsi"/>
                <w:i/>
                <w:sz w:val="20"/>
                <w:szCs w:val="20"/>
              </w:rPr>
            </w:pPr>
            <w:r w:rsidRPr="001A2AC7">
              <w:rPr>
                <w:rFonts w:asciiTheme="minorHAnsi" w:hAnsiTheme="minorHAnsi"/>
                <w:b/>
                <w:i/>
                <w:sz w:val="20"/>
                <w:szCs w:val="20"/>
              </w:rPr>
              <w:t xml:space="preserve">Note: </w:t>
            </w:r>
            <w:r w:rsidRPr="001A2AC7">
              <w:rPr>
                <w:rFonts w:asciiTheme="minorHAnsi" w:hAnsiTheme="minorHAnsi"/>
                <w:i/>
                <w:sz w:val="20"/>
                <w:szCs w:val="20"/>
              </w:rPr>
              <w:t>this is a reminder to have a look at the final exam assignment, last page of syllabus, and to be making occasional notes towards it.</w:t>
            </w:r>
          </w:p>
          <w:p w:rsidR="009F385A" w:rsidRPr="001A2AC7" w:rsidRDefault="009F385A" w:rsidP="00C54CB0">
            <w:pPr>
              <w:rPr>
                <w:rFonts w:asciiTheme="minorHAnsi" w:hAnsiTheme="minorHAnsi"/>
                <w:i/>
                <w:sz w:val="20"/>
                <w:szCs w:val="20"/>
              </w:rPr>
            </w:pPr>
          </w:p>
        </w:tc>
      </w:tr>
    </w:tbl>
    <w:p w:rsidR="00341F52" w:rsidRDefault="00341F52">
      <w:r>
        <w:br w:type="page"/>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0"/>
        <w:gridCol w:w="3240"/>
      </w:tblGrid>
      <w:tr w:rsidR="00341F52" w:rsidRPr="002A4B0D" w:rsidTr="00341F52">
        <w:tc>
          <w:tcPr>
            <w:tcW w:w="126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lastRenderedPageBreak/>
              <w:t>Date</w:t>
            </w:r>
          </w:p>
        </w:tc>
        <w:tc>
          <w:tcPr>
            <w:tcW w:w="6390" w:type="dxa"/>
          </w:tcPr>
          <w:p w:rsidR="00341F52" w:rsidRDefault="00341F52" w:rsidP="00C15F6F">
            <w:pPr>
              <w:jc w:val="center"/>
              <w:rPr>
                <w:rFonts w:ascii="Calibri" w:hAnsi="Calibri"/>
                <w:b/>
                <w:sz w:val="24"/>
                <w:szCs w:val="24"/>
              </w:rPr>
            </w:pPr>
            <w:r>
              <w:rPr>
                <w:rFonts w:ascii="Calibri" w:hAnsi="Calibri"/>
                <w:b/>
                <w:sz w:val="24"/>
                <w:szCs w:val="24"/>
              </w:rPr>
              <w:t>Reading, Writing and Other Work Due</w:t>
            </w:r>
          </w:p>
          <w:p w:rsidR="00341F52" w:rsidRPr="00EB3FDB" w:rsidRDefault="00341F52" w:rsidP="00C15F6F">
            <w:pPr>
              <w:jc w:val="center"/>
              <w:rPr>
                <w:rFonts w:ascii="Calibri" w:hAnsi="Calibri"/>
                <w:b/>
                <w:sz w:val="24"/>
                <w:szCs w:val="24"/>
              </w:rPr>
            </w:pPr>
            <w:r>
              <w:rPr>
                <w:rFonts w:ascii="Calibri" w:hAnsi="Calibri"/>
                <w:b/>
                <w:sz w:val="24"/>
                <w:szCs w:val="24"/>
              </w:rPr>
              <w:t>(start of class unless otherwise noted)</w:t>
            </w:r>
          </w:p>
        </w:tc>
        <w:tc>
          <w:tcPr>
            <w:tcW w:w="324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t>In Class</w:t>
            </w:r>
            <w:r>
              <w:rPr>
                <w:rFonts w:ascii="Calibri" w:hAnsi="Calibri"/>
                <w:b/>
                <w:sz w:val="24"/>
                <w:szCs w:val="24"/>
              </w:rPr>
              <w:t xml:space="preserve"> Activity</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4</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C24F50">
              <w:rPr>
                <w:rFonts w:asciiTheme="minorHAnsi" w:hAnsiTheme="minorHAnsi"/>
                <w:b/>
                <w:sz w:val="20"/>
                <w:szCs w:val="20"/>
              </w:rPr>
              <w:t>Tuesday, February 16</w:t>
            </w:r>
          </w:p>
        </w:tc>
        <w:tc>
          <w:tcPr>
            <w:tcW w:w="6390" w:type="dxa"/>
          </w:tcPr>
          <w:p w:rsidR="001A2AC7" w:rsidRPr="001A2AC7" w:rsidRDefault="001A2AC7" w:rsidP="00086AEF">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44"/>
              </w:numPr>
              <w:rPr>
                <w:rFonts w:asciiTheme="minorHAnsi" w:hAnsiTheme="minorHAnsi"/>
                <w:sz w:val="20"/>
                <w:szCs w:val="20"/>
              </w:rPr>
            </w:pPr>
            <w:r w:rsidRPr="001A2AC7">
              <w:rPr>
                <w:rFonts w:asciiTheme="minorHAnsi" w:hAnsiTheme="minorHAnsi"/>
                <w:sz w:val="20"/>
                <w:szCs w:val="20"/>
              </w:rPr>
              <w:t>Burke, “Use Various Strategies,” pp. 212-232, and “Develop Their Own Reading Capacity,” pp. 233-253</w:t>
            </w:r>
          </w:p>
          <w:p w:rsidR="001A2AC7" w:rsidRPr="001A2AC7" w:rsidRDefault="001A2AC7" w:rsidP="00C20E2B">
            <w:pPr>
              <w:pStyle w:val="ListParagraph"/>
              <w:numPr>
                <w:ilvl w:val="0"/>
                <w:numId w:val="44"/>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7</w:t>
            </w:r>
          </w:p>
          <w:p w:rsidR="001A2AC7" w:rsidRPr="001A2AC7" w:rsidRDefault="001A2AC7" w:rsidP="00C20E2B">
            <w:pPr>
              <w:pStyle w:val="ListParagraph"/>
              <w:numPr>
                <w:ilvl w:val="0"/>
                <w:numId w:val="44"/>
              </w:numPr>
              <w:rPr>
                <w:rFonts w:asciiTheme="minorHAnsi" w:hAnsiTheme="minorHAnsi"/>
                <w:sz w:val="20"/>
                <w:szCs w:val="20"/>
              </w:rPr>
            </w:pPr>
            <w:r w:rsidRPr="001A2AC7">
              <w:rPr>
                <w:rFonts w:asciiTheme="minorHAnsi" w:hAnsiTheme="minorHAnsi"/>
                <w:sz w:val="20"/>
                <w:szCs w:val="20"/>
              </w:rPr>
              <w:t xml:space="preserve">Read 4/5 of Connections novel </w:t>
            </w:r>
          </w:p>
          <w:p w:rsidR="001A2AC7" w:rsidRPr="001A2AC7" w:rsidRDefault="001A2AC7" w:rsidP="00086AEF">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45"/>
              </w:numPr>
              <w:rPr>
                <w:rFonts w:asciiTheme="minorHAnsi" w:hAnsiTheme="minorHAnsi"/>
                <w:b/>
                <w:i/>
                <w:sz w:val="20"/>
                <w:szCs w:val="20"/>
              </w:rPr>
            </w:pPr>
            <w:r w:rsidRPr="001A2AC7">
              <w:rPr>
                <w:rFonts w:asciiTheme="minorHAnsi" w:hAnsiTheme="minorHAnsi"/>
                <w:sz w:val="20"/>
                <w:szCs w:val="20"/>
              </w:rPr>
              <w:t>Posting #6</w:t>
            </w:r>
          </w:p>
          <w:p w:rsidR="001A2AC7" w:rsidRPr="001A2AC7" w:rsidRDefault="001A2AC7" w:rsidP="00C20E2B">
            <w:pPr>
              <w:pStyle w:val="ListParagraph"/>
              <w:numPr>
                <w:ilvl w:val="0"/>
                <w:numId w:val="45"/>
              </w:numPr>
              <w:rPr>
                <w:rFonts w:asciiTheme="minorHAnsi" w:hAnsiTheme="minorHAnsi"/>
                <w:b/>
                <w:i/>
                <w:sz w:val="20"/>
                <w:szCs w:val="20"/>
              </w:rPr>
            </w:pPr>
            <w:r w:rsidRPr="001A2AC7">
              <w:rPr>
                <w:rFonts w:asciiTheme="minorHAnsi" w:hAnsiTheme="minorHAnsi"/>
                <w:sz w:val="20"/>
                <w:szCs w:val="20"/>
              </w:rPr>
              <w:t>4/5 Connections novel chapter summaries</w:t>
            </w:r>
          </w:p>
          <w:p w:rsidR="001A2AC7" w:rsidRPr="001A2AC7" w:rsidRDefault="001A2AC7" w:rsidP="00C20E2B">
            <w:pPr>
              <w:pStyle w:val="ListParagraph"/>
              <w:numPr>
                <w:ilvl w:val="0"/>
                <w:numId w:val="45"/>
              </w:numPr>
              <w:rPr>
                <w:rFonts w:asciiTheme="minorHAnsi" w:hAnsiTheme="minorHAnsi"/>
                <w:b/>
                <w:i/>
                <w:sz w:val="20"/>
                <w:szCs w:val="20"/>
              </w:rPr>
            </w:pPr>
            <w:r w:rsidRPr="001A2AC7">
              <w:rPr>
                <w:rFonts w:asciiTheme="minorHAnsi" w:hAnsiTheme="minorHAnsi"/>
                <w:sz w:val="20"/>
                <w:szCs w:val="20"/>
              </w:rPr>
              <w:t>Approximately a third of your Annotated Bibliography is due to the D2L dropbox</w:t>
            </w:r>
          </w:p>
        </w:tc>
        <w:tc>
          <w:tcPr>
            <w:tcW w:w="3240" w:type="dxa"/>
          </w:tcPr>
          <w:p w:rsidR="001A2AC7" w:rsidRDefault="00544E07" w:rsidP="00086AEF">
            <w:pPr>
              <w:rPr>
                <w:rFonts w:asciiTheme="minorHAnsi" w:hAnsiTheme="minorHAnsi"/>
                <w:sz w:val="20"/>
                <w:szCs w:val="20"/>
              </w:rPr>
            </w:pPr>
            <w:r>
              <w:rPr>
                <w:rFonts w:asciiTheme="minorHAnsi" w:hAnsiTheme="minorHAnsi"/>
                <w:sz w:val="20"/>
                <w:szCs w:val="20"/>
              </w:rPr>
              <w:t>UWSP Connections meeting # 4</w:t>
            </w:r>
          </w:p>
          <w:p w:rsidR="00C24F50" w:rsidRDefault="00C24F50" w:rsidP="00086AEF">
            <w:pPr>
              <w:rPr>
                <w:rFonts w:asciiTheme="minorHAnsi" w:hAnsiTheme="minorHAnsi"/>
                <w:sz w:val="20"/>
                <w:szCs w:val="20"/>
              </w:rPr>
            </w:pPr>
          </w:p>
          <w:p w:rsidR="00C24F50" w:rsidRDefault="00C24F50" w:rsidP="00086AEF">
            <w:pPr>
              <w:rPr>
                <w:rFonts w:asciiTheme="minorHAnsi" w:hAnsiTheme="minorHAnsi"/>
                <w:sz w:val="20"/>
                <w:szCs w:val="20"/>
              </w:rPr>
            </w:pPr>
            <w:r w:rsidRPr="00C24F50">
              <w:rPr>
                <w:rFonts w:asciiTheme="minorHAnsi" w:hAnsiTheme="minorHAnsi"/>
                <w:sz w:val="20"/>
                <w:szCs w:val="20"/>
                <w:highlight w:val="yellow"/>
              </w:rPr>
              <w:t>Erica Ringelspaugh Visits</w:t>
            </w:r>
          </w:p>
          <w:p w:rsidR="00544E07" w:rsidRDefault="00544E07" w:rsidP="00086AEF">
            <w:pPr>
              <w:rPr>
                <w:rFonts w:asciiTheme="minorHAnsi" w:hAnsiTheme="minorHAnsi"/>
                <w:sz w:val="20"/>
                <w:szCs w:val="20"/>
              </w:rPr>
            </w:pPr>
            <w:r>
              <w:rPr>
                <w:rFonts w:asciiTheme="minorHAnsi" w:hAnsiTheme="minorHAnsi"/>
                <w:sz w:val="20"/>
                <w:szCs w:val="20"/>
              </w:rPr>
              <w:t>- Reading strategies</w:t>
            </w:r>
          </w:p>
          <w:p w:rsidR="00544E07" w:rsidRDefault="00544E07" w:rsidP="00086AEF">
            <w:pPr>
              <w:rPr>
                <w:rFonts w:asciiTheme="minorHAnsi" w:hAnsiTheme="minorHAnsi"/>
                <w:sz w:val="20"/>
                <w:szCs w:val="20"/>
              </w:rPr>
            </w:pPr>
            <w:r>
              <w:rPr>
                <w:rFonts w:asciiTheme="minorHAnsi" w:hAnsiTheme="minorHAnsi"/>
                <w:sz w:val="20"/>
                <w:szCs w:val="20"/>
              </w:rPr>
              <w:t>- Resistant students</w:t>
            </w:r>
          </w:p>
          <w:p w:rsidR="00544E07" w:rsidRDefault="00544E07" w:rsidP="00086AEF">
            <w:pPr>
              <w:rPr>
                <w:rFonts w:asciiTheme="minorHAnsi" w:hAnsiTheme="minorHAnsi"/>
                <w:sz w:val="20"/>
                <w:szCs w:val="20"/>
              </w:rPr>
            </w:pPr>
            <w:r>
              <w:rPr>
                <w:rFonts w:asciiTheme="minorHAnsi" w:hAnsiTheme="minorHAnsi"/>
                <w:sz w:val="20"/>
                <w:szCs w:val="20"/>
              </w:rPr>
              <w:t>- Professionalism</w:t>
            </w:r>
          </w:p>
          <w:p w:rsidR="00544E07" w:rsidRDefault="00544E07" w:rsidP="00086AEF">
            <w:pPr>
              <w:rPr>
                <w:rFonts w:asciiTheme="minorHAnsi" w:hAnsiTheme="minorHAnsi"/>
                <w:sz w:val="20"/>
                <w:szCs w:val="20"/>
              </w:rPr>
            </w:pPr>
          </w:p>
          <w:p w:rsidR="00544E07" w:rsidRPr="001A2AC7" w:rsidRDefault="00544E07" w:rsidP="00086AEF">
            <w:pPr>
              <w:rPr>
                <w:rFonts w:asciiTheme="minorHAnsi" w:hAnsiTheme="minorHAnsi"/>
                <w:sz w:val="20"/>
                <w:szCs w:val="20"/>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February 18</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47"/>
              </w:numPr>
              <w:rPr>
                <w:rFonts w:asciiTheme="minorHAnsi" w:hAnsiTheme="minorHAnsi"/>
                <w:sz w:val="20"/>
                <w:szCs w:val="20"/>
              </w:rPr>
            </w:pPr>
            <w:r w:rsidRPr="001A2AC7">
              <w:rPr>
                <w:rFonts w:asciiTheme="minorHAnsi" w:hAnsiTheme="minorHAnsi"/>
                <w:sz w:val="20"/>
                <w:szCs w:val="20"/>
              </w:rPr>
              <w:t>Burke, “Develop Their Own Reading Capacity,” pp. 254-294</w:t>
            </w:r>
          </w:p>
          <w:p w:rsidR="001A2AC7" w:rsidRPr="001A2AC7" w:rsidRDefault="001A2AC7" w:rsidP="00C20E2B">
            <w:pPr>
              <w:pStyle w:val="ListParagraph"/>
              <w:numPr>
                <w:ilvl w:val="0"/>
                <w:numId w:val="47"/>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8</w:t>
            </w:r>
          </w:p>
          <w:p w:rsidR="001A2AC7" w:rsidRPr="001A2AC7" w:rsidRDefault="001A2AC7" w:rsidP="00C20E2B">
            <w:pPr>
              <w:pStyle w:val="ListParagraph"/>
              <w:numPr>
                <w:ilvl w:val="0"/>
                <w:numId w:val="46"/>
              </w:numPr>
              <w:rPr>
                <w:rFonts w:asciiTheme="minorHAnsi" w:hAnsiTheme="minorHAnsi"/>
                <w:b/>
                <w:sz w:val="20"/>
                <w:szCs w:val="20"/>
              </w:rPr>
            </w:pPr>
            <w:r w:rsidRPr="001A2AC7">
              <w:rPr>
                <w:rFonts w:asciiTheme="minorHAnsi" w:hAnsiTheme="minorHAnsi"/>
                <w:sz w:val="20"/>
                <w:szCs w:val="20"/>
              </w:rPr>
              <w:t>Read 5/5 (finish)</w:t>
            </w:r>
            <w:r w:rsidRPr="001A2AC7">
              <w:rPr>
                <w:rFonts w:asciiTheme="minorHAnsi" w:hAnsiTheme="minorHAnsi"/>
                <w:b/>
                <w:sz w:val="20"/>
                <w:szCs w:val="20"/>
              </w:rPr>
              <w:t xml:space="preserve"> </w:t>
            </w:r>
            <w:r w:rsidRPr="001A2AC7">
              <w:rPr>
                <w:rFonts w:asciiTheme="minorHAnsi" w:hAnsiTheme="minorHAnsi"/>
                <w:sz w:val="20"/>
                <w:szCs w:val="20"/>
              </w:rPr>
              <w:t>Connections novel</w:t>
            </w: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45"/>
              </w:numPr>
              <w:rPr>
                <w:rFonts w:asciiTheme="minorHAnsi" w:hAnsiTheme="minorHAnsi"/>
                <w:b/>
                <w:i/>
                <w:sz w:val="20"/>
                <w:szCs w:val="20"/>
              </w:rPr>
            </w:pPr>
            <w:r w:rsidRPr="001A2AC7">
              <w:rPr>
                <w:rFonts w:asciiTheme="minorHAnsi" w:hAnsiTheme="minorHAnsi"/>
                <w:sz w:val="20"/>
                <w:szCs w:val="20"/>
              </w:rPr>
              <w:t>Posting #7</w:t>
            </w:r>
          </w:p>
          <w:p w:rsidR="001A2AC7" w:rsidRPr="00341F52" w:rsidRDefault="001A2AC7" w:rsidP="00C20E2B">
            <w:pPr>
              <w:pStyle w:val="ListParagraph"/>
              <w:numPr>
                <w:ilvl w:val="0"/>
                <w:numId w:val="45"/>
              </w:numPr>
              <w:rPr>
                <w:rFonts w:asciiTheme="minorHAnsi" w:hAnsiTheme="minorHAnsi"/>
                <w:b/>
                <w:i/>
                <w:sz w:val="20"/>
                <w:szCs w:val="20"/>
              </w:rPr>
            </w:pPr>
            <w:r w:rsidRPr="001A2AC7">
              <w:rPr>
                <w:rFonts w:asciiTheme="minorHAnsi" w:hAnsiTheme="minorHAnsi"/>
                <w:sz w:val="20"/>
                <w:szCs w:val="20"/>
              </w:rPr>
              <w:t>5/5 (final) Connections novel chapter summaries</w:t>
            </w:r>
          </w:p>
        </w:tc>
        <w:tc>
          <w:tcPr>
            <w:tcW w:w="3240" w:type="dxa"/>
          </w:tcPr>
          <w:p w:rsidR="001A2AC7" w:rsidRDefault="00544E07">
            <w:pPr>
              <w:rPr>
                <w:rFonts w:asciiTheme="minorHAnsi" w:hAnsiTheme="minorHAnsi"/>
                <w:sz w:val="20"/>
                <w:szCs w:val="20"/>
              </w:rPr>
            </w:pPr>
            <w:r>
              <w:rPr>
                <w:rFonts w:asciiTheme="minorHAnsi" w:hAnsiTheme="minorHAnsi"/>
                <w:sz w:val="20"/>
                <w:szCs w:val="20"/>
              </w:rPr>
              <w:t>UWSP Connections meeting # 5</w:t>
            </w:r>
          </w:p>
          <w:p w:rsidR="00544E07" w:rsidRDefault="00544E07">
            <w:pPr>
              <w:rPr>
                <w:rFonts w:asciiTheme="minorHAnsi" w:hAnsiTheme="minorHAnsi"/>
                <w:sz w:val="20"/>
                <w:szCs w:val="20"/>
              </w:rPr>
            </w:pPr>
            <w:r>
              <w:rPr>
                <w:rFonts w:asciiTheme="minorHAnsi" w:hAnsiTheme="minorHAnsi"/>
                <w:sz w:val="20"/>
                <w:szCs w:val="20"/>
              </w:rPr>
              <w:t>- Evaluating group processes</w:t>
            </w:r>
          </w:p>
          <w:p w:rsidR="00544E07" w:rsidRPr="00544E07" w:rsidRDefault="00544E07" w:rsidP="00544E07">
            <w:pPr>
              <w:rPr>
                <w:rFonts w:asciiTheme="minorHAnsi" w:hAnsiTheme="minorHAnsi"/>
                <w:sz w:val="8"/>
                <w:szCs w:val="8"/>
              </w:rPr>
            </w:pPr>
          </w:p>
          <w:p w:rsidR="00544E07" w:rsidRDefault="00544E07" w:rsidP="00544E07">
            <w:pPr>
              <w:rPr>
                <w:rFonts w:asciiTheme="minorHAnsi" w:hAnsiTheme="minorHAnsi"/>
                <w:sz w:val="20"/>
                <w:szCs w:val="20"/>
              </w:rPr>
            </w:pPr>
            <w:r>
              <w:rPr>
                <w:rFonts w:asciiTheme="minorHAnsi" w:hAnsiTheme="minorHAnsi"/>
                <w:sz w:val="20"/>
                <w:szCs w:val="20"/>
              </w:rPr>
              <w:t>Annotated Bibliography – Check-in and application</w:t>
            </w:r>
          </w:p>
          <w:p w:rsidR="00544E07" w:rsidRPr="00544E07" w:rsidRDefault="00544E07" w:rsidP="00C15F6F">
            <w:pPr>
              <w:rPr>
                <w:rFonts w:asciiTheme="minorHAnsi" w:hAnsiTheme="minorHAnsi"/>
                <w:sz w:val="8"/>
                <w:szCs w:val="8"/>
              </w:rPr>
            </w:pPr>
          </w:p>
          <w:p w:rsidR="00C15F6F" w:rsidRDefault="00544E07" w:rsidP="00C15F6F">
            <w:pPr>
              <w:rPr>
                <w:rFonts w:asciiTheme="minorHAnsi" w:hAnsiTheme="minorHAnsi"/>
                <w:b/>
                <w:i/>
                <w:sz w:val="20"/>
                <w:szCs w:val="20"/>
                <w:highlight w:val="magenta"/>
              </w:rPr>
            </w:pPr>
            <w:r>
              <w:rPr>
                <w:rFonts w:asciiTheme="minorHAnsi" w:hAnsiTheme="minorHAnsi"/>
                <w:sz w:val="20"/>
                <w:szCs w:val="20"/>
              </w:rPr>
              <w:t>Burke/</w:t>
            </w:r>
            <w:proofErr w:type="spellStart"/>
            <w:r>
              <w:rPr>
                <w:rFonts w:asciiTheme="minorHAnsi" w:hAnsiTheme="minorHAnsi"/>
                <w:sz w:val="20"/>
                <w:szCs w:val="20"/>
              </w:rPr>
              <w:t>Tovani</w:t>
            </w:r>
            <w:proofErr w:type="spellEnd"/>
            <w:r>
              <w:rPr>
                <w:rFonts w:asciiTheme="minorHAnsi" w:hAnsiTheme="minorHAnsi"/>
                <w:sz w:val="20"/>
                <w:szCs w:val="20"/>
              </w:rPr>
              <w:t xml:space="preserve"> Activities</w:t>
            </w:r>
          </w:p>
          <w:p w:rsidR="00544E07" w:rsidRPr="00544E07" w:rsidRDefault="00544E07" w:rsidP="00C15F6F">
            <w:pPr>
              <w:rPr>
                <w:rFonts w:asciiTheme="minorHAnsi" w:hAnsiTheme="minorHAnsi"/>
                <w:b/>
                <w:i/>
                <w:sz w:val="8"/>
                <w:szCs w:val="8"/>
                <w:highlight w:val="magenta"/>
              </w:rPr>
            </w:pPr>
          </w:p>
          <w:p w:rsidR="00C15F6F" w:rsidRPr="00544E07" w:rsidRDefault="006F3E3C" w:rsidP="006F3E3C">
            <w:pPr>
              <w:jc w:val="center"/>
              <w:rPr>
                <w:rFonts w:asciiTheme="minorHAnsi" w:hAnsiTheme="minorHAnsi"/>
                <w:b/>
                <w:i/>
                <w:sz w:val="20"/>
                <w:szCs w:val="20"/>
              </w:rPr>
            </w:pPr>
            <w:r w:rsidRPr="00C85224">
              <w:rPr>
                <w:rFonts w:asciiTheme="minorHAnsi" w:hAnsiTheme="minorHAnsi"/>
                <w:b/>
                <w:i/>
                <w:sz w:val="20"/>
                <w:szCs w:val="20"/>
                <w:highlight w:val="green"/>
              </w:rPr>
              <w:t>Note: Praxis II review meets in     CCC 323 from 5:30 to 7:00 tonight.</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5</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 February 23</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48"/>
              </w:numPr>
              <w:rPr>
                <w:rFonts w:asciiTheme="minorHAnsi" w:hAnsiTheme="minorHAnsi"/>
                <w:sz w:val="20"/>
                <w:szCs w:val="20"/>
              </w:rPr>
            </w:pPr>
            <w:r w:rsidRPr="001A2AC7">
              <w:rPr>
                <w:rFonts w:asciiTheme="minorHAnsi" w:hAnsiTheme="minorHAnsi"/>
                <w:sz w:val="20"/>
                <w:szCs w:val="20"/>
              </w:rPr>
              <w:t>Burke, “Develop Their Own Reading Capacity,” pp. 295-312, and “Evaluate and Monitor Their Understanding, Performance, and Progress,” pp. 313-327</w:t>
            </w:r>
          </w:p>
          <w:p w:rsidR="001A2AC7" w:rsidRPr="001A2AC7" w:rsidRDefault="001A2AC7" w:rsidP="00C20E2B">
            <w:pPr>
              <w:pStyle w:val="ListParagraph"/>
              <w:numPr>
                <w:ilvl w:val="0"/>
                <w:numId w:val="48"/>
              </w:numPr>
              <w:rPr>
                <w:rFonts w:asciiTheme="minorHAnsi" w:hAnsiTheme="minorHAnsi"/>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Chapter 9</w:t>
            </w:r>
          </w:p>
          <w:p w:rsidR="001A2AC7" w:rsidRPr="0081787F" w:rsidRDefault="001A2AC7" w:rsidP="004B628C">
            <w:pPr>
              <w:rPr>
                <w:rFonts w:asciiTheme="minorHAnsi" w:hAnsiTheme="minorHAnsi"/>
                <w:b/>
                <w:sz w:val="12"/>
                <w:szCs w:val="12"/>
              </w:rPr>
            </w:pP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49"/>
              </w:numPr>
              <w:rPr>
                <w:rFonts w:asciiTheme="minorHAnsi" w:hAnsiTheme="minorHAnsi"/>
                <w:sz w:val="20"/>
                <w:szCs w:val="20"/>
              </w:rPr>
            </w:pPr>
            <w:r w:rsidRPr="001A2AC7">
              <w:rPr>
                <w:rFonts w:asciiTheme="minorHAnsi" w:hAnsiTheme="minorHAnsi"/>
                <w:sz w:val="20"/>
                <w:szCs w:val="20"/>
              </w:rPr>
              <w:t>Posting #8</w:t>
            </w:r>
          </w:p>
          <w:p w:rsidR="001A2AC7" w:rsidRPr="001A2AC7" w:rsidRDefault="001A2AC7" w:rsidP="00544E07">
            <w:pPr>
              <w:pStyle w:val="ListParagraph"/>
              <w:numPr>
                <w:ilvl w:val="0"/>
                <w:numId w:val="49"/>
              </w:numPr>
              <w:rPr>
                <w:rFonts w:asciiTheme="minorHAnsi" w:hAnsiTheme="minorHAnsi"/>
                <w:sz w:val="20"/>
                <w:szCs w:val="20"/>
              </w:rPr>
            </w:pPr>
            <w:r w:rsidRPr="001A2AC7">
              <w:rPr>
                <w:rFonts w:asciiTheme="minorHAnsi" w:hAnsiTheme="minorHAnsi"/>
                <w:sz w:val="20"/>
                <w:szCs w:val="20"/>
              </w:rPr>
              <w:t xml:space="preserve">Approximately </w:t>
            </w:r>
            <w:r w:rsidR="00544E07">
              <w:rPr>
                <w:rFonts w:asciiTheme="minorHAnsi" w:hAnsiTheme="minorHAnsi"/>
                <w:sz w:val="20"/>
                <w:szCs w:val="20"/>
              </w:rPr>
              <w:t>2/3</w:t>
            </w:r>
            <w:r w:rsidRPr="001A2AC7">
              <w:rPr>
                <w:rFonts w:asciiTheme="minorHAnsi" w:hAnsiTheme="minorHAnsi"/>
                <w:sz w:val="20"/>
                <w:szCs w:val="20"/>
              </w:rPr>
              <w:t xml:space="preserve"> of Annotated Bibliography due to D2L dropbox</w:t>
            </w:r>
          </w:p>
        </w:tc>
        <w:tc>
          <w:tcPr>
            <w:tcW w:w="3240" w:type="dxa"/>
          </w:tcPr>
          <w:p w:rsidR="00C24F50" w:rsidRDefault="00C24F50">
            <w:pPr>
              <w:rPr>
                <w:rFonts w:asciiTheme="minorHAnsi" w:hAnsiTheme="minorHAnsi"/>
                <w:sz w:val="20"/>
                <w:szCs w:val="20"/>
              </w:rPr>
            </w:pPr>
            <w:r w:rsidRPr="00C24F50">
              <w:rPr>
                <w:rFonts w:asciiTheme="minorHAnsi" w:hAnsiTheme="minorHAnsi"/>
                <w:sz w:val="20"/>
                <w:szCs w:val="20"/>
                <w:highlight w:val="yellow"/>
              </w:rPr>
              <w:t>Erica Ringelspaugh Visits</w:t>
            </w:r>
            <w:r>
              <w:rPr>
                <w:rFonts w:asciiTheme="minorHAnsi" w:hAnsiTheme="minorHAnsi"/>
                <w:sz w:val="20"/>
                <w:szCs w:val="20"/>
              </w:rPr>
              <w:t xml:space="preserve"> </w:t>
            </w:r>
          </w:p>
          <w:p w:rsidR="00C24F50" w:rsidRDefault="00544E07">
            <w:pPr>
              <w:rPr>
                <w:rFonts w:asciiTheme="minorHAnsi" w:hAnsiTheme="minorHAnsi"/>
                <w:sz w:val="20"/>
                <w:szCs w:val="20"/>
              </w:rPr>
            </w:pPr>
            <w:r>
              <w:rPr>
                <w:rFonts w:asciiTheme="minorHAnsi" w:hAnsiTheme="minorHAnsi"/>
                <w:sz w:val="20"/>
                <w:szCs w:val="20"/>
              </w:rPr>
              <w:t>- Backwards Design</w:t>
            </w:r>
          </w:p>
          <w:p w:rsidR="00D73817" w:rsidRDefault="00544E07">
            <w:pPr>
              <w:rPr>
                <w:rFonts w:asciiTheme="minorHAnsi" w:hAnsiTheme="minorHAnsi"/>
                <w:sz w:val="20"/>
                <w:szCs w:val="20"/>
              </w:rPr>
            </w:pPr>
            <w:r>
              <w:rPr>
                <w:rFonts w:asciiTheme="minorHAnsi" w:hAnsiTheme="minorHAnsi"/>
                <w:sz w:val="20"/>
                <w:szCs w:val="20"/>
              </w:rPr>
              <w:t xml:space="preserve">- </w:t>
            </w:r>
            <w:r w:rsidR="00D73817">
              <w:rPr>
                <w:rFonts w:asciiTheme="minorHAnsi" w:hAnsiTheme="minorHAnsi"/>
                <w:sz w:val="20"/>
                <w:szCs w:val="20"/>
              </w:rPr>
              <w:t xml:space="preserve">Welcoming students in on-line </w:t>
            </w:r>
          </w:p>
          <w:p w:rsidR="00D73817" w:rsidRDefault="00D73817">
            <w:pPr>
              <w:rPr>
                <w:rFonts w:asciiTheme="minorHAnsi" w:hAnsiTheme="minorHAnsi"/>
                <w:sz w:val="20"/>
                <w:szCs w:val="20"/>
              </w:rPr>
            </w:pPr>
            <w:r>
              <w:rPr>
                <w:rFonts w:asciiTheme="minorHAnsi" w:hAnsiTheme="minorHAnsi"/>
                <w:sz w:val="20"/>
                <w:szCs w:val="20"/>
              </w:rPr>
              <w:t xml:space="preserve">   environments</w:t>
            </w:r>
          </w:p>
          <w:p w:rsidR="00D73817" w:rsidRDefault="00D73817">
            <w:pPr>
              <w:rPr>
                <w:rFonts w:asciiTheme="minorHAnsi" w:hAnsiTheme="minorHAnsi"/>
                <w:sz w:val="20"/>
                <w:szCs w:val="20"/>
              </w:rPr>
            </w:pPr>
            <w:r>
              <w:rPr>
                <w:rFonts w:asciiTheme="minorHAnsi" w:hAnsiTheme="minorHAnsi"/>
                <w:sz w:val="20"/>
                <w:szCs w:val="20"/>
              </w:rPr>
              <w:t xml:space="preserve">- </w:t>
            </w:r>
            <w:r w:rsidR="00544E07">
              <w:rPr>
                <w:rFonts w:asciiTheme="minorHAnsi" w:hAnsiTheme="minorHAnsi"/>
                <w:sz w:val="20"/>
                <w:szCs w:val="20"/>
              </w:rPr>
              <w:t>Writing forum questions</w:t>
            </w:r>
            <w:r>
              <w:rPr>
                <w:rFonts w:asciiTheme="minorHAnsi" w:hAnsiTheme="minorHAnsi"/>
                <w:sz w:val="20"/>
                <w:szCs w:val="20"/>
              </w:rPr>
              <w:t xml:space="preserve"> with EQs </w:t>
            </w:r>
          </w:p>
          <w:p w:rsidR="00544E07" w:rsidRDefault="00D73817">
            <w:pPr>
              <w:rPr>
                <w:rFonts w:asciiTheme="minorHAnsi" w:hAnsiTheme="minorHAnsi"/>
                <w:sz w:val="20"/>
                <w:szCs w:val="20"/>
              </w:rPr>
            </w:pPr>
            <w:r>
              <w:rPr>
                <w:rFonts w:asciiTheme="minorHAnsi" w:hAnsiTheme="minorHAnsi"/>
                <w:sz w:val="20"/>
                <w:szCs w:val="20"/>
              </w:rPr>
              <w:t xml:space="preserve">   and learning goals in mind</w:t>
            </w:r>
          </w:p>
          <w:p w:rsidR="00544E07" w:rsidRPr="0081787F" w:rsidRDefault="00544E07">
            <w:pPr>
              <w:rPr>
                <w:rFonts w:asciiTheme="minorHAnsi" w:hAnsiTheme="minorHAnsi"/>
                <w:sz w:val="12"/>
                <w:szCs w:val="12"/>
              </w:rPr>
            </w:pPr>
          </w:p>
          <w:p w:rsidR="00C24F50" w:rsidRPr="009F385A" w:rsidRDefault="00C24F50" w:rsidP="00D73817">
            <w:pPr>
              <w:rPr>
                <w:rFonts w:asciiTheme="minorHAnsi" w:hAnsiTheme="minorHAnsi"/>
                <w:b/>
                <w:i/>
                <w:sz w:val="20"/>
                <w:szCs w:val="20"/>
              </w:rPr>
            </w:pPr>
            <w:r>
              <w:rPr>
                <w:rFonts w:asciiTheme="minorHAnsi" w:hAnsiTheme="minorHAnsi"/>
                <w:sz w:val="20"/>
                <w:szCs w:val="20"/>
              </w:rPr>
              <w:t xml:space="preserve">Connections groups </w:t>
            </w:r>
            <w:r w:rsidR="001A2AC7" w:rsidRPr="001A2AC7">
              <w:rPr>
                <w:rFonts w:asciiTheme="minorHAnsi" w:hAnsiTheme="minorHAnsi"/>
                <w:sz w:val="20"/>
                <w:szCs w:val="20"/>
              </w:rPr>
              <w:t xml:space="preserve">will take </w:t>
            </w:r>
            <w:r w:rsidR="00D73817">
              <w:rPr>
                <w:rFonts w:asciiTheme="minorHAnsi" w:hAnsiTheme="minorHAnsi"/>
                <w:sz w:val="20"/>
                <w:szCs w:val="20"/>
              </w:rPr>
              <w:t>time to consider learning goals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February 25</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50"/>
              </w:numPr>
              <w:rPr>
                <w:rFonts w:asciiTheme="minorHAnsi" w:hAnsiTheme="minorHAnsi"/>
                <w:sz w:val="20"/>
                <w:szCs w:val="20"/>
              </w:rPr>
            </w:pPr>
            <w:r w:rsidRPr="001A2AC7">
              <w:rPr>
                <w:rFonts w:asciiTheme="minorHAnsi" w:hAnsiTheme="minorHAnsi"/>
                <w:sz w:val="20"/>
                <w:szCs w:val="20"/>
              </w:rPr>
              <w:t>Burke, “Appendices”: browse through them, and select five that look useful to you.</w:t>
            </w:r>
          </w:p>
          <w:p w:rsidR="001A2AC7" w:rsidRPr="001A2AC7" w:rsidRDefault="001A2AC7" w:rsidP="00C20E2B">
            <w:pPr>
              <w:pStyle w:val="ListParagraph"/>
              <w:numPr>
                <w:ilvl w:val="0"/>
                <w:numId w:val="50"/>
              </w:numPr>
              <w:rPr>
                <w:rFonts w:asciiTheme="minorHAnsi" w:hAnsiTheme="minorHAnsi"/>
                <w:b/>
                <w:sz w:val="20"/>
                <w:szCs w:val="20"/>
              </w:rPr>
            </w:pPr>
            <w:proofErr w:type="spellStart"/>
            <w:r w:rsidRPr="001A2AC7">
              <w:rPr>
                <w:rFonts w:asciiTheme="minorHAnsi" w:hAnsiTheme="minorHAnsi"/>
                <w:sz w:val="20"/>
                <w:szCs w:val="20"/>
              </w:rPr>
              <w:t>Tovani</w:t>
            </w:r>
            <w:proofErr w:type="spellEnd"/>
            <w:r w:rsidRPr="001A2AC7">
              <w:rPr>
                <w:rFonts w:asciiTheme="minorHAnsi" w:hAnsiTheme="minorHAnsi"/>
                <w:sz w:val="20"/>
                <w:szCs w:val="20"/>
              </w:rPr>
              <w:t>, “Access Tools”: browse through them, and select a few that look useful to you</w:t>
            </w: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1"/>
              </w:numPr>
              <w:rPr>
                <w:rFonts w:asciiTheme="minorHAnsi" w:hAnsiTheme="minorHAnsi"/>
                <w:sz w:val="20"/>
                <w:szCs w:val="20"/>
              </w:rPr>
            </w:pPr>
            <w:r w:rsidRPr="001A2AC7">
              <w:rPr>
                <w:rFonts w:asciiTheme="minorHAnsi" w:hAnsiTheme="minorHAnsi"/>
                <w:sz w:val="20"/>
                <w:szCs w:val="20"/>
              </w:rPr>
              <w:t>Posting #9</w:t>
            </w:r>
          </w:p>
        </w:tc>
        <w:tc>
          <w:tcPr>
            <w:tcW w:w="3240" w:type="dxa"/>
          </w:tcPr>
          <w:p w:rsidR="001A2AC7" w:rsidRDefault="001A2AC7" w:rsidP="00F17732">
            <w:pPr>
              <w:rPr>
                <w:rFonts w:asciiTheme="minorHAnsi" w:hAnsiTheme="minorHAnsi"/>
                <w:sz w:val="20"/>
                <w:szCs w:val="20"/>
              </w:rPr>
            </w:pPr>
            <w:r w:rsidRPr="001A2AC7">
              <w:rPr>
                <w:rFonts w:asciiTheme="minorHAnsi" w:hAnsiTheme="minorHAnsi"/>
                <w:b/>
                <w:i/>
                <w:sz w:val="20"/>
                <w:szCs w:val="20"/>
              </w:rPr>
              <w:t>Note</w:t>
            </w:r>
            <w:r w:rsidRPr="001A2AC7">
              <w:rPr>
                <w:rFonts w:asciiTheme="minorHAnsi" w:hAnsiTheme="minorHAnsi"/>
                <w:sz w:val="20"/>
                <w:szCs w:val="20"/>
              </w:rPr>
              <w:t>: in the weeks ahead, we will sometimes have the company of our Connections cooperating teachers, teaching assistants, and adviser.</w:t>
            </w:r>
          </w:p>
          <w:p w:rsidR="008639F1" w:rsidRDefault="008639F1" w:rsidP="00F17732">
            <w:pPr>
              <w:rPr>
                <w:rFonts w:asciiTheme="minorHAnsi" w:hAnsiTheme="minorHAnsi"/>
                <w:sz w:val="20"/>
                <w:szCs w:val="20"/>
              </w:rPr>
            </w:pPr>
          </w:p>
          <w:p w:rsidR="008639F1" w:rsidRPr="00775DD0" w:rsidRDefault="00C85224" w:rsidP="006F3E3C">
            <w:pPr>
              <w:jc w:val="center"/>
              <w:rPr>
                <w:rFonts w:asciiTheme="minorHAnsi" w:hAnsiTheme="minorHAnsi"/>
                <w:b/>
                <w:i/>
                <w:sz w:val="20"/>
                <w:szCs w:val="20"/>
              </w:rPr>
            </w:pPr>
            <w:r w:rsidRPr="00C85224">
              <w:rPr>
                <w:rFonts w:asciiTheme="minorHAnsi" w:hAnsiTheme="minorHAnsi"/>
                <w:b/>
                <w:i/>
                <w:sz w:val="20"/>
                <w:szCs w:val="20"/>
                <w:highlight w:val="green"/>
              </w:rPr>
              <w:t>Note: Praxis II review meets in     CCC 323 from 5:30 to 7:00 tonight.</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6</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1</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81787F" w:rsidRDefault="001A2AC7" w:rsidP="00C20E2B">
            <w:pPr>
              <w:pStyle w:val="ListParagraph"/>
              <w:numPr>
                <w:ilvl w:val="0"/>
                <w:numId w:val="51"/>
              </w:numPr>
              <w:rPr>
                <w:rFonts w:asciiTheme="minorHAnsi" w:hAnsiTheme="minorHAnsi"/>
                <w:b/>
                <w:sz w:val="20"/>
                <w:szCs w:val="20"/>
              </w:rPr>
            </w:pPr>
            <w:r w:rsidRPr="001A2AC7">
              <w:rPr>
                <w:rFonts w:asciiTheme="minorHAnsi" w:hAnsiTheme="minorHAnsi"/>
                <w:sz w:val="20"/>
                <w:szCs w:val="20"/>
              </w:rPr>
              <w:t>Readings on vocabulary (found in D2L Content)</w:t>
            </w:r>
          </w:p>
          <w:p w:rsidR="0081787F" w:rsidRPr="001A2AC7" w:rsidRDefault="0081787F" w:rsidP="00C20E2B">
            <w:pPr>
              <w:pStyle w:val="ListParagraph"/>
              <w:numPr>
                <w:ilvl w:val="0"/>
                <w:numId w:val="51"/>
              </w:numPr>
              <w:rPr>
                <w:rFonts w:asciiTheme="minorHAnsi" w:hAnsiTheme="minorHAnsi"/>
                <w:b/>
                <w:sz w:val="20"/>
                <w:szCs w:val="20"/>
              </w:rPr>
            </w:pPr>
            <w:r>
              <w:rPr>
                <w:rFonts w:asciiTheme="minorHAnsi" w:hAnsiTheme="minorHAnsi"/>
                <w:sz w:val="20"/>
                <w:szCs w:val="20"/>
              </w:rPr>
              <w:t>Smith &amp; Wilhelm, “The Principals of Our Instructional Approach”</w:t>
            </w: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1"/>
              </w:numPr>
              <w:rPr>
                <w:rFonts w:asciiTheme="minorHAnsi" w:hAnsiTheme="minorHAnsi"/>
                <w:sz w:val="20"/>
                <w:szCs w:val="20"/>
              </w:rPr>
            </w:pPr>
            <w:r w:rsidRPr="001A2AC7">
              <w:rPr>
                <w:rFonts w:asciiTheme="minorHAnsi" w:hAnsiTheme="minorHAnsi"/>
                <w:sz w:val="20"/>
                <w:szCs w:val="20"/>
              </w:rPr>
              <w:t>Posting #10</w:t>
            </w:r>
          </w:p>
          <w:p w:rsidR="001A2AC7" w:rsidRPr="001A2AC7" w:rsidRDefault="001A2AC7" w:rsidP="00C20E2B">
            <w:pPr>
              <w:pStyle w:val="ListParagraph"/>
              <w:numPr>
                <w:ilvl w:val="0"/>
                <w:numId w:val="51"/>
              </w:numPr>
              <w:rPr>
                <w:rFonts w:asciiTheme="minorHAnsi" w:hAnsiTheme="minorHAnsi"/>
                <w:sz w:val="20"/>
                <w:szCs w:val="20"/>
              </w:rPr>
            </w:pPr>
            <w:r w:rsidRPr="001A2AC7">
              <w:rPr>
                <w:rFonts w:asciiTheme="minorHAnsi" w:hAnsiTheme="minorHAnsi"/>
                <w:i/>
                <w:sz w:val="20"/>
                <w:szCs w:val="20"/>
              </w:rPr>
              <w:t>Final draft</w:t>
            </w:r>
            <w:r w:rsidRPr="001A2AC7">
              <w:rPr>
                <w:rFonts w:asciiTheme="minorHAnsi" w:hAnsiTheme="minorHAnsi"/>
                <w:sz w:val="20"/>
                <w:szCs w:val="20"/>
              </w:rPr>
              <w:t xml:space="preserve"> of </w:t>
            </w:r>
            <w:r w:rsidRPr="001A2AC7">
              <w:rPr>
                <w:rFonts w:asciiTheme="minorHAnsi" w:hAnsiTheme="minorHAnsi"/>
                <w:b/>
                <w:sz w:val="20"/>
                <w:szCs w:val="20"/>
              </w:rPr>
              <w:t>Annotated Bibliography</w:t>
            </w:r>
            <w:r w:rsidRPr="001A2AC7">
              <w:rPr>
                <w:rFonts w:asciiTheme="minorHAnsi" w:hAnsiTheme="minorHAnsi"/>
                <w:sz w:val="20"/>
                <w:szCs w:val="20"/>
              </w:rPr>
              <w:t xml:space="preserve"> is due </w:t>
            </w:r>
            <w:r w:rsidRPr="001A2AC7">
              <w:rPr>
                <w:rFonts w:asciiTheme="minorHAnsi" w:hAnsiTheme="minorHAnsi"/>
                <w:b/>
                <w:sz w:val="20"/>
                <w:szCs w:val="20"/>
              </w:rPr>
              <w:t xml:space="preserve">both </w:t>
            </w:r>
            <w:r w:rsidRPr="001A2AC7">
              <w:rPr>
                <w:rFonts w:asciiTheme="minorHAnsi" w:hAnsiTheme="minorHAnsi"/>
                <w:sz w:val="20"/>
                <w:szCs w:val="20"/>
              </w:rPr>
              <w:t xml:space="preserve">on the D2L dropbox </w:t>
            </w:r>
            <w:r w:rsidRPr="001A2AC7">
              <w:rPr>
                <w:rFonts w:asciiTheme="minorHAnsi" w:hAnsiTheme="minorHAnsi"/>
                <w:b/>
                <w:sz w:val="20"/>
                <w:szCs w:val="20"/>
              </w:rPr>
              <w:t xml:space="preserve">and </w:t>
            </w:r>
            <w:r w:rsidRPr="001A2AC7">
              <w:rPr>
                <w:rFonts w:asciiTheme="minorHAnsi" w:hAnsiTheme="minorHAnsi"/>
                <w:sz w:val="20"/>
                <w:szCs w:val="20"/>
              </w:rPr>
              <w:t>in D2L discussion folder</w:t>
            </w:r>
          </w:p>
        </w:tc>
        <w:tc>
          <w:tcPr>
            <w:tcW w:w="3240" w:type="dxa"/>
          </w:tcPr>
          <w:p w:rsidR="00C24F50" w:rsidRDefault="00C24F50" w:rsidP="00341F52">
            <w:pPr>
              <w:rPr>
                <w:rFonts w:asciiTheme="minorHAnsi" w:hAnsiTheme="minorHAnsi"/>
                <w:sz w:val="20"/>
                <w:szCs w:val="20"/>
              </w:rPr>
            </w:pPr>
            <w:r w:rsidRPr="00C24F50">
              <w:rPr>
                <w:rFonts w:asciiTheme="minorHAnsi" w:hAnsiTheme="minorHAnsi"/>
                <w:sz w:val="20"/>
                <w:szCs w:val="20"/>
                <w:highlight w:val="yellow"/>
              </w:rPr>
              <w:t>Erica Ringelspaugh Visits</w:t>
            </w:r>
          </w:p>
          <w:p w:rsidR="00D73817" w:rsidRDefault="00D73817" w:rsidP="00341F52">
            <w:pPr>
              <w:rPr>
                <w:rFonts w:asciiTheme="minorHAnsi" w:hAnsiTheme="minorHAnsi"/>
                <w:b/>
                <w:i/>
                <w:sz w:val="20"/>
                <w:szCs w:val="20"/>
              </w:rPr>
            </w:pPr>
            <w:r>
              <w:rPr>
                <w:rFonts w:asciiTheme="minorHAnsi" w:hAnsiTheme="minorHAnsi"/>
                <w:sz w:val="20"/>
                <w:szCs w:val="20"/>
              </w:rPr>
              <w:t>- Project-based learning</w:t>
            </w:r>
          </w:p>
          <w:p w:rsidR="00C24F50" w:rsidRDefault="00C24F50" w:rsidP="00341F52">
            <w:pPr>
              <w:rPr>
                <w:rFonts w:asciiTheme="minorHAnsi" w:hAnsiTheme="minorHAnsi"/>
                <w:b/>
                <w:i/>
                <w:sz w:val="20"/>
                <w:szCs w:val="20"/>
              </w:rPr>
            </w:pPr>
          </w:p>
          <w:p w:rsidR="001A2AC7" w:rsidRPr="001A2AC7" w:rsidRDefault="001A2AC7" w:rsidP="00D73817">
            <w:pPr>
              <w:rPr>
                <w:rFonts w:asciiTheme="minorHAnsi" w:hAnsiTheme="minorHAnsi"/>
                <w:sz w:val="20"/>
                <w:szCs w:val="20"/>
              </w:rPr>
            </w:pPr>
            <w:r w:rsidRPr="001A2AC7">
              <w:rPr>
                <w:rFonts w:asciiTheme="minorHAnsi" w:hAnsiTheme="minorHAnsi"/>
                <w:b/>
                <w:i/>
                <w:sz w:val="20"/>
                <w:szCs w:val="20"/>
              </w:rPr>
              <w:t>Note:</w:t>
            </w:r>
            <w:r w:rsidRPr="001A2AC7">
              <w:rPr>
                <w:rFonts w:asciiTheme="minorHAnsi" w:hAnsiTheme="minorHAnsi"/>
                <w:sz w:val="20"/>
                <w:szCs w:val="20"/>
              </w:rPr>
              <w:t xml:space="preserve"> Conversation with Two Teachers posting, due April </w:t>
            </w:r>
            <w:r w:rsidR="00341F52">
              <w:rPr>
                <w:rFonts w:asciiTheme="minorHAnsi" w:hAnsiTheme="minorHAnsi"/>
                <w:sz w:val="20"/>
                <w:szCs w:val="20"/>
              </w:rPr>
              <w:t>21</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3</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53"/>
              </w:numPr>
              <w:rPr>
                <w:rFonts w:asciiTheme="minorHAnsi" w:hAnsiTheme="minorHAnsi"/>
                <w:b/>
                <w:sz w:val="20"/>
                <w:szCs w:val="20"/>
              </w:rPr>
            </w:pPr>
            <w:r w:rsidRPr="001A2AC7">
              <w:rPr>
                <w:rFonts w:asciiTheme="minorHAnsi" w:hAnsiTheme="minorHAnsi"/>
                <w:b/>
                <w:sz w:val="20"/>
                <w:szCs w:val="20"/>
              </w:rPr>
              <w:t>None</w:t>
            </w: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2"/>
              </w:numPr>
              <w:rPr>
                <w:rFonts w:asciiTheme="minorHAnsi" w:hAnsiTheme="minorHAnsi"/>
                <w:sz w:val="20"/>
                <w:szCs w:val="20"/>
              </w:rPr>
            </w:pPr>
            <w:r w:rsidRPr="001A2AC7">
              <w:rPr>
                <w:rFonts w:asciiTheme="minorHAnsi" w:hAnsiTheme="minorHAnsi"/>
                <w:sz w:val="20"/>
                <w:szCs w:val="20"/>
              </w:rPr>
              <w:t xml:space="preserve">Posting </w:t>
            </w:r>
            <w:r w:rsidRPr="001A2AC7">
              <w:rPr>
                <w:rFonts w:asciiTheme="minorHAnsi" w:hAnsiTheme="minorHAnsi"/>
                <w:b/>
                <w:i/>
                <w:sz w:val="20"/>
                <w:szCs w:val="20"/>
              </w:rPr>
              <w:t>Compilation</w:t>
            </w:r>
            <w:r w:rsidRPr="001A2AC7">
              <w:rPr>
                <w:rFonts w:asciiTheme="minorHAnsi" w:hAnsiTheme="minorHAnsi"/>
                <w:b/>
                <w:sz w:val="20"/>
                <w:szCs w:val="20"/>
              </w:rPr>
              <w:t xml:space="preserve"> </w:t>
            </w:r>
            <w:r w:rsidRPr="001A2AC7">
              <w:rPr>
                <w:rFonts w:asciiTheme="minorHAnsi" w:hAnsiTheme="minorHAnsi"/>
                <w:sz w:val="20"/>
                <w:szCs w:val="20"/>
              </w:rPr>
              <w:t>Due to D2L dropbox</w:t>
            </w:r>
          </w:p>
          <w:p w:rsidR="001A2AC7" w:rsidRPr="001A2AC7" w:rsidRDefault="001A2AC7" w:rsidP="00C20E2B">
            <w:pPr>
              <w:pStyle w:val="ListParagraph"/>
              <w:numPr>
                <w:ilvl w:val="0"/>
                <w:numId w:val="52"/>
              </w:numPr>
              <w:rPr>
                <w:rFonts w:asciiTheme="minorHAnsi" w:hAnsiTheme="minorHAnsi"/>
                <w:b/>
                <w:i/>
                <w:sz w:val="20"/>
                <w:szCs w:val="20"/>
              </w:rPr>
            </w:pPr>
            <w:r w:rsidRPr="001A2AC7">
              <w:rPr>
                <w:rFonts w:asciiTheme="minorHAnsi" w:hAnsiTheme="minorHAnsi"/>
                <w:b/>
                <w:i/>
                <w:sz w:val="20"/>
                <w:szCs w:val="20"/>
              </w:rPr>
              <w:t xml:space="preserve">From now through Week 15, </w:t>
            </w:r>
            <w:r w:rsidRPr="001A2AC7">
              <w:rPr>
                <w:rFonts w:asciiTheme="minorHAnsi" w:hAnsiTheme="minorHAnsi"/>
                <w:sz w:val="20"/>
                <w:szCs w:val="20"/>
              </w:rPr>
              <w:t>we will be working on our UWSP Connections Project.  You’ll have regular drafts and postings to put up for your students, as well as reflections to post. The first of these postings (Forum #0) is</w:t>
            </w:r>
            <w:r w:rsidRPr="001A2AC7">
              <w:rPr>
                <w:rFonts w:asciiTheme="minorHAnsi" w:hAnsiTheme="minorHAnsi"/>
                <w:b/>
                <w:sz w:val="20"/>
                <w:szCs w:val="20"/>
              </w:rPr>
              <w:t xml:space="preserve"> due today</w:t>
            </w:r>
            <w:r w:rsidRPr="001A2AC7">
              <w:rPr>
                <w:rFonts w:asciiTheme="minorHAnsi" w:hAnsiTheme="minorHAnsi"/>
                <w:b/>
                <w:i/>
                <w:sz w:val="20"/>
                <w:szCs w:val="20"/>
              </w:rPr>
              <w:t xml:space="preserve"> in or after </w:t>
            </w:r>
            <w:r w:rsidRPr="001A2AC7">
              <w:rPr>
                <w:rFonts w:asciiTheme="minorHAnsi" w:hAnsiTheme="minorHAnsi"/>
                <w:b/>
                <w:sz w:val="20"/>
                <w:szCs w:val="20"/>
              </w:rPr>
              <w:t>class.</w:t>
            </w:r>
            <w:r w:rsidRPr="001A2AC7">
              <w:rPr>
                <w:rFonts w:asciiTheme="minorHAnsi" w:hAnsiTheme="minorHAnsi"/>
                <w:b/>
                <w:i/>
                <w:sz w:val="20"/>
                <w:szCs w:val="20"/>
              </w:rPr>
              <w:t xml:space="preserve"> </w:t>
            </w:r>
          </w:p>
          <w:p w:rsidR="001A2AC7" w:rsidRPr="001A2AC7" w:rsidRDefault="001A2AC7" w:rsidP="00C20E2B">
            <w:pPr>
              <w:pStyle w:val="ListParagraph"/>
              <w:numPr>
                <w:ilvl w:val="0"/>
                <w:numId w:val="52"/>
              </w:numPr>
              <w:rPr>
                <w:rFonts w:asciiTheme="minorHAnsi" w:hAnsiTheme="minorHAnsi"/>
                <w:sz w:val="20"/>
                <w:szCs w:val="20"/>
              </w:rPr>
            </w:pPr>
            <w:r w:rsidRPr="001A2AC7">
              <w:rPr>
                <w:rFonts w:asciiTheme="minorHAnsi" w:hAnsiTheme="minorHAnsi"/>
                <w:sz w:val="20"/>
                <w:szCs w:val="20"/>
              </w:rPr>
              <w:t>Your first draft of Forum # 0 (your introduction to yourself and frontloading of your novel for your students), is due</w:t>
            </w:r>
          </w:p>
        </w:tc>
        <w:tc>
          <w:tcPr>
            <w:tcW w:w="3240" w:type="dxa"/>
          </w:tcPr>
          <w:p w:rsidR="00B334D6" w:rsidRDefault="00E83142" w:rsidP="00D56E31">
            <w:pPr>
              <w:rPr>
                <w:rFonts w:asciiTheme="minorHAnsi" w:hAnsiTheme="minorHAnsi"/>
                <w:sz w:val="20"/>
                <w:szCs w:val="20"/>
              </w:rPr>
            </w:pPr>
            <w:r>
              <w:rPr>
                <w:rFonts w:asciiTheme="minorHAnsi" w:hAnsiTheme="minorHAnsi"/>
                <w:sz w:val="20"/>
                <w:szCs w:val="20"/>
                <w:highlight w:val="cyan"/>
              </w:rPr>
              <w:t xml:space="preserve">High School Teacher(s) </w:t>
            </w:r>
            <w:r w:rsidR="00D26839">
              <w:rPr>
                <w:rFonts w:asciiTheme="minorHAnsi" w:hAnsiTheme="minorHAnsi"/>
                <w:sz w:val="20"/>
                <w:szCs w:val="20"/>
                <w:highlight w:val="cyan"/>
              </w:rPr>
              <w:t xml:space="preserve">Possibly </w:t>
            </w:r>
            <w:r>
              <w:rPr>
                <w:rFonts w:asciiTheme="minorHAnsi" w:hAnsiTheme="minorHAnsi"/>
                <w:sz w:val="20"/>
                <w:szCs w:val="20"/>
                <w:highlight w:val="cyan"/>
              </w:rPr>
              <w:t>Visit</w:t>
            </w:r>
          </w:p>
          <w:p w:rsidR="00E83142" w:rsidRPr="00775DD0" w:rsidRDefault="00E83142" w:rsidP="00D56E31">
            <w:pPr>
              <w:rPr>
                <w:rFonts w:asciiTheme="minorHAnsi" w:hAnsiTheme="minorHAnsi"/>
                <w:sz w:val="8"/>
                <w:szCs w:val="8"/>
              </w:rPr>
            </w:pPr>
          </w:p>
          <w:p w:rsidR="001A2AC7" w:rsidRPr="001A2AC7" w:rsidRDefault="001A2AC7" w:rsidP="00D56E31">
            <w:pPr>
              <w:rPr>
                <w:rFonts w:asciiTheme="minorHAnsi" w:hAnsiTheme="minorHAnsi"/>
                <w:sz w:val="20"/>
                <w:szCs w:val="20"/>
              </w:rPr>
            </w:pPr>
            <w:r w:rsidRPr="001A2AC7">
              <w:rPr>
                <w:rFonts w:asciiTheme="minorHAnsi" w:hAnsiTheme="minorHAnsi"/>
                <w:sz w:val="20"/>
                <w:szCs w:val="20"/>
              </w:rPr>
              <w:t>Sign up to visit schools.  Reflection 2  due when you complete these visits.</w:t>
            </w:r>
          </w:p>
          <w:p w:rsidR="001A2AC7" w:rsidRPr="00775DD0" w:rsidRDefault="001A2AC7" w:rsidP="00D56E31">
            <w:pPr>
              <w:rPr>
                <w:rFonts w:asciiTheme="minorHAnsi" w:hAnsiTheme="minorHAnsi"/>
                <w:sz w:val="8"/>
                <w:szCs w:val="8"/>
              </w:rPr>
            </w:pPr>
          </w:p>
          <w:p w:rsidR="001A2AC7" w:rsidRPr="001A2AC7" w:rsidRDefault="001A2AC7" w:rsidP="007934B8">
            <w:pPr>
              <w:rPr>
                <w:rFonts w:asciiTheme="minorHAnsi" w:hAnsiTheme="minorHAnsi"/>
                <w:sz w:val="20"/>
                <w:szCs w:val="20"/>
              </w:rPr>
            </w:pPr>
            <w:r w:rsidRPr="001A2AC7">
              <w:rPr>
                <w:rFonts w:asciiTheme="minorHAnsi" w:hAnsiTheme="minorHAnsi"/>
                <w:sz w:val="20"/>
                <w:szCs w:val="20"/>
              </w:rPr>
              <w:t>On Thursdays</w:t>
            </w:r>
            <w:r w:rsidR="00775DD0">
              <w:rPr>
                <w:rFonts w:asciiTheme="minorHAnsi" w:hAnsiTheme="minorHAnsi"/>
                <w:sz w:val="20"/>
                <w:szCs w:val="20"/>
              </w:rPr>
              <w:t xml:space="preserve"> (and many Tuesdays)</w:t>
            </w:r>
            <w:r w:rsidRPr="001A2AC7">
              <w:rPr>
                <w:rFonts w:asciiTheme="minorHAnsi" w:hAnsiTheme="minorHAnsi"/>
                <w:sz w:val="20"/>
                <w:szCs w:val="20"/>
              </w:rPr>
              <w:t xml:space="preserve"> during Connections we will have work time.    </w:t>
            </w:r>
          </w:p>
          <w:p w:rsidR="001A2AC7" w:rsidRPr="00775DD0" w:rsidRDefault="001A2AC7" w:rsidP="007934B8">
            <w:pPr>
              <w:rPr>
                <w:rFonts w:asciiTheme="minorHAnsi" w:hAnsiTheme="minorHAnsi"/>
                <w:sz w:val="8"/>
                <w:szCs w:val="8"/>
              </w:rPr>
            </w:pPr>
          </w:p>
          <w:p w:rsidR="001A2AC7" w:rsidRPr="00775DD0" w:rsidRDefault="00C85224" w:rsidP="006F3E3C">
            <w:pPr>
              <w:jc w:val="center"/>
              <w:rPr>
                <w:rFonts w:asciiTheme="minorHAnsi" w:hAnsiTheme="minorHAnsi"/>
                <w:b/>
                <w:i/>
                <w:sz w:val="20"/>
                <w:szCs w:val="20"/>
              </w:rPr>
            </w:pPr>
            <w:r w:rsidRPr="00C85224">
              <w:rPr>
                <w:rFonts w:asciiTheme="minorHAnsi" w:hAnsiTheme="minorHAnsi"/>
                <w:b/>
                <w:i/>
                <w:sz w:val="20"/>
                <w:szCs w:val="20"/>
                <w:highlight w:val="green"/>
              </w:rPr>
              <w:t>Note: Praxis II review meets in     CCC 323 from 5:30 to 7:00 tonight.</w:t>
            </w:r>
          </w:p>
        </w:tc>
      </w:tr>
      <w:tr w:rsidR="009C0249" w:rsidRPr="002A4B0D" w:rsidTr="008C549B">
        <w:tc>
          <w:tcPr>
            <w:tcW w:w="1260" w:type="dxa"/>
          </w:tcPr>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Saturday,</w:t>
            </w:r>
          </w:p>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March 5</w:t>
            </w:r>
          </w:p>
        </w:tc>
        <w:tc>
          <w:tcPr>
            <w:tcW w:w="9630" w:type="dxa"/>
            <w:gridSpan w:val="2"/>
          </w:tcPr>
          <w:p w:rsidR="009C0249" w:rsidRPr="001A2AC7" w:rsidRDefault="009C0249" w:rsidP="004B628C">
            <w:pPr>
              <w:rPr>
                <w:rFonts w:asciiTheme="minorHAnsi" w:hAnsiTheme="minorHAnsi"/>
                <w:b/>
                <w:i/>
                <w:sz w:val="20"/>
                <w:szCs w:val="20"/>
              </w:rPr>
            </w:pPr>
            <w:r w:rsidRPr="001A2AC7">
              <w:rPr>
                <w:rFonts w:asciiTheme="minorHAnsi" w:hAnsiTheme="minorHAnsi"/>
                <w:b/>
                <w:i/>
                <w:sz w:val="20"/>
                <w:szCs w:val="20"/>
              </w:rPr>
              <w:t>Other:</w:t>
            </w:r>
          </w:p>
          <w:p w:rsidR="009C0249" w:rsidRPr="001A2AC7" w:rsidRDefault="009C0249">
            <w:pPr>
              <w:rPr>
                <w:rFonts w:asciiTheme="minorHAnsi" w:hAnsiTheme="minorHAnsi"/>
                <w:sz w:val="20"/>
                <w:szCs w:val="20"/>
              </w:rPr>
            </w:pPr>
            <w:r w:rsidRPr="001A2AC7">
              <w:rPr>
                <w:rFonts w:asciiTheme="minorHAnsi" w:hAnsiTheme="minorHAnsi"/>
                <w:sz w:val="20"/>
                <w:szCs w:val="20"/>
              </w:rPr>
              <w:t>Sometime today, your final draft of Forum 0, the introduction / frontloading, is due</w:t>
            </w:r>
          </w:p>
        </w:tc>
      </w:tr>
      <w:tr w:rsidR="00341F52" w:rsidRPr="002A4B0D" w:rsidTr="00341F52">
        <w:tc>
          <w:tcPr>
            <w:tcW w:w="126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lastRenderedPageBreak/>
              <w:t>Date</w:t>
            </w:r>
          </w:p>
        </w:tc>
        <w:tc>
          <w:tcPr>
            <w:tcW w:w="6390" w:type="dxa"/>
          </w:tcPr>
          <w:p w:rsidR="00341F52" w:rsidRDefault="00341F52" w:rsidP="00C15F6F">
            <w:pPr>
              <w:jc w:val="center"/>
              <w:rPr>
                <w:rFonts w:ascii="Calibri" w:hAnsi="Calibri"/>
                <w:b/>
                <w:sz w:val="24"/>
                <w:szCs w:val="24"/>
              </w:rPr>
            </w:pPr>
            <w:r>
              <w:rPr>
                <w:rFonts w:ascii="Calibri" w:hAnsi="Calibri"/>
                <w:b/>
                <w:sz w:val="24"/>
                <w:szCs w:val="24"/>
              </w:rPr>
              <w:t>Reading, Writing and Other Work Due</w:t>
            </w:r>
          </w:p>
          <w:p w:rsidR="00341F52" w:rsidRPr="00EB3FDB" w:rsidRDefault="00341F52" w:rsidP="00C15F6F">
            <w:pPr>
              <w:jc w:val="center"/>
              <w:rPr>
                <w:rFonts w:ascii="Calibri" w:hAnsi="Calibri"/>
                <w:b/>
                <w:sz w:val="24"/>
                <w:szCs w:val="24"/>
              </w:rPr>
            </w:pPr>
            <w:r>
              <w:rPr>
                <w:rFonts w:ascii="Calibri" w:hAnsi="Calibri"/>
                <w:b/>
                <w:sz w:val="24"/>
                <w:szCs w:val="24"/>
              </w:rPr>
              <w:t>(start of class unless otherwise noted)</w:t>
            </w:r>
          </w:p>
        </w:tc>
        <w:tc>
          <w:tcPr>
            <w:tcW w:w="324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t>In Class</w:t>
            </w:r>
            <w:r>
              <w:rPr>
                <w:rFonts w:ascii="Calibri" w:hAnsi="Calibri"/>
                <w:b/>
                <w:sz w:val="24"/>
                <w:szCs w:val="24"/>
              </w:rPr>
              <w:t xml:space="preserve"> Activity</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7</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8</w:t>
            </w:r>
          </w:p>
          <w:p w:rsidR="001A2AC7" w:rsidRPr="001A2AC7" w:rsidRDefault="001A2AC7" w:rsidP="001A2AC7">
            <w:pPr>
              <w:jc w:val="center"/>
              <w:rPr>
                <w:rFonts w:asciiTheme="minorHAnsi" w:hAnsiTheme="minorHAnsi"/>
                <w:b/>
                <w:sz w:val="20"/>
                <w:szCs w:val="20"/>
              </w:rPr>
            </w:pP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54"/>
              </w:numPr>
              <w:rPr>
                <w:rFonts w:asciiTheme="minorHAnsi" w:hAnsiTheme="minorHAnsi"/>
                <w:sz w:val="20"/>
                <w:szCs w:val="20"/>
              </w:rPr>
            </w:pPr>
            <w:r w:rsidRPr="001A2AC7">
              <w:rPr>
                <w:rFonts w:asciiTheme="minorHAnsi" w:hAnsiTheme="minorHAnsi"/>
                <w:sz w:val="20"/>
                <w:szCs w:val="20"/>
              </w:rPr>
              <w:t>Read through annotated bibliographies of other groups.  Bring questions and comments to discuss</w:t>
            </w:r>
          </w:p>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4"/>
              </w:numPr>
              <w:rPr>
                <w:rFonts w:asciiTheme="minorHAnsi" w:hAnsiTheme="minorHAnsi"/>
                <w:sz w:val="20"/>
                <w:szCs w:val="20"/>
              </w:rPr>
            </w:pPr>
            <w:r w:rsidRPr="001A2AC7">
              <w:rPr>
                <w:rFonts w:asciiTheme="minorHAnsi" w:hAnsiTheme="minorHAnsi"/>
                <w:sz w:val="20"/>
                <w:szCs w:val="20"/>
              </w:rPr>
              <w:t>By the end of today, respond to your students’ postings for Forum # 0.  Begin work on Forum 1</w:t>
            </w:r>
          </w:p>
        </w:tc>
        <w:tc>
          <w:tcPr>
            <w:tcW w:w="3240" w:type="dxa"/>
          </w:tcPr>
          <w:p w:rsidR="001A2AC7" w:rsidRPr="001A2AC7" w:rsidRDefault="00D73817">
            <w:pPr>
              <w:rPr>
                <w:rFonts w:asciiTheme="minorHAnsi" w:hAnsiTheme="minorHAnsi"/>
                <w:sz w:val="20"/>
                <w:szCs w:val="20"/>
              </w:rPr>
            </w:pPr>
            <w:r>
              <w:rPr>
                <w:rFonts w:asciiTheme="minorHAnsi" w:hAnsiTheme="minorHAnsi"/>
                <w:sz w:val="20"/>
                <w:szCs w:val="20"/>
              </w:rPr>
              <w:t>Connections business &amp; follow-up activities</w:t>
            </w: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sz w:val="20"/>
                <w:szCs w:val="20"/>
              </w:rPr>
            </w:pP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10</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4"/>
              </w:numPr>
              <w:rPr>
                <w:rFonts w:asciiTheme="minorHAnsi" w:hAnsiTheme="minorHAnsi"/>
                <w:sz w:val="20"/>
                <w:szCs w:val="20"/>
              </w:rPr>
            </w:pPr>
            <w:r w:rsidRPr="001A2AC7">
              <w:rPr>
                <w:rFonts w:asciiTheme="minorHAnsi" w:hAnsiTheme="minorHAnsi"/>
                <w:sz w:val="20"/>
                <w:szCs w:val="20"/>
              </w:rPr>
              <w:t xml:space="preserve">First draft of Forum 1, the first segment of the reading, is due today, </w:t>
            </w:r>
            <w:r w:rsidRPr="001A2AC7">
              <w:rPr>
                <w:rFonts w:asciiTheme="minorHAnsi" w:hAnsiTheme="minorHAnsi"/>
                <w:i/>
                <w:sz w:val="20"/>
                <w:szCs w:val="20"/>
              </w:rPr>
              <w:t>in or after class</w:t>
            </w:r>
            <w:r w:rsidRPr="001A2AC7">
              <w:rPr>
                <w:rFonts w:asciiTheme="minorHAnsi" w:hAnsiTheme="minorHAnsi"/>
                <w:sz w:val="20"/>
                <w:szCs w:val="20"/>
              </w:rPr>
              <w:t>.  Begin work on Forums 2 and 3</w:t>
            </w:r>
          </w:p>
        </w:tc>
        <w:tc>
          <w:tcPr>
            <w:tcW w:w="3240" w:type="dxa"/>
          </w:tcPr>
          <w:p w:rsidR="00D73817" w:rsidRPr="00D73817" w:rsidRDefault="00D73817" w:rsidP="00842053">
            <w:pPr>
              <w:rPr>
                <w:rFonts w:asciiTheme="minorHAnsi" w:hAnsiTheme="minorHAnsi"/>
                <w:sz w:val="20"/>
                <w:szCs w:val="20"/>
              </w:rPr>
            </w:pPr>
            <w:r w:rsidRPr="00D73817">
              <w:rPr>
                <w:rFonts w:asciiTheme="minorHAnsi" w:hAnsiTheme="minorHAnsi"/>
                <w:sz w:val="20"/>
                <w:szCs w:val="20"/>
              </w:rPr>
              <w:t>How to respond to student posts</w:t>
            </w:r>
          </w:p>
          <w:p w:rsidR="00D73817" w:rsidRPr="00D73817" w:rsidRDefault="00D73817" w:rsidP="00842053">
            <w:pPr>
              <w:rPr>
                <w:rFonts w:asciiTheme="minorHAnsi" w:hAnsiTheme="minorHAnsi"/>
                <w:b/>
                <w:sz w:val="20"/>
                <w:szCs w:val="20"/>
                <w:highlight w:val="magenta"/>
              </w:rPr>
            </w:pPr>
          </w:p>
          <w:p w:rsidR="001A2AC7" w:rsidRPr="00D73817" w:rsidRDefault="001A2AC7">
            <w:pPr>
              <w:rPr>
                <w:rFonts w:asciiTheme="minorHAnsi" w:hAnsiTheme="minorHAnsi"/>
                <w:b/>
                <w:i/>
                <w:sz w:val="20"/>
                <w:szCs w:val="20"/>
              </w:rPr>
            </w:pPr>
          </w:p>
        </w:tc>
      </w:tr>
      <w:tr w:rsidR="009C0249" w:rsidRPr="002A4B0D" w:rsidTr="00CB2169">
        <w:tc>
          <w:tcPr>
            <w:tcW w:w="1260" w:type="dxa"/>
          </w:tcPr>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Saturday,</w:t>
            </w:r>
          </w:p>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March 12</w:t>
            </w:r>
          </w:p>
        </w:tc>
        <w:tc>
          <w:tcPr>
            <w:tcW w:w="9630" w:type="dxa"/>
            <w:gridSpan w:val="2"/>
          </w:tcPr>
          <w:p w:rsidR="009C0249" w:rsidRPr="001A2AC7" w:rsidRDefault="009C0249" w:rsidP="00904546">
            <w:pPr>
              <w:rPr>
                <w:rFonts w:asciiTheme="minorHAnsi" w:hAnsiTheme="minorHAnsi"/>
                <w:b/>
                <w:i/>
                <w:sz w:val="20"/>
                <w:szCs w:val="20"/>
              </w:rPr>
            </w:pPr>
            <w:r w:rsidRPr="001A2AC7">
              <w:rPr>
                <w:rFonts w:asciiTheme="minorHAnsi" w:hAnsiTheme="minorHAnsi"/>
                <w:b/>
                <w:i/>
                <w:sz w:val="20"/>
                <w:szCs w:val="20"/>
              </w:rPr>
              <w:t>Other:</w:t>
            </w:r>
          </w:p>
          <w:p w:rsidR="009C0249" w:rsidRPr="001A2AC7" w:rsidRDefault="009C0249">
            <w:pPr>
              <w:rPr>
                <w:rFonts w:asciiTheme="minorHAnsi" w:hAnsiTheme="minorHAnsi"/>
                <w:sz w:val="20"/>
                <w:szCs w:val="20"/>
              </w:rPr>
            </w:pPr>
            <w:r w:rsidRPr="001A2AC7">
              <w:rPr>
                <w:rFonts w:asciiTheme="minorHAnsi" w:hAnsiTheme="minorHAnsi"/>
                <w:sz w:val="20"/>
                <w:szCs w:val="20"/>
              </w:rPr>
              <w:t xml:space="preserve">Sometime today, your final draft of Forum 1, the first segment of the reading, is due </w:t>
            </w:r>
          </w:p>
        </w:tc>
      </w:tr>
      <w:tr w:rsidR="001A2AC7" w:rsidRPr="002A4B0D" w:rsidTr="00341F52">
        <w:tc>
          <w:tcPr>
            <w:tcW w:w="1260" w:type="dxa"/>
          </w:tcPr>
          <w:p w:rsidR="001A2AC7" w:rsidRPr="009F385A" w:rsidRDefault="00401BFF"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8</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15</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4"/>
              </w:numPr>
              <w:rPr>
                <w:rFonts w:asciiTheme="minorHAnsi" w:hAnsiTheme="minorHAnsi"/>
                <w:sz w:val="20"/>
                <w:szCs w:val="20"/>
              </w:rPr>
            </w:pPr>
            <w:r w:rsidRPr="001A2AC7">
              <w:rPr>
                <w:rFonts w:asciiTheme="minorHAnsi" w:hAnsiTheme="minorHAnsi"/>
                <w:sz w:val="20"/>
                <w:szCs w:val="20"/>
              </w:rPr>
              <w:t>By the end of today, respond to your students’ postings for Forum # 1</w:t>
            </w:r>
          </w:p>
          <w:p w:rsidR="001A2AC7" w:rsidRPr="001A2AC7" w:rsidRDefault="001A2AC7" w:rsidP="00C20E2B">
            <w:pPr>
              <w:pStyle w:val="ListParagraph"/>
              <w:numPr>
                <w:ilvl w:val="0"/>
                <w:numId w:val="54"/>
              </w:numPr>
              <w:rPr>
                <w:rFonts w:asciiTheme="minorHAnsi" w:hAnsiTheme="minorHAnsi"/>
                <w:sz w:val="20"/>
                <w:szCs w:val="20"/>
              </w:rPr>
            </w:pPr>
            <w:r w:rsidRPr="001A2AC7">
              <w:rPr>
                <w:rFonts w:asciiTheme="minorHAnsi" w:hAnsiTheme="minorHAnsi"/>
                <w:sz w:val="20"/>
                <w:szCs w:val="20"/>
              </w:rPr>
              <w:t>First drafts of Forums 2 and 3, the second and third segments of the reading, are due today in or after class</w:t>
            </w:r>
          </w:p>
        </w:tc>
        <w:tc>
          <w:tcPr>
            <w:tcW w:w="3240" w:type="dxa"/>
          </w:tcPr>
          <w:p w:rsidR="001A2AC7" w:rsidRDefault="00D73817" w:rsidP="00F65516">
            <w:pPr>
              <w:rPr>
                <w:rFonts w:asciiTheme="minorHAnsi" w:hAnsiTheme="minorHAnsi"/>
                <w:sz w:val="20"/>
                <w:szCs w:val="20"/>
              </w:rPr>
            </w:pPr>
            <w:r>
              <w:rPr>
                <w:rFonts w:asciiTheme="minorHAnsi" w:hAnsiTheme="minorHAnsi"/>
                <w:sz w:val="20"/>
                <w:szCs w:val="20"/>
              </w:rPr>
              <w:t>Review of your Connections learning goals and EQs</w:t>
            </w:r>
          </w:p>
          <w:p w:rsidR="00D73817" w:rsidRDefault="00D73817" w:rsidP="00F65516">
            <w:pPr>
              <w:rPr>
                <w:rFonts w:asciiTheme="minorHAnsi" w:hAnsiTheme="minorHAnsi"/>
                <w:sz w:val="20"/>
                <w:szCs w:val="20"/>
              </w:rPr>
            </w:pPr>
            <w:r>
              <w:rPr>
                <w:rFonts w:asciiTheme="minorHAnsi" w:hAnsiTheme="minorHAnsi"/>
                <w:sz w:val="20"/>
                <w:szCs w:val="20"/>
              </w:rPr>
              <w:t>- Considering learning arc</w:t>
            </w:r>
          </w:p>
          <w:p w:rsidR="00D73817" w:rsidRPr="001A2AC7" w:rsidRDefault="00D73817" w:rsidP="00F65516">
            <w:pPr>
              <w:rPr>
                <w:rFonts w:asciiTheme="minorHAnsi" w:hAnsiTheme="minorHAnsi"/>
                <w:sz w:val="20"/>
                <w:szCs w:val="20"/>
              </w:rPr>
            </w:pPr>
            <w:r>
              <w:rPr>
                <w:rFonts w:asciiTheme="minorHAnsi" w:hAnsiTheme="minorHAnsi"/>
                <w:sz w:val="20"/>
                <w:szCs w:val="20"/>
              </w:rPr>
              <w:t>- Preparing for forums ahead</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17</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5"/>
              </w:numPr>
              <w:rPr>
                <w:rFonts w:asciiTheme="minorHAnsi" w:hAnsiTheme="minorHAnsi"/>
                <w:sz w:val="20"/>
                <w:szCs w:val="20"/>
              </w:rPr>
            </w:pPr>
            <w:r w:rsidRPr="001A2AC7">
              <w:rPr>
                <w:rFonts w:asciiTheme="minorHAnsi" w:hAnsiTheme="minorHAnsi"/>
                <w:sz w:val="20"/>
                <w:szCs w:val="20"/>
              </w:rPr>
              <w:t>Final drafts of Forums 2 and 3, the second and third segments of the reading, are due today in class</w:t>
            </w:r>
          </w:p>
        </w:tc>
        <w:tc>
          <w:tcPr>
            <w:tcW w:w="3240" w:type="dxa"/>
          </w:tcPr>
          <w:p w:rsidR="001A2AC7" w:rsidRPr="001A2AC7" w:rsidRDefault="001A2AC7">
            <w:pPr>
              <w:rPr>
                <w:rFonts w:asciiTheme="minorHAnsi" w:hAnsiTheme="minorHAnsi"/>
                <w:sz w:val="20"/>
                <w:szCs w:val="20"/>
              </w:rPr>
            </w:pPr>
          </w:p>
        </w:tc>
      </w:tr>
      <w:tr w:rsidR="001A2AC7" w:rsidRPr="002A4B0D" w:rsidTr="00341F52">
        <w:tc>
          <w:tcPr>
            <w:tcW w:w="1260" w:type="dxa"/>
          </w:tcPr>
          <w:p w:rsidR="001A2AC7" w:rsidRPr="001A2AC7" w:rsidRDefault="00401BFF" w:rsidP="001A2AC7">
            <w:pPr>
              <w:jc w:val="center"/>
              <w:rPr>
                <w:rFonts w:asciiTheme="minorHAnsi" w:hAnsiTheme="minorHAnsi"/>
                <w:b/>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Pr="009F385A">
              <w:rPr>
                <w:rFonts w:asciiTheme="minorHAnsi" w:hAnsiTheme="minorHAnsi"/>
                <w:b/>
                <w:color w:val="7030A0"/>
                <w:sz w:val="20"/>
                <w:szCs w:val="20"/>
              </w:rPr>
              <w:t xml:space="preserve"> </w:t>
            </w:r>
            <w:r>
              <w:rPr>
                <w:rFonts w:asciiTheme="minorHAnsi" w:hAnsiTheme="minorHAnsi"/>
                <w:b/>
                <w:color w:val="7030A0"/>
                <w:sz w:val="20"/>
                <w:szCs w:val="20"/>
              </w:rPr>
              <w:t>9</w:t>
            </w:r>
          </w:p>
          <w:p w:rsidR="001A2AC7" w:rsidRPr="001A2AC7" w:rsidRDefault="001A2AC7" w:rsidP="001A2AC7">
            <w:pPr>
              <w:jc w:val="center"/>
              <w:rPr>
                <w:rFonts w:asciiTheme="minorHAnsi" w:hAnsiTheme="minorHAnsi"/>
                <w:b/>
                <w:sz w:val="20"/>
                <w:szCs w:val="20"/>
              </w:rPr>
            </w:pPr>
          </w:p>
        </w:tc>
        <w:tc>
          <w:tcPr>
            <w:tcW w:w="6390" w:type="dxa"/>
          </w:tcPr>
          <w:p w:rsidR="001A2AC7" w:rsidRDefault="001A2AC7" w:rsidP="001A2AC7">
            <w:pPr>
              <w:rPr>
                <w:rFonts w:asciiTheme="minorHAnsi" w:hAnsiTheme="minorHAnsi"/>
                <w:b/>
                <w:i/>
                <w:color w:val="C00000"/>
                <w:sz w:val="20"/>
                <w:szCs w:val="20"/>
              </w:rPr>
            </w:pPr>
            <w:r w:rsidRPr="001A2AC7">
              <w:rPr>
                <w:rFonts w:asciiTheme="minorHAnsi" w:hAnsiTheme="minorHAnsi"/>
                <w:b/>
                <w:i/>
                <w:color w:val="C00000"/>
                <w:sz w:val="20"/>
                <w:szCs w:val="20"/>
              </w:rPr>
              <w:t>Spring Break</w:t>
            </w:r>
          </w:p>
          <w:p w:rsidR="001A2AC7" w:rsidRPr="001A2AC7" w:rsidRDefault="001A2AC7" w:rsidP="001A2AC7">
            <w:pPr>
              <w:rPr>
                <w:rFonts w:asciiTheme="minorHAnsi" w:hAnsiTheme="minorHAnsi"/>
                <w:b/>
                <w:i/>
                <w:color w:val="C00000"/>
                <w:sz w:val="20"/>
                <w:szCs w:val="20"/>
              </w:rPr>
            </w:pPr>
            <w:r w:rsidRPr="001A2AC7">
              <w:rPr>
                <w:rFonts w:asciiTheme="minorHAnsi" w:hAnsiTheme="minorHAnsi"/>
                <w:b/>
                <w:sz w:val="20"/>
                <w:szCs w:val="20"/>
              </w:rPr>
              <w:t>Tuesday, March 22, and Thursday, March 24</w:t>
            </w:r>
          </w:p>
          <w:p w:rsidR="001A2AC7" w:rsidRPr="001A2AC7" w:rsidRDefault="001A2AC7" w:rsidP="004B628C">
            <w:pPr>
              <w:rPr>
                <w:rFonts w:asciiTheme="minorHAnsi" w:hAnsiTheme="minorHAnsi"/>
                <w:b/>
                <w:i/>
                <w:sz w:val="20"/>
                <w:szCs w:val="20"/>
              </w:rPr>
            </w:pPr>
          </w:p>
        </w:tc>
        <w:tc>
          <w:tcPr>
            <w:tcW w:w="3240" w:type="dxa"/>
          </w:tcPr>
          <w:p w:rsidR="001A2AC7" w:rsidRPr="001A2AC7" w:rsidRDefault="001A2AC7">
            <w:pPr>
              <w:rPr>
                <w:rFonts w:asciiTheme="minorHAnsi" w:hAnsiTheme="minorHAnsi"/>
                <w:b/>
                <w:i/>
                <w:sz w:val="20"/>
                <w:szCs w:val="20"/>
              </w:rPr>
            </w:pPr>
            <w:r w:rsidRPr="001A2AC7">
              <w:rPr>
                <w:rFonts w:asciiTheme="minorHAnsi" w:hAnsiTheme="minorHAnsi"/>
                <w:b/>
                <w:color w:val="C00000"/>
                <w:sz w:val="20"/>
                <w:szCs w:val="20"/>
              </w:rPr>
              <w:t>During spring break, your students will respond to Forum # 2.  You have a choice: if you d</w:t>
            </w:r>
            <w:bookmarkStart w:id="0" w:name="_GoBack"/>
            <w:bookmarkEnd w:id="0"/>
            <w:r w:rsidRPr="001A2AC7">
              <w:rPr>
                <w:rFonts w:asciiTheme="minorHAnsi" w:hAnsiTheme="minorHAnsi"/>
                <w:b/>
                <w:color w:val="C00000"/>
                <w:sz w:val="20"/>
                <w:szCs w:val="20"/>
              </w:rPr>
              <w:t>on’t wish to respond to your students’ postings, a teacher or TA will.</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sz w:val="20"/>
                <w:szCs w:val="20"/>
              </w:rPr>
              <w:br w:type="page"/>
            </w:r>
            <w:r w:rsidR="00CC3009" w:rsidRPr="009F385A">
              <w:rPr>
                <w:rFonts w:asciiTheme="minorHAnsi" w:hAnsiTheme="minorHAnsi"/>
                <w:b/>
                <w:color w:val="7030A0"/>
                <w:sz w:val="20"/>
                <w:szCs w:val="20"/>
              </w:rPr>
              <w:t>W</w:t>
            </w:r>
            <w:r w:rsidR="00CC3009">
              <w:rPr>
                <w:rFonts w:asciiTheme="minorHAnsi" w:hAnsiTheme="minorHAnsi"/>
                <w:b/>
                <w:color w:val="7030A0"/>
                <w:sz w:val="20"/>
                <w:szCs w:val="20"/>
              </w:rPr>
              <w:t>EEK</w:t>
            </w:r>
            <w:r w:rsidRPr="009F385A">
              <w:rPr>
                <w:rFonts w:asciiTheme="minorHAnsi" w:hAnsiTheme="minorHAnsi"/>
                <w:b/>
                <w:color w:val="7030A0"/>
                <w:sz w:val="20"/>
                <w:szCs w:val="20"/>
              </w:rPr>
              <w:t xml:space="preserve"> 10</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March 29</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5"/>
              </w:numPr>
              <w:rPr>
                <w:rFonts w:asciiTheme="minorHAnsi" w:hAnsiTheme="minorHAnsi"/>
                <w:sz w:val="20"/>
                <w:szCs w:val="20"/>
              </w:rPr>
            </w:pPr>
            <w:r w:rsidRPr="001A2AC7">
              <w:rPr>
                <w:rFonts w:asciiTheme="minorHAnsi" w:hAnsiTheme="minorHAnsi"/>
                <w:sz w:val="20"/>
                <w:szCs w:val="20"/>
              </w:rPr>
              <w:t>Respond to your students’ Forum 3, the third segment of the reading, by the end of today</w:t>
            </w:r>
          </w:p>
        </w:tc>
        <w:tc>
          <w:tcPr>
            <w:tcW w:w="3240" w:type="dxa"/>
          </w:tcPr>
          <w:p w:rsidR="00D73817" w:rsidRDefault="00D73817">
            <w:pPr>
              <w:rPr>
                <w:rFonts w:asciiTheme="minorHAnsi" w:hAnsiTheme="minorHAnsi"/>
                <w:sz w:val="20"/>
                <w:szCs w:val="20"/>
              </w:rPr>
            </w:pPr>
            <w:r>
              <w:rPr>
                <w:rFonts w:asciiTheme="minorHAnsi" w:hAnsiTheme="minorHAnsi"/>
                <w:sz w:val="20"/>
                <w:szCs w:val="20"/>
              </w:rPr>
              <w:t>Discussion: school visits</w:t>
            </w:r>
          </w:p>
          <w:p w:rsidR="00D73817" w:rsidRDefault="00D73817">
            <w:pPr>
              <w:rPr>
                <w:rFonts w:asciiTheme="minorHAnsi" w:hAnsiTheme="minorHAnsi"/>
                <w:sz w:val="20"/>
                <w:szCs w:val="20"/>
              </w:rPr>
            </w:pPr>
          </w:p>
          <w:p w:rsidR="00D73817" w:rsidRPr="001A2AC7" w:rsidRDefault="001A2AC7">
            <w:pPr>
              <w:rPr>
                <w:rFonts w:asciiTheme="minorHAnsi" w:hAnsiTheme="minorHAnsi"/>
                <w:sz w:val="20"/>
                <w:szCs w:val="20"/>
              </w:rPr>
            </w:pPr>
            <w:r w:rsidRPr="001A2AC7">
              <w:rPr>
                <w:rFonts w:asciiTheme="minorHAnsi" w:hAnsiTheme="minorHAnsi"/>
                <w:sz w:val="20"/>
                <w:szCs w:val="20"/>
              </w:rPr>
              <w:t>Introduction to projects, writing comp</w:t>
            </w:r>
            <w:r w:rsidR="00D73817">
              <w:rPr>
                <w:rFonts w:asciiTheme="minorHAnsi" w:hAnsiTheme="minorHAnsi"/>
                <w:sz w:val="20"/>
                <w:szCs w:val="20"/>
              </w:rPr>
              <w:t>onents, checklists, and rubrics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March 31</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5"/>
              </w:numPr>
              <w:rPr>
                <w:rFonts w:asciiTheme="minorHAnsi" w:hAnsiTheme="minorHAnsi"/>
                <w:sz w:val="20"/>
                <w:szCs w:val="20"/>
              </w:rPr>
            </w:pPr>
            <w:r w:rsidRPr="001A2AC7">
              <w:rPr>
                <w:rFonts w:asciiTheme="minorHAnsi" w:hAnsiTheme="minorHAnsi"/>
                <w:sz w:val="20"/>
                <w:szCs w:val="20"/>
              </w:rPr>
              <w:t>Draft of Forum # 4, fourth segment of the reading, is due by the end of today</w:t>
            </w:r>
          </w:p>
          <w:p w:rsidR="001A2AC7" w:rsidRPr="001A2AC7" w:rsidRDefault="001A2AC7" w:rsidP="00C20E2B">
            <w:pPr>
              <w:pStyle w:val="ListParagraph"/>
              <w:numPr>
                <w:ilvl w:val="0"/>
                <w:numId w:val="55"/>
              </w:numPr>
              <w:rPr>
                <w:rFonts w:asciiTheme="minorHAnsi" w:hAnsiTheme="minorHAnsi"/>
                <w:b/>
                <w:i/>
                <w:sz w:val="20"/>
                <w:szCs w:val="20"/>
              </w:rPr>
            </w:pPr>
            <w:r w:rsidRPr="001A2AC7">
              <w:rPr>
                <w:rFonts w:asciiTheme="minorHAnsi" w:hAnsiTheme="minorHAnsi"/>
                <w:sz w:val="20"/>
                <w:szCs w:val="20"/>
              </w:rPr>
              <w:t>Proposal for Forum 6 is due today</w:t>
            </w:r>
          </w:p>
        </w:tc>
        <w:tc>
          <w:tcPr>
            <w:tcW w:w="3240" w:type="dxa"/>
          </w:tcPr>
          <w:p w:rsidR="001A2AC7" w:rsidRDefault="00D73817">
            <w:pPr>
              <w:rPr>
                <w:rFonts w:asciiTheme="minorHAnsi" w:hAnsiTheme="minorHAnsi"/>
                <w:sz w:val="20"/>
                <w:szCs w:val="20"/>
              </w:rPr>
            </w:pPr>
            <w:r w:rsidRPr="00D73817">
              <w:rPr>
                <w:rFonts w:asciiTheme="minorHAnsi" w:hAnsiTheme="minorHAnsi"/>
                <w:sz w:val="20"/>
                <w:szCs w:val="20"/>
              </w:rPr>
              <w:t xml:space="preserve">Discussion: responding to </w:t>
            </w:r>
            <w:r>
              <w:rPr>
                <w:rFonts w:asciiTheme="minorHAnsi" w:hAnsiTheme="minorHAnsi"/>
                <w:sz w:val="20"/>
                <w:szCs w:val="20"/>
              </w:rPr>
              <w:t xml:space="preserve">and responses from </w:t>
            </w:r>
            <w:r w:rsidRPr="00D73817">
              <w:rPr>
                <w:rFonts w:asciiTheme="minorHAnsi" w:hAnsiTheme="minorHAnsi"/>
                <w:sz w:val="20"/>
                <w:szCs w:val="20"/>
              </w:rPr>
              <w:t>student posts</w:t>
            </w:r>
          </w:p>
          <w:p w:rsidR="00D73817" w:rsidRDefault="00D73817">
            <w:pPr>
              <w:rPr>
                <w:rFonts w:asciiTheme="minorHAnsi" w:hAnsiTheme="minorHAnsi"/>
                <w:sz w:val="20"/>
                <w:szCs w:val="20"/>
              </w:rPr>
            </w:pPr>
          </w:p>
          <w:p w:rsidR="00D73817" w:rsidRPr="00D73817" w:rsidRDefault="00D73817" w:rsidP="00D73817">
            <w:pPr>
              <w:rPr>
                <w:rFonts w:asciiTheme="minorHAnsi" w:hAnsiTheme="minorHAnsi"/>
                <w:sz w:val="20"/>
                <w:szCs w:val="20"/>
              </w:rPr>
            </w:pPr>
            <w:r>
              <w:rPr>
                <w:rFonts w:asciiTheme="minorHAnsi" w:hAnsiTheme="minorHAnsi"/>
                <w:sz w:val="20"/>
                <w:szCs w:val="20"/>
              </w:rPr>
              <w:t>Rubric &amp; checklists redux</w:t>
            </w:r>
          </w:p>
        </w:tc>
      </w:tr>
      <w:tr w:rsidR="009C0249" w:rsidRPr="002A4B0D" w:rsidTr="00CF73AC">
        <w:tc>
          <w:tcPr>
            <w:tcW w:w="1260" w:type="dxa"/>
          </w:tcPr>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 xml:space="preserve">Saturday, </w:t>
            </w:r>
            <w:r w:rsidRPr="001A2AC7">
              <w:rPr>
                <w:rFonts w:asciiTheme="minorHAnsi" w:hAnsiTheme="minorHAnsi"/>
                <w:b/>
                <w:sz w:val="20"/>
                <w:szCs w:val="20"/>
              </w:rPr>
              <w:br/>
              <w:t>April 2</w:t>
            </w:r>
          </w:p>
        </w:tc>
        <w:tc>
          <w:tcPr>
            <w:tcW w:w="9630" w:type="dxa"/>
            <w:gridSpan w:val="2"/>
          </w:tcPr>
          <w:p w:rsidR="009C0249" w:rsidRPr="001A2AC7" w:rsidRDefault="009C0249">
            <w:pPr>
              <w:rPr>
                <w:rFonts w:asciiTheme="minorHAnsi" w:hAnsiTheme="minorHAnsi"/>
                <w:b/>
                <w:i/>
                <w:sz w:val="20"/>
                <w:szCs w:val="20"/>
              </w:rPr>
            </w:pPr>
            <w:r w:rsidRPr="001A2AC7">
              <w:rPr>
                <w:rFonts w:asciiTheme="minorHAnsi" w:hAnsiTheme="minorHAnsi"/>
                <w:b/>
                <w:i/>
                <w:sz w:val="20"/>
                <w:szCs w:val="20"/>
              </w:rPr>
              <w:t>Other:</w:t>
            </w:r>
          </w:p>
          <w:p w:rsidR="009C0249" w:rsidRPr="001A2AC7" w:rsidRDefault="009C0249">
            <w:pPr>
              <w:rPr>
                <w:rFonts w:asciiTheme="minorHAnsi" w:hAnsiTheme="minorHAnsi"/>
                <w:b/>
                <w:i/>
                <w:sz w:val="20"/>
                <w:szCs w:val="20"/>
              </w:rPr>
            </w:pPr>
            <w:r w:rsidRPr="001A2AC7">
              <w:rPr>
                <w:rFonts w:asciiTheme="minorHAnsi" w:hAnsiTheme="minorHAnsi"/>
                <w:sz w:val="20"/>
                <w:szCs w:val="20"/>
              </w:rPr>
              <w:t>Final draft of Forum # 4, fourth segment of the reading, is due by the end of today</w:t>
            </w:r>
          </w:p>
        </w:tc>
      </w:tr>
      <w:tr w:rsidR="001A2AC7" w:rsidRPr="002A4B0D" w:rsidTr="00341F52">
        <w:tc>
          <w:tcPr>
            <w:tcW w:w="1260" w:type="dxa"/>
          </w:tcPr>
          <w:p w:rsidR="001A2AC7" w:rsidRPr="009F385A" w:rsidRDefault="00CC3009"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11</w:t>
            </w:r>
          </w:p>
          <w:p w:rsidR="001A2AC7" w:rsidRPr="001A2AC7" w:rsidRDefault="001A2AC7" w:rsidP="001A2AC7">
            <w:pPr>
              <w:jc w:val="center"/>
              <w:rPr>
                <w:rFonts w:asciiTheme="minorHAnsi" w:hAnsiTheme="minorHAnsi"/>
                <w:b/>
                <w:sz w:val="20"/>
                <w:szCs w:val="20"/>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5</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6"/>
              </w:numPr>
              <w:rPr>
                <w:rFonts w:asciiTheme="minorHAnsi" w:hAnsiTheme="minorHAnsi"/>
                <w:sz w:val="20"/>
                <w:szCs w:val="20"/>
              </w:rPr>
            </w:pPr>
            <w:r w:rsidRPr="001A2AC7">
              <w:rPr>
                <w:rFonts w:asciiTheme="minorHAnsi" w:hAnsiTheme="minorHAnsi"/>
                <w:sz w:val="20"/>
                <w:szCs w:val="20"/>
              </w:rPr>
              <w:t>Respond to your students’ Forum # 4, fourth segment of the reading, by the end of today</w:t>
            </w:r>
          </w:p>
          <w:p w:rsidR="001A2AC7" w:rsidRPr="001A2AC7" w:rsidRDefault="001A2AC7" w:rsidP="00C20E2B">
            <w:pPr>
              <w:pStyle w:val="ListParagraph"/>
              <w:numPr>
                <w:ilvl w:val="0"/>
                <w:numId w:val="56"/>
              </w:numPr>
              <w:rPr>
                <w:rFonts w:asciiTheme="minorHAnsi" w:hAnsiTheme="minorHAnsi"/>
                <w:sz w:val="20"/>
                <w:szCs w:val="20"/>
              </w:rPr>
            </w:pPr>
            <w:r w:rsidRPr="001A2AC7">
              <w:rPr>
                <w:rFonts w:asciiTheme="minorHAnsi" w:hAnsiTheme="minorHAnsi"/>
                <w:sz w:val="20"/>
                <w:szCs w:val="20"/>
              </w:rPr>
              <w:t>Draft 0 of Forum 6 is due today</w:t>
            </w:r>
          </w:p>
          <w:p w:rsidR="001A2AC7" w:rsidRPr="001A2AC7" w:rsidRDefault="001A2AC7" w:rsidP="00C20E2B">
            <w:pPr>
              <w:pStyle w:val="ListParagraph"/>
              <w:numPr>
                <w:ilvl w:val="0"/>
                <w:numId w:val="56"/>
              </w:numPr>
              <w:rPr>
                <w:rFonts w:asciiTheme="minorHAnsi" w:hAnsiTheme="minorHAnsi"/>
                <w:sz w:val="20"/>
                <w:szCs w:val="20"/>
              </w:rPr>
            </w:pPr>
            <w:r w:rsidRPr="001A2AC7">
              <w:rPr>
                <w:rFonts w:asciiTheme="minorHAnsi" w:hAnsiTheme="minorHAnsi"/>
                <w:sz w:val="20"/>
                <w:szCs w:val="20"/>
              </w:rPr>
              <w:t>Reflection 1 is due</w:t>
            </w:r>
          </w:p>
        </w:tc>
        <w:tc>
          <w:tcPr>
            <w:tcW w:w="3240" w:type="dxa"/>
          </w:tcPr>
          <w:p w:rsidR="001A2AC7" w:rsidRPr="001A2AC7" w:rsidRDefault="00D17239">
            <w:pPr>
              <w:rPr>
                <w:rFonts w:asciiTheme="minorHAnsi" w:hAnsiTheme="minorHAnsi"/>
                <w:sz w:val="20"/>
                <w:szCs w:val="20"/>
              </w:rPr>
            </w:pPr>
            <w:r>
              <w:rPr>
                <w:rFonts w:asciiTheme="minorHAnsi" w:hAnsiTheme="minorHAnsi"/>
                <w:sz w:val="20"/>
                <w:szCs w:val="20"/>
              </w:rPr>
              <w:t>Review of reading activities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7</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First drafts of Forum 5, response to last section of reading, and Forum 6, project assignments, are due today</w:t>
            </w:r>
          </w:p>
        </w:tc>
        <w:tc>
          <w:tcPr>
            <w:tcW w:w="3240" w:type="dxa"/>
          </w:tcPr>
          <w:p w:rsidR="001A2AC7" w:rsidRPr="001A2AC7" w:rsidRDefault="00E83142">
            <w:pPr>
              <w:rPr>
                <w:rFonts w:asciiTheme="minorHAnsi" w:hAnsiTheme="minorHAnsi"/>
                <w:sz w:val="20"/>
                <w:szCs w:val="20"/>
              </w:rPr>
            </w:pPr>
            <w:r>
              <w:rPr>
                <w:rFonts w:asciiTheme="minorHAnsi" w:hAnsiTheme="minorHAnsi"/>
                <w:sz w:val="20"/>
                <w:szCs w:val="20"/>
                <w:highlight w:val="cyan"/>
              </w:rPr>
              <w:t>C</w:t>
            </w:r>
            <w:r w:rsidR="001A2AC7" w:rsidRPr="00D17239">
              <w:rPr>
                <w:rFonts w:asciiTheme="minorHAnsi" w:hAnsiTheme="minorHAnsi"/>
                <w:sz w:val="20"/>
                <w:szCs w:val="20"/>
                <w:highlight w:val="cyan"/>
              </w:rPr>
              <w:t>ooperating teacher</w:t>
            </w:r>
            <w:r>
              <w:rPr>
                <w:rFonts w:asciiTheme="minorHAnsi" w:hAnsiTheme="minorHAnsi"/>
                <w:sz w:val="20"/>
                <w:szCs w:val="20"/>
                <w:highlight w:val="cyan"/>
              </w:rPr>
              <w:t>(</w:t>
            </w:r>
            <w:r w:rsidR="001A2AC7" w:rsidRPr="00D17239">
              <w:rPr>
                <w:rFonts w:asciiTheme="minorHAnsi" w:hAnsiTheme="minorHAnsi"/>
                <w:sz w:val="20"/>
                <w:szCs w:val="20"/>
                <w:highlight w:val="cyan"/>
              </w:rPr>
              <w:t>s</w:t>
            </w:r>
            <w:r>
              <w:rPr>
                <w:rFonts w:asciiTheme="minorHAnsi" w:hAnsiTheme="minorHAnsi"/>
                <w:sz w:val="20"/>
                <w:szCs w:val="20"/>
                <w:highlight w:val="cyan"/>
              </w:rPr>
              <w:t>)</w:t>
            </w:r>
            <w:r w:rsidR="001A2AC7" w:rsidRPr="00D17239">
              <w:rPr>
                <w:rFonts w:asciiTheme="minorHAnsi" w:hAnsiTheme="minorHAnsi"/>
                <w:sz w:val="20"/>
                <w:szCs w:val="20"/>
                <w:highlight w:val="cyan"/>
              </w:rPr>
              <w:t xml:space="preserve"> will visit to talk about creating effective projects and rubrics for your students</w:t>
            </w:r>
          </w:p>
        </w:tc>
      </w:tr>
      <w:tr w:rsidR="009C0249" w:rsidRPr="002A4B0D" w:rsidTr="00D91055">
        <w:tc>
          <w:tcPr>
            <w:tcW w:w="1260" w:type="dxa"/>
          </w:tcPr>
          <w:p w:rsidR="009C0249" w:rsidRPr="001A2AC7" w:rsidRDefault="009C0249" w:rsidP="001A2AC7">
            <w:pPr>
              <w:jc w:val="center"/>
              <w:rPr>
                <w:rFonts w:asciiTheme="minorHAnsi" w:hAnsiTheme="minorHAnsi"/>
                <w:b/>
                <w:sz w:val="20"/>
                <w:szCs w:val="20"/>
              </w:rPr>
            </w:pPr>
          </w:p>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Saturday,</w:t>
            </w:r>
          </w:p>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April 9</w:t>
            </w:r>
          </w:p>
        </w:tc>
        <w:tc>
          <w:tcPr>
            <w:tcW w:w="9630" w:type="dxa"/>
            <w:gridSpan w:val="2"/>
          </w:tcPr>
          <w:p w:rsidR="009C0249" w:rsidRPr="001A2AC7" w:rsidRDefault="009C0249">
            <w:pPr>
              <w:rPr>
                <w:rFonts w:asciiTheme="minorHAnsi" w:hAnsiTheme="minorHAnsi"/>
                <w:b/>
                <w:i/>
                <w:sz w:val="20"/>
                <w:szCs w:val="20"/>
              </w:rPr>
            </w:pPr>
            <w:r w:rsidRPr="001A2AC7">
              <w:rPr>
                <w:rFonts w:asciiTheme="minorHAnsi" w:hAnsiTheme="minorHAnsi"/>
                <w:b/>
                <w:i/>
                <w:sz w:val="20"/>
                <w:szCs w:val="20"/>
              </w:rPr>
              <w:t>Other:</w:t>
            </w:r>
          </w:p>
          <w:p w:rsidR="009C0249" w:rsidRPr="001A2AC7" w:rsidRDefault="009C0249">
            <w:pPr>
              <w:rPr>
                <w:rFonts w:asciiTheme="minorHAnsi" w:hAnsiTheme="minorHAnsi"/>
                <w:sz w:val="20"/>
                <w:szCs w:val="20"/>
              </w:rPr>
            </w:pPr>
            <w:r w:rsidRPr="001A2AC7">
              <w:rPr>
                <w:rFonts w:asciiTheme="minorHAnsi" w:hAnsiTheme="minorHAnsi"/>
                <w:sz w:val="20"/>
                <w:szCs w:val="20"/>
              </w:rPr>
              <w:t>Final draft of Forum 5, response to last section of reading, is due</w:t>
            </w:r>
          </w:p>
        </w:tc>
      </w:tr>
    </w:tbl>
    <w:p w:rsidR="00341F52" w:rsidRDefault="00341F52">
      <w:r>
        <w:br w:type="page"/>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0"/>
        <w:gridCol w:w="3240"/>
      </w:tblGrid>
      <w:tr w:rsidR="00341F52" w:rsidRPr="002A4B0D" w:rsidTr="00341F52">
        <w:tc>
          <w:tcPr>
            <w:tcW w:w="126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lastRenderedPageBreak/>
              <w:t>Date</w:t>
            </w:r>
          </w:p>
        </w:tc>
        <w:tc>
          <w:tcPr>
            <w:tcW w:w="6390" w:type="dxa"/>
          </w:tcPr>
          <w:p w:rsidR="00341F52" w:rsidRDefault="00341F52" w:rsidP="00C15F6F">
            <w:pPr>
              <w:jc w:val="center"/>
              <w:rPr>
                <w:rFonts w:ascii="Calibri" w:hAnsi="Calibri"/>
                <w:b/>
                <w:sz w:val="24"/>
                <w:szCs w:val="24"/>
              </w:rPr>
            </w:pPr>
            <w:r>
              <w:rPr>
                <w:rFonts w:ascii="Calibri" w:hAnsi="Calibri"/>
                <w:b/>
                <w:sz w:val="24"/>
                <w:szCs w:val="24"/>
              </w:rPr>
              <w:t>Reading, Writing and Other Work Due</w:t>
            </w:r>
          </w:p>
          <w:p w:rsidR="00341F52" w:rsidRPr="00EB3FDB" w:rsidRDefault="00341F52" w:rsidP="00C15F6F">
            <w:pPr>
              <w:jc w:val="center"/>
              <w:rPr>
                <w:rFonts w:ascii="Calibri" w:hAnsi="Calibri"/>
                <w:b/>
                <w:sz w:val="24"/>
                <w:szCs w:val="24"/>
              </w:rPr>
            </w:pPr>
            <w:r>
              <w:rPr>
                <w:rFonts w:ascii="Calibri" w:hAnsi="Calibri"/>
                <w:b/>
                <w:sz w:val="24"/>
                <w:szCs w:val="24"/>
              </w:rPr>
              <w:t>(start of class unless otherwise noted)</w:t>
            </w:r>
          </w:p>
        </w:tc>
        <w:tc>
          <w:tcPr>
            <w:tcW w:w="3240" w:type="dxa"/>
          </w:tcPr>
          <w:p w:rsidR="00341F52" w:rsidRPr="00EB3FDB" w:rsidRDefault="00341F52" w:rsidP="00C15F6F">
            <w:pPr>
              <w:jc w:val="center"/>
              <w:rPr>
                <w:rFonts w:ascii="Calibri" w:hAnsi="Calibri"/>
                <w:b/>
                <w:sz w:val="24"/>
                <w:szCs w:val="24"/>
              </w:rPr>
            </w:pPr>
            <w:r w:rsidRPr="00EB3FDB">
              <w:rPr>
                <w:rFonts w:ascii="Calibri" w:hAnsi="Calibri"/>
                <w:b/>
                <w:sz w:val="24"/>
                <w:szCs w:val="24"/>
              </w:rPr>
              <w:t>In Class</w:t>
            </w:r>
            <w:r>
              <w:rPr>
                <w:rFonts w:ascii="Calibri" w:hAnsi="Calibri"/>
                <w:b/>
                <w:sz w:val="24"/>
                <w:szCs w:val="24"/>
              </w:rPr>
              <w:t xml:space="preserve"> Activity</w:t>
            </w:r>
          </w:p>
        </w:tc>
      </w:tr>
      <w:tr w:rsidR="001A2AC7" w:rsidRPr="002A4B0D" w:rsidTr="00341F52">
        <w:tc>
          <w:tcPr>
            <w:tcW w:w="1260" w:type="dxa"/>
          </w:tcPr>
          <w:p w:rsidR="001A2AC7" w:rsidRPr="009F385A" w:rsidRDefault="00CC3009"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12</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12</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Respond to your students’ Forum # 5 by the end of today</w:t>
            </w:r>
          </w:p>
        </w:tc>
        <w:tc>
          <w:tcPr>
            <w:tcW w:w="3240" w:type="dxa"/>
          </w:tcPr>
          <w:p w:rsidR="001A2AC7" w:rsidRPr="001A2AC7" w:rsidRDefault="008C21C5" w:rsidP="008C21C5">
            <w:pPr>
              <w:rPr>
                <w:rFonts w:asciiTheme="minorHAnsi" w:hAnsiTheme="minorHAnsi"/>
                <w:sz w:val="20"/>
                <w:szCs w:val="20"/>
              </w:rPr>
            </w:pPr>
            <w:r>
              <w:rPr>
                <w:rFonts w:asciiTheme="minorHAnsi" w:hAnsiTheme="minorHAnsi"/>
                <w:sz w:val="20"/>
                <w:szCs w:val="20"/>
              </w:rPr>
              <w:t>Review: learning goals and essential questions as they relate to projects and accompanying reflective essay</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14</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9F385A"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Final draft of Forum 6, project assignment, is due by the start of class today</w:t>
            </w:r>
          </w:p>
        </w:tc>
        <w:tc>
          <w:tcPr>
            <w:tcW w:w="3240" w:type="dxa"/>
          </w:tcPr>
          <w:p w:rsidR="001A2AC7" w:rsidRPr="001A2AC7" w:rsidRDefault="008C21C5">
            <w:pPr>
              <w:rPr>
                <w:rFonts w:asciiTheme="minorHAnsi" w:hAnsiTheme="minorHAnsi"/>
                <w:sz w:val="20"/>
                <w:szCs w:val="20"/>
              </w:rPr>
            </w:pPr>
            <w:r>
              <w:rPr>
                <w:rFonts w:asciiTheme="minorHAnsi" w:hAnsiTheme="minorHAnsi"/>
                <w:sz w:val="20"/>
                <w:szCs w:val="20"/>
              </w:rPr>
              <w:t>Discussion:  How to receive/respond to student projects; plagiarism</w:t>
            </w:r>
          </w:p>
        </w:tc>
      </w:tr>
      <w:tr w:rsidR="001A2AC7" w:rsidRPr="002A4B0D" w:rsidTr="00341F52">
        <w:tc>
          <w:tcPr>
            <w:tcW w:w="1260" w:type="dxa"/>
          </w:tcPr>
          <w:p w:rsidR="001A2AC7" w:rsidRPr="009F385A" w:rsidRDefault="00CC3009"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13</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19</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Respond to your students’ Forum # 6 by the end of today</w:t>
            </w:r>
          </w:p>
        </w:tc>
        <w:tc>
          <w:tcPr>
            <w:tcW w:w="3240" w:type="dxa"/>
          </w:tcPr>
          <w:p w:rsidR="008C21C5" w:rsidRDefault="008C21C5" w:rsidP="005D58AF">
            <w:pPr>
              <w:rPr>
                <w:rFonts w:asciiTheme="minorHAnsi" w:hAnsiTheme="minorHAnsi"/>
                <w:sz w:val="20"/>
                <w:szCs w:val="20"/>
              </w:rPr>
            </w:pPr>
            <w:r>
              <w:rPr>
                <w:rFonts w:asciiTheme="minorHAnsi" w:hAnsiTheme="minorHAnsi"/>
                <w:sz w:val="20"/>
                <w:szCs w:val="20"/>
              </w:rPr>
              <w:t>Discussion: Roles during campus visit</w:t>
            </w:r>
          </w:p>
          <w:p w:rsidR="008C21C5" w:rsidRDefault="008C21C5" w:rsidP="005D58AF">
            <w:pPr>
              <w:rPr>
                <w:rFonts w:asciiTheme="minorHAnsi" w:hAnsiTheme="minorHAnsi"/>
                <w:sz w:val="20"/>
                <w:szCs w:val="20"/>
              </w:rPr>
            </w:pPr>
          </w:p>
          <w:p w:rsidR="001A2AC7" w:rsidRPr="001A2AC7" w:rsidRDefault="001A2AC7" w:rsidP="005D58AF">
            <w:pPr>
              <w:rPr>
                <w:rFonts w:asciiTheme="minorHAnsi" w:hAnsiTheme="minorHAnsi"/>
                <w:sz w:val="20"/>
                <w:szCs w:val="20"/>
              </w:rPr>
            </w:pPr>
            <w:r w:rsidRPr="001A2AC7">
              <w:rPr>
                <w:rFonts w:asciiTheme="minorHAnsi" w:hAnsiTheme="minorHAnsi"/>
                <w:sz w:val="20"/>
                <w:szCs w:val="20"/>
              </w:rPr>
              <w:t>Pre-writing # 1 for final exam assignment: What have you learned about teaching reading?</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21</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Your first draft of Forum # 7, project early draft work, is due today</w:t>
            </w:r>
          </w:p>
          <w:p w:rsidR="001A2AC7" w:rsidRPr="001A2AC7" w:rsidRDefault="001A2AC7" w:rsidP="00C20E2B">
            <w:pPr>
              <w:pStyle w:val="ListParagraph"/>
              <w:numPr>
                <w:ilvl w:val="0"/>
                <w:numId w:val="57"/>
              </w:numPr>
              <w:rPr>
                <w:rFonts w:asciiTheme="minorHAnsi" w:hAnsiTheme="minorHAnsi"/>
                <w:sz w:val="20"/>
                <w:szCs w:val="20"/>
              </w:rPr>
            </w:pPr>
            <w:r w:rsidRPr="001A2AC7">
              <w:rPr>
                <w:rFonts w:asciiTheme="minorHAnsi" w:hAnsiTheme="minorHAnsi"/>
                <w:sz w:val="20"/>
                <w:szCs w:val="20"/>
              </w:rPr>
              <w:t>Conversation with Two Teachers Posting is due before class today</w:t>
            </w:r>
          </w:p>
          <w:p w:rsidR="001A2AC7" w:rsidRPr="00341F52" w:rsidRDefault="001A2AC7" w:rsidP="00FA2411">
            <w:pPr>
              <w:rPr>
                <w:rFonts w:asciiTheme="minorHAnsi" w:hAnsiTheme="minorHAnsi"/>
                <w:sz w:val="12"/>
                <w:szCs w:val="12"/>
              </w:rPr>
            </w:pPr>
          </w:p>
          <w:p w:rsidR="001A2AC7" w:rsidRPr="001A2AC7" w:rsidRDefault="001A2AC7" w:rsidP="00FA2411">
            <w:pPr>
              <w:rPr>
                <w:rFonts w:asciiTheme="minorHAnsi" w:hAnsiTheme="minorHAnsi"/>
                <w:sz w:val="20"/>
                <w:szCs w:val="20"/>
              </w:rPr>
            </w:pPr>
            <w:r w:rsidRPr="001A2AC7">
              <w:rPr>
                <w:rFonts w:asciiTheme="minorHAnsi" w:hAnsiTheme="minorHAnsi"/>
                <w:b/>
                <w:i/>
                <w:sz w:val="20"/>
                <w:szCs w:val="20"/>
              </w:rPr>
              <w:t xml:space="preserve">Note: </w:t>
            </w:r>
            <w:r w:rsidRPr="001A2AC7">
              <w:rPr>
                <w:rFonts w:asciiTheme="minorHAnsi" w:hAnsiTheme="minorHAnsi"/>
                <w:sz w:val="20"/>
                <w:szCs w:val="20"/>
              </w:rPr>
              <w:t>from this point on, the forums are available to use, but in fact, you should respond to your students’ in-progress work as you see fit, as helpfully and efficiently as possible</w:t>
            </w:r>
          </w:p>
        </w:tc>
        <w:tc>
          <w:tcPr>
            <w:tcW w:w="3240" w:type="dxa"/>
          </w:tcPr>
          <w:p w:rsidR="001A2AC7" w:rsidRDefault="008C21C5">
            <w:pPr>
              <w:rPr>
                <w:rFonts w:asciiTheme="minorHAnsi" w:hAnsiTheme="minorHAnsi"/>
                <w:sz w:val="20"/>
                <w:szCs w:val="20"/>
              </w:rPr>
            </w:pPr>
            <w:r>
              <w:rPr>
                <w:rFonts w:asciiTheme="minorHAnsi" w:hAnsiTheme="minorHAnsi"/>
                <w:sz w:val="20"/>
                <w:szCs w:val="20"/>
              </w:rPr>
              <w:t>Discussion:</w:t>
            </w:r>
            <w:r w:rsidR="001A2AC7" w:rsidRPr="001A2AC7">
              <w:rPr>
                <w:rFonts w:asciiTheme="minorHAnsi" w:hAnsiTheme="minorHAnsi"/>
                <w:sz w:val="20"/>
                <w:szCs w:val="20"/>
              </w:rPr>
              <w:t xml:space="preserve"> Conversa</w:t>
            </w:r>
            <w:r>
              <w:rPr>
                <w:rFonts w:asciiTheme="minorHAnsi" w:hAnsiTheme="minorHAnsi"/>
                <w:sz w:val="20"/>
                <w:szCs w:val="20"/>
              </w:rPr>
              <w:t>tion with Two Teachers postings</w:t>
            </w:r>
          </w:p>
          <w:p w:rsidR="008C21C5" w:rsidRDefault="008C21C5">
            <w:pPr>
              <w:rPr>
                <w:rFonts w:asciiTheme="minorHAnsi" w:hAnsiTheme="minorHAnsi"/>
                <w:sz w:val="20"/>
                <w:szCs w:val="20"/>
              </w:rPr>
            </w:pPr>
          </w:p>
          <w:p w:rsidR="008C21C5" w:rsidRPr="001A2AC7" w:rsidRDefault="008C21C5">
            <w:pPr>
              <w:rPr>
                <w:rFonts w:asciiTheme="minorHAnsi" w:hAnsiTheme="minorHAnsi"/>
                <w:sz w:val="20"/>
                <w:szCs w:val="20"/>
              </w:rPr>
            </w:pPr>
            <w:r>
              <w:rPr>
                <w:rFonts w:asciiTheme="minorHAnsi" w:hAnsiTheme="minorHAnsi"/>
                <w:sz w:val="20"/>
                <w:szCs w:val="20"/>
              </w:rPr>
              <w:t>Housekeeping: TERs, roles, responding to student work</w:t>
            </w:r>
          </w:p>
        </w:tc>
      </w:tr>
      <w:tr w:rsidR="009C0249" w:rsidRPr="002A4B0D" w:rsidTr="00FA6E88">
        <w:tc>
          <w:tcPr>
            <w:tcW w:w="1260" w:type="dxa"/>
          </w:tcPr>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Saturday,</w:t>
            </w:r>
          </w:p>
          <w:p w:rsidR="009C0249" w:rsidRPr="001A2AC7" w:rsidRDefault="009C0249" w:rsidP="001A2AC7">
            <w:pPr>
              <w:jc w:val="center"/>
              <w:rPr>
                <w:rFonts w:asciiTheme="minorHAnsi" w:hAnsiTheme="minorHAnsi"/>
                <w:b/>
                <w:sz w:val="20"/>
                <w:szCs w:val="20"/>
              </w:rPr>
            </w:pPr>
            <w:r w:rsidRPr="001A2AC7">
              <w:rPr>
                <w:rFonts w:asciiTheme="minorHAnsi" w:hAnsiTheme="minorHAnsi"/>
                <w:b/>
                <w:sz w:val="20"/>
                <w:szCs w:val="20"/>
              </w:rPr>
              <w:t>April 23</w:t>
            </w:r>
          </w:p>
        </w:tc>
        <w:tc>
          <w:tcPr>
            <w:tcW w:w="9630" w:type="dxa"/>
            <w:gridSpan w:val="2"/>
          </w:tcPr>
          <w:p w:rsidR="009C0249" w:rsidRPr="001A2AC7" w:rsidRDefault="009C0249">
            <w:pPr>
              <w:rPr>
                <w:rFonts w:asciiTheme="minorHAnsi" w:hAnsiTheme="minorHAnsi"/>
                <w:b/>
                <w:i/>
                <w:sz w:val="20"/>
                <w:szCs w:val="20"/>
              </w:rPr>
            </w:pPr>
            <w:r w:rsidRPr="001A2AC7">
              <w:rPr>
                <w:rFonts w:asciiTheme="minorHAnsi" w:hAnsiTheme="minorHAnsi"/>
                <w:b/>
                <w:i/>
                <w:sz w:val="20"/>
                <w:szCs w:val="20"/>
              </w:rPr>
              <w:t>Other:</w:t>
            </w:r>
          </w:p>
          <w:p w:rsidR="009C0249" w:rsidRPr="001A2AC7" w:rsidRDefault="009C0249">
            <w:pPr>
              <w:rPr>
                <w:rFonts w:asciiTheme="minorHAnsi" w:hAnsiTheme="minorHAnsi"/>
                <w:sz w:val="20"/>
                <w:szCs w:val="20"/>
              </w:rPr>
            </w:pPr>
            <w:r w:rsidRPr="001A2AC7">
              <w:rPr>
                <w:rFonts w:asciiTheme="minorHAnsi" w:hAnsiTheme="minorHAnsi"/>
                <w:sz w:val="20"/>
                <w:szCs w:val="20"/>
              </w:rPr>
              <w:t>Your final draft of Forum 7, project early draft work, is due today (or otherwise respond to student work)</w:t>
            </w:r>
          </w:p>
        </w:tc>
      </w:tr>
      <w:tr w:rsidR="001A2AC7" w:rsidRPr="002A4B0D" w:rsidTr="00341F52">
        <w:tc>
          <w:tcPr>
            <w:tcW w:w="1260" w:type="dxa"/>
          </w:tcPr>
          <w:p w:rsidR="001A2AC7" w:rsidRPr="009F385A" w:rsidRDefault="00CC3009"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Pr="009F385A">
              <w:rPr>
                <w:rFonts w:asciiTheme="minorHAnsi" w:hAnsiTheme="minorHAnsi"/>
                <w:b/>
                <w:color w:val="7030A0"/>
                <w:sz w:val="20"/>
                <w:szCs w:val="20"/>
              </w:rPr>
              <w:t xml:space="preserve"> </w:t>
            </w:r>
            <w:r w:rsidR="001A2AC7" w:rsidRPr="009F385A">
              <w:rPr>
                <w:rFonts w:asciiTheme="minorHAnsi" w:hAnsiTheme="minorHAnsi"/>
                <w:b/>
                <w:color w:val="7030A0"/>
                <w:sz w:val="20"/>
                <w:szCs w:val="20"/>
              </w:rPr>
              <w:t>14</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26</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8"/>
              </w:numPr>
              <w:rPr>
                <w:rFonts w:asciiTheme="minorHAnsi" w:hAnsiTheme="minorHAnsi"/>
                <w:sz w:val="20"/>
                <w:szCs w:val="20"/>
              </w:rPr>
            </w:pPr>
            <w:r w:rsidRPr="001A2AC7">
              <w:rPr>
                <w:rFonts w:asciiTheme="minorHAnsi" w:hAnsiTheme="minorHAnsi"/>
                <w:sz w:val="20"/>
                <w:szCs w:val="20"/>
              </w:rPr>
              <w:t>Respond to your students’ work</w:t>
            </w:r>
          </w:p>
        </w:tc>
        <w:tc>
          <w:tcPr>
            <w:tcW w:w="3240" w:type="dxa"/>
          </w:tcPr>
          <w:p w:rsidR="001A2AC7" w:rsidRPr="001A2AC7" w:rsidRDefault="001A2AC7">
            <w:pPr>
              <w:rPr>
                <w:rFonts w:asciiTheme="minorHAnsi" w:hAnsiTheme="minorHAnsi"/>
                <w:sz w:val="20"/>
                <w:szCs w:val="20"/>
              </w:rPr>
            </w:pPr>
            <w:r w:rsidRPr="001A2AC7">
              <w:rPr>
                <w:rFonts w:asciiTheme="minorHAnsi" w:hAnsiTheme="minorHAnsi"/>
                <w:sz w:val="20"/>
                <w:szCs w:val="20"/>
              </w:rPr>
              <w:t>Prewriting # 2 for final exam assignment: What have you learned about teaching reading?</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April 28</w:t>
            </w:r>
          </w:p>
        </w:tc>
        <w:tc>
          <w:tcPr>
            <w:tcW w:w="6390" w:type="dxa"/>
          </w:tcPr>
          <w:p w:rsidR="001A2AC7" w:rsidRPr="001A2AC7" w:rsidRDefault="001A2AC7" w:rsidP="004B628C">
            <w:pPr>
              <w:rPr>
                <w:rFonts w:asciiTheme="minorHAnsi" w:hAnsiTheme="minorHAnsi"/>
                <w:b/>
                <w:i/>
                <w:sz w:val="20"/>
                <w:szCs w:val="20"/>
              </w:rPr>
            </w:pPr>
            <w:r w:rsidRPr="001A2AC7">
              <w:rPr>
                <w:rFonts w:asciiTheme="minorHAnsi" w:hAnsiTheme="minorHAnsi"/>
                <w:b/>
                <w:i/>
                <w:sz w:val="20"/>
                <w:szCs w:val="20"/>
              </w:rPr>
              <w:t>Reading:</w:t>
            </w:r>
          </w:p>
          <w:p w:rsidR="001A2AC7" w:rsidRPr="001A2AC7" w:rsidRDefault="001A2AC7" w:rsidP="00C20E2B">
            <w:pPr>
              <w:pStyle w:val="ListParagraph"/>
              <w:numPr>
                <w:ilvl w:val="0"/>
                <w:numId w:val="58"/>
              </w:numPr>
              <w:rPr>
                <w:rFonts w:asciiTheme="minorHAnsi" w:hAnsiTheme="minorHAnsi"/>
                <w:b/>
                <w:sz w:val="20"/>
                <w:szCs w:val="20"/>
              </w:rPr>
            </w:pPr>
            <w:r w:rsidRPr="001A2AC7">
              <w:rPr>
                <w:rFonts w:asciiTheme="minorHAnsi" w:hAnsiTheme="minorHAnsi"/>
                <w:sz w:val="20"/>
                <w:szCs w:val="20"/>
              </w:rPr>
              <w:t>Read assigned material on grading projects, writing</w:t>
            </w:r>
          </w:p>
        </w:tc>
        <w:tc>
          <w:tcPr>
            <w:tcW w:w="3240" w:type="dxa"/>
          </w:tcPr>
          <w:p w:rsidR="00E530A4" w:rsidRDefault="00E530A4" w:rsidP="00E530A4">
            <w:pPr>
              <w:rPr>
                <w:rFonts w:asciiTheme="minorHAnsi" w:hAnsiTheme="minorHAnsi"/>
                <w:sz w:val="20"/>
                <w:szCs w:val="20"/>
              </w:rPr>
            </w:pPr>
            <w:r w:rsidRPr="00C24F50">
              <w:rPr>
                <w:rFonts w:asciiTheme="minorHAnsi" w:hAnsiTheme="minorHAnsi"/>
                <w:sz w:val="20"/>
                <w:szCs w:val="20"/>
                <w:highlight w:val="yellow"/>
              </w:rPr>
              <w:t>Erica Ringelspaugh Visits</w:t>
            </w:r>
          </w:p>
          <w:p w:rsidR="001A2AC7" w:rsidRPr="001A2AC7" w:rsidRDefault="001A2AC7" w:rsidP="00CA4A7C">
            <w:pPr>
              <w:rPr>
                <w:rFonts w:asciiTheme="minorHAnsi" w:hAnsiTheme="minorHAnsi"/>
                <w:sz w:val="20"/>
                <w:szCs w:val="20"/>
              </w:rPr>
            </w:pPr>
            <w:r w:rsidRPr="001A2AC7">
              <w:rPr>
                <w:rFonts w:asciiTheme="minorHAnsi" w:hAnsiTheme="minorHAnsi"/>
                <w:sz w:val="20"/>
                <w:szCs w:val="20"/>
              </w:rPr>
              <w:t>How do you grade student work?</w:t>
            </w:r>
          </w:p>
        </w:tc>
      </w:tr>
      <w:tr w:rsidR="001A2AC7" w:rsidRPr="002A4B0D" w:rsidTr="00341F52">
        <w:tc>
          <w:tcPr>
            <w:tcW w:w="1260" w:type="dxa"/>
          </w:tcPr>
          <w:p w:rsidR="001A2AC7" w:rsidRPr="009F385A" w:rsidRDefault="00CC3009"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Pr>
                <w:rFonts w:asciiTheme="minorHAnsi" w:hAnsiTheme="minorHAnsi"/>
                <w:b/>
                <w:color w:val="7030A0"/>
                <w:sz w:val="20"/>
                <w:szCs w:val="20"/>
              </w:rPr>
              <w:t>EEK</w:t>
            </w:r>
            <w:r w:rsidR="001A2AC7" w:rsidRPr="009F385A">
              <w:rPr>
                <w:rFonts w:asciiTheme="minorHAnsi" w:hAnsiTheme="minorHAnsi"/>
                <w:b/>
                <w:color w:val="7030A0"/>
                <w:sz w:val="20"/>
                <w:szCs w:val="20"/>
              </w:rPr>
              <w:t xml:space="preserve"> 15</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May 3</w:t>
            </w:r>
          </w:p>
        </w:tc>
        <w:tc>
          <w:tcPr>
            <w:tcW w:w="6390" w:type="dxa"/>
          </w:tcPr>
          <w:p w:rsidR="001A2AC7" w:rsidRPr="001A2AC7" w:rsidRDefault="001A2AC7">
            <w:pPr>
              <w:rPr>
                <w:rFonts w:asciiTheme="minorHAnsi" w:hAnsiTheme="minorHAnsi"/>
                <w:sz w:val="20"/>
                <w:szCs w:val="20"/>
              </w:rPr>
            </w:pPr>
          </w:p>
        </w:tc>
        <w:tc>
          <w:tcPr>
            <w:tcW w:w="3240" w:type="dxa"/>
          </w:tcPr>
          <w:p w:rsidR="001A2AC7" w:rsidRPr="001A2AC7" w:rsidRDefault="008C21C5">
            <w:pPr>
              <w:rPr>
                <w:rFonts w:asciiTheme="minorHAnsi" w:hAnsiTheme="minorHAnsi"/>
                <w:sz w:val="20"/>
                <w:szCs w:val="20"/>
              </w:rPr>
            </w:pPr>
            <w:r>
              <w:rPr>
                <w:rFonts w:asciiTheme="minorHAnsi" w:hAnsiTheme="minorHAnsi"/>
                <w:sz w:val="20"/>
                <w:szCs w:val="20"/>
              </w:rPr>
              <w:t>Prepare for campus visit</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May 5</w:t>
            </w:r>
          </w:p>
        </w:tc>
        <w:tc>
          <w:tcPr>
            <w:tcW w:w="6390" w:type="dxa"/>
          </w:tcPr>
          <w:p w:rsidR="001A2AC7" w:rsidRPr="001A2AC7" w:rsidRDefault="001A2AC7">
            <w:pPr>
              <w:rPr>
                <w:rFonts w:asciiTheme="minorHAnsi" w:hAnsiTheme="minorHAnsi"/>
                <w:sz w:val="20"/>
                <w:szCs w:val="20"/>
              </w:rPr>
            </w:pPr>
          </w:p>
        </w:tc>
        <w:tc>
          <w:tcPr>
            <w:tcW w:w="3240" w:type="dxa"/>
          </w:tcPr>
          <w:p w:rsidR="001A2AC7" w:rsidRPr="001A2AC7" w:rsidRDefault="001A2AC7" w:rsidP="008C21C5">
            <w:pPr>
              <w:rPr>
                <w:rFonts w:asciiTheme="minorHAnsi" w:hAnsiTheme="minorHAnsi"/>
                <w:sz w:val="20"/>
                <w:szCs w:val="20"/>
              </w:rPr>
            </w:pPr>
            <w:r w:rsidRPr="001A2AC7">
              <w:rPr>
                <w:rFonts w:asciiTheme="minorHAnsi" w:hAnsiTheme="minorHAnsi"/>
                <w:sz w:val="20"/>
                <w:szCs w:val="20"/>
              </w:rPr>
              <w:t>Prepare for campus visit</w:t>
            </w:r>
          </w:p>
        </w:tc>
      </w:tr>
      <w:tr w:rsidR="001A2AC7" w:rsidRPr="002A4B0D" w:rsidTr="00341F52">
        <w:tc>
          <w:tcPr>
            <w:tcW w:w="1260" w:type="dxa"/>
            <w:shd w:val="clear" w:color="auto" w:fill="FFFF00"/>
          </w:tcPr>
          <w:p w:rsidR="001A2AC7" w:rsidRPr="001A2AC7" w:rsidRDefault="001A2AC7" w:rsidP="001A2AC7">
            <w:pPr>
              <w:jc w:val="center"/>
              <w:rPr>
                <w:rFonts w:asciiTheme="minorHAnsi" w:hAnsiTheme="minorHAnsi"/>
                <w:b/>
                <w:highlight w:val="yellow"/>
              </w:rPr>
            </w:pPr>
            <w:r w:rsidRPr="001A2AC7">
              <w:rPr>
                <w:rFonts w:asciiTheme="minorHAnsi" w:hAnsiTheme="minorHAnsi"/>
                <w:b/>
                <w:highlight w:val="yellow"/>
              </w:rPr>
              <w:t>Friday,</w:t>
            </w:r>
          </w:p>
          <w:p w:rsidR="001A2AC7" w:rsidRPr="001A2AC7" w:rsidRDefault="001A2AC7" w:rsidP="001A2AC7">
            <w:pPr>
              <w:jc w:val="center"/>
              <w:rPr>
                <w:rFonts w:asciiTheme="minorHAnsi" w:hAnsiTheme="minorHAnsi"/>
                <w:b/>
              </w:rPr>
            </w:pPr>
            <w:r w:rsidRPr="001A2AC7">
              <w:rPr>
                <w:rFonts w:asciiTheme="minorHAnsi" w:hAnsiTheme="minorHAnsi"/>
                <w:b/>
                <w:highlight w:val="yellow"/>
              </w:rPr>
              <w:t>May 6</w:t>
            </w:r>
          </w:p>
        </w:tc>
        <w:tc>
          <w:tcPr>
            <w:tcW w:w="9630" w:type="dxa"/>
            <w:gridSpan w:val="2"/>
            <w:shd w:val="clear" w:color="auto" w:fill="FFFF00"/>
          </w:tcPr>
          <w:p w:rsidR="00341F52" w:rsidRDefault="001A2AC7" w:rsidP="001A2AC7">
            <w:pPr>
              <w:jc w:val="center"/>
              <w:rPr>
                <w:rFonts w:asciiTheme="minorHAnsi" w:hAnsiTheme="minorHAnsi"/>
                <w:b/>
                <w:i/>
              </w:rPr>
            </w:pPr>
            <w:r w:rsidRPr="001A2AC7">
              <w:rPr>
                <w:rFonts w:asciiTheme="minorHAnsi" w:hAnsiTheme="minorHAnsi"/>
                <w:b/>
                <w:i/>
              </w:rPr>
              <w:t>Campus visit! We will spend the day with our UWSP Connections students,</w:t>
            </w:r>
            <w:r>
              <w:rPr>
                <w:rFonts w:asciiTheme="minorHAnsi" w:hAnsiTheme="minorHAnsi"/>
                <w:b/>
                <w:i/>
              </w:rPr>
              <w:t xml:space="preserve"> </w:t>
            </w:r>
          </w:p>
          <w:p w:rsidR="001A2AC7" w:rsidRPr="001A2AC7" w:rsidRDefault="001A2AC7" w:rsidP="001A2AC7">
            <w:pPr>
              <w:jc w:val="center"/>
              <w:rPr>
                <w:rFonts w:asciiTheme="minorHAnsi" w:hAnsiTheme="minorHAnsi"/>
                <w:b/>
                <w:i/>
                <w:sz w:val="20"/>
                <w:szCs w:val="20"/>
              </w:rPr>
            </w:pPr>
            <w:r w:rsidRPr="001A2AC7">
              <w:rPr>
                <w:rFonts w:asciiTheme="minorHAnsi" w:hAnsiTheme="minorHAnsi"/>
                <w:b/>
                <w:i/>
              </w:rPr>
              <w:t>from 8:30 a.m. until 3:30 p.m.</w:t>
            </w:r>
          </w:p>
        </w:tc>
      </w:tr>
      <w:tr w:rsidR="001A2AC7" w:rsidRPr="002A4B0D" w:rsidTr="00341F52">
        <w:tc>
          <w:tcPr>
            <w:tcW w:w="1260" w:type="dxa"/>
          </w:tcPr>
          <w:p w:rsidR="001A2AC7" w:rsidRPr="009F385A" w:rsidRDefault="001A2AC7" w:rsidP="001A2AC7">
            <w:pPr>
              <w:jc w:val="center"/>
              <w:rPr>
                <w:rFonts w:asciiTheme="minorHAnsi" w:hAnsiTheme="minorHAnsi"/>
                <w:b/>
                <w:color w:val="7030A0"/>
                <w:sz w:val="20"/>
                <w:szCs w:val="20"/>
              </w:rPr>
            </w:pPr>
            <w:r w:rsidRPr="009F385A">
              <w:rPr>
                <w:rFonts w:asciiTheme="minorHAnsi" w:hAnsiTheme="minorHAnsi"/>
                <w:b/>
                <w:color w:val="7030A0"/>
                <w:sz w:val="20"/>
                <w:szCs w:val="20"/>
              </w:rPr>
              <w:t>W</w:t>
            </w:r>
            <w:r w:rsidR="00CC3009">
              <w:rPr>
                <w:rFonts w:asciiTheme="minorHAnsi" w:hAnsiTheme="minorHAnsi"/>
                <w:b/>
                <w:color w:val="7030A0"/>
                <w:sz w:val="20"/>
                <w:szCs w:val="20"/>
              </w:rPr>
              <w:t>EEK</w:t>
            </w:r>
            <w:r w:rsidRPr="009F385A">
              <w:rPr>
                <w:rFonts w:asciiTheme="minorHAnsi" w:hAnsiTheme="minorHAnsi"/>
                <w:b/>
                <w:color w:val="7030A0"/>
                <w:sz w:val="20"/>
                <w:szCs w:val="20"/>
              </w:rPr>
              <w:t xml:space="preserve"> 16</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May 10</w:t>
            </w:r>
          </w:p>
        </w:tc>
        <w:tc>
          <w:tcPr>
            <w:tcW w:w="6390" w:type="dxa"/>
          </w:tcPr>
          <w:p w:rsidR="001A2AC7" w:rsidRPr="001A2AC7" w:rsidRDefault="001A2AC7" w:rsidP="003C4FA5">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8"/>
              </w:numPr>
              <w:rPr>
                <w:rFonts w:asciiTheme="minorHAnsi" w:hAnsiTheme="minorHAnsi"/>
                <w:sz w:val="20"/>
                <w:szCs w:val="20"/>
              </w:rPr>
            </w:pPr>
            <w:r w:rsidRPr="001A2AC7">
              <w:rPr>
                <w:rFonts w:asciiTheme="minorHAnsi" w:hAnsiTheme="minorHAnsi"/>
                <w:sz w:val="20"/>
                <w:szCs w:val="20"/>
              </w:rPr>
              <w:t>Reflection 3 is due today</w:t>
            </w:r>
          </w:p>
          <w:p w:rsidR="001A2AC7" w:rsidRPr="001A2AC7" w:rsidRDefault="001A2AC7" w:rsidP="003C4FA5">
            <w:pPr>
              <w:rPr>
                <w:rFonts w:asciiTheme="minorHAnsi" w:hAnsiTheme="minorHAnsi"/>
                <w:b/>
                <w:sz w:val="20"/>
                <w:szCs w:val="20"/>
              </w:rPr>
            </w:pPr>
          </w:p>
        </w:tc>
        <w:tc>
          <w:tcPr>
            <w:tcW w:w="3240" w:type="dxa"/>
          </w:tcPr>
          <w:p w:rsidR="001A2AC7" w:rsidRPr="001A2AC7" w:rsidRDefault="001A2AC7" w:rsidP="003C4FA5">
            <w:pPr>
              <w:rPr>
                <w:rFonts w:asciiTheme="minorHAnsi" w:hAnsiTheme="minorHAnsi"/>
                <w:sz w:val="20"/>
                <w:szCs w:val="20"/>
              </w:rPr>
            </w:pPr>
            <w:r w:rsidRPr="001A2AC7">
              <w:rPr>
                <w:rFonts w:asciiTheme="minorHAnsi" w:hAnsiTheme="minorHAnsi"/>
                <w:sz w:val="20"/>
                <w:szCs w:val="20"/>
              </w:rPr>
              <w:t>We will discuss and work on responding to students’ proj</w:t>
            </w:r>
            <w:r w:rsidR="008C21C5">
              <w:rPr>
                <w:rFonts w:asciiTheme="minorHAnsi" w:hAnsiTheme="minorHAnsi"/>
                <w:sz w:val="20"/>
                <w:szCs w:val="20"/>
              </w:rPr>
              <w:t>ects and presentations in class</w:t>
            </w:r>
          </w:p>
        </w:tc>
      </w:tr>
      <w:tr w:rsidR="001A2AC7" w:rsidRPr="002A4B0D" w:rsidTr="00341F52">
        <w:tc>
          <w:tcPr>
            <w:tcW w:w="1260" w:type="dxa"/>
          </w:tcPr>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Thursday, May 12</w:t>
            </w:r>
          </w:p>
          <w:p w:rsidR="001A2AC7" w:rsidRPr="001A2AC7" w:rsidRDefault="001A2AC7" w:rsidP="001A2AC7">
            <w:pPr>
              <w:jc w:val="center"/>
              <w:rPr>
                <w:rFonts w:asciiTheme="minorHAnsi" w:hAnsiTheme="minorHAnsi"/>
                <w:b/>
                <w:sz w:val="20"/>
                <w:szCs w:val="20"/>
              </w:rPr>
            </w:pPr>
          </w:p>
        </w:tc>
        <w:tc>
          <w:tcPr>
            <w:tcW w:w="6390" w:type="dxa"/>
          </w:tcPr>
          <w:p w:rsidR="001A2AC7" w:rsidRPr="001A2AC7" w:rsidRDefault="001A2AC7" w:rsidP="0050667A">
            <w:pPr>
              <w:rPr>
                <w:rFonts w:asciiTheme="minorHAnsi" w:hAnsiTheme="minorHAnsi"/>
                <w:b/>
                <w:i/>
                <w:sz w:val="20"/>
                <w:szCs w:val="20"/>
              </w:rPr>
            </w:pPr>
            <w:r w:rsidRPr="001A2AC7">
              <w:rPr>
                <w:rFonts w:asciiTheme="minorHAnsi" w:hAnsiTheme="minorHAnsi"/>
                <w:b/>
                <w:i/>
                <w:sz w:val="20"/>
                <w:szCs w:val="20"/>
              </w:rPr>
              <w:t>Other:</w:t>
            </w:r>
          </w:p>
          <w:p w:rsidR="001A2AC7" w:rsidRPr="001A2AC7" w:rsidRDefault="001A2AC7" w:rsidP="00C20E2B">
            <w:pPr>
              <w:pStyle w:val="ListParagraph"/>
              <w:numPr>
                <w:ilvl w:val="0"/>
                <w:numId w:val="58"/>
              </w:numPr>
              <w:rPr>
                <w:rFonts w:asciiTheme="minorHAnsi" w:hAnsiTheme="minorHAnsi"/>
                <w:sz w:val="20"/>
                <w:szCs w:val="20"/>
              </w:rPr>
            </w:pPr>
            <w:r w:rsidRPr="001A2AC7">
              <w:rPr>
                <w:rFonts w:asciiTheme="minorHAnsi" w:hAnsiTheme="minorHAnsi"/>
                <w:sz w:val="20"/>
                <w:szCs w:val="20"/>
              </w:rPr>
              <w:t>Early draft or outline of final exam assignment.  Be ready to workshop your plan or draft</w:t>
            </w:r>
          </w:p>
        </w:tc>
        <w:tc>
          <w:tcPr>
            <w:tcW w:w="3240" w:type="dxa"/>
          </w:tcPr>
          <w:p w:rsidR="001A2AC7" w:rsidRPr="001A2AC7" w:rsidRDefault="001A2AC7">
            <w:pPr>
              <w:rPr>
                <w:rFonts w:asciiTheme="minorHAnsi" w:hAnsiTheme="minorHAnsi"/>
                <w:sz w:val="20"/>
                <w:szCs w:val="20"/>
              </w:rPr>
            </w:pPr>
            <w:r w:rsidRPr="001A2AC7">
              <w:rPr>
                <w:rFonts w:asciiTheme="minorHAnsi" w:hAnsiTheme="minorHAnsi"/>
                <w:sz w:val="20"/>
                <w:szCs w:val="20"/>
              </w:rPr>
              <w:t>Continue with responding to students’ proj</w:t>
            </w:r>
            <w:r w:rsidR="008C21C5">
              <w:rPr>
                <w:rFonts w:asciiTheme="minorHAnsi" w:hAnsiTheme="minorHAnsi"/>
                <w:sz w:val="20"/>
                <w:szCs w:val="20"/>
              </w:rPr>
              <w:t>ects and presentations in class</w:t>
            </w: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sz w:val="20"/>
                <w:szCs w:val="20"/>
              </w:rPr>
            </w:pPr>
            <w:r w:rsidRPr="001A2AC7">
              <w:rPr>
                <w:rFonts w:asciiTheme="minorHAnsi" w:hAnsiTheme="minorHAnsi"/>
                <w:sz w:val="20"/>
                <w:szCs w:val="20"/>
              </w:rPr>
              <w:t>Workshop for final exam assignment: what have you learned about teaching reading?</w:t>
            </w:r>
          </w:p>
        </w:tc>
      </w:tr>
      <w:tr w:rsidR="001A2AC7" w:rsidRPr="002A4B0D" w:rsidTr="00341F52">
        <w:tc>
          <w:tcPr>
            <w:tcW w:w="1260" w:type="dxa"/>
          </w:tcPr>
          <w:p w:rsidR="001A2AC7" w:rsidRPr="00CC3009" w:rsidRDefault="009F385A" w:rsidP="001A2AC7">
            <w:pPr>
              <w:jc w:val="center"/>
              <w:rPr>
                <w:rFonts w:asciiTheme="minorHAnsi" w:hAnsiTheme="minorHAnsi"/>
                <w:b/>
                <w:color w:val="7030A0"/>
                <w:sz w:val="20"/>
                <w:szCs w:val="20"/>
              </w:rPr>
            </w:pPr>
            <w:r w:rsidRPr="00CC3009">
              <w:rPr>
                <w:rFonts w:asciiTheme="minorHAnsi" w:hAnsiTheme="minorHAnsi"/>
                <w:b/>
                <w:color w:val="7030A0"/>
                <w:sz w:val="20"/>
                <w:szCs w:val="20"/>
              </w:rPr>
              <w:t>FINAL EXAM</w:t>
            </w:r>
          </w:p>
          <w:p w:rsidR="001A2AC7" w:rsidRPr="00341F52" w:rsidRDefault="001A2AC7" w:rsidP="001A2AC7">
            <w:pPr>
              <w:jc w:val="center"/>
              <w:rPr>
                <w:rFonts w:asciiTheme="minorHAnsi" w:hAnsiTheme="minorHAnsi"/>
                <w:b/>
                <w:sz w:val="12"/>
                <w:szCs w:val="12"/>
              </w:rPr>
            </w:pP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Tuesday,</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May 17</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5-7 p.m.,</w:t>
            </w:r>
          </w:p>
          <w:p w:rsidR="001A2AC7" w:rsidRPr="001A2AC7" w:rsidRDefault="001A2AC7" w:rsidP="001A2AC7">
            <w:pPr>
              <w:jc w:val="center"/>
              <w:rPr>
                <w:rFonts w:asciiTheme="minorHAnsi" w:hAnsiTheme="minorHAnsi"/>
                <w:b/>
                <w:sz w:val="20"/>
                <w:szCs w:val="20"/>
              </w:rPr>
            </w:pPr>
            <w:r w:rsidRPr="001A2AC7">
              <w:rPr>
                <w:rFonts w:asciiTheme="minorHAnsi" w:hAnsiTheme="minorHAnsi"/>
                <w:b/>
                <w:sz w:val="20"/>
                <w:szCs w:val="20"/>
              </w:rPr>
              <w:t>in 323 CCC</w:t>
            </w:r>
          </w:p>
        </w:tc>
        <w:tc>
          <w:tcPr>
            <w:tcW w:w="6390" w:type="dxa"/>
          </w:tcPr>
          <w:p w:rsidR="001A2AC7" w:rsidRPr="001A2AC7" w:rsidRDefault="001A2AC7" w:rsidP="0050667A">
            <w:pPr>
              <w:rPr>
                <w:rFonts w:asciiTheme="minorHAnsi" w:hAnsiTheme="minorHAnsi"/>
                <w:b/>
                <w:sz w:val="20"/>
                <w:szCs w:val="20"/>
              </w:rPr>
            </w:pPr>
            <w:r w:rsidRPr="001A2AC7">
              <w:rPr>
                <w:rFonts w:asciiTheme="minorHAnsi" w:hAnsiTheme="minorHAnsi"/>
                <w:b/>
                <w:sz w:val="20"/>
                <w:szCs w:val="20"/>
              </w:rPr>
              <w:t>Bring these materials:</w:t>
            </w:r>
          </w:p>
          <w:p w:rsidR="001A2AC7" w:rsidRPr="001A2AC7" w:rsidRDefault="001A2AC7" w:rsidP="0050667A">
            <w:pPr>
              <w:rPr>
                <w:rFonts w:asciiTheme="minorHAnsi" w:hAnsiTheme="minorHAnsi"/>
                <w:sz w:val="20"/>
                <w:szCs w:val="20"/>
              </w:rPr>
            </w:pPr>
            <w:r w:rsidRPr="001A2AC7">
              <w:rPr>
                <w:rFonts w:asciiTheme="minorHAnsi" w:hAnsiTheme="minorHAnsi"/>
                <w:sz w:val="20"/>
                <w:szCs w:val="20"/>
              </w:rPr>
              <w:t>(1) Five questions of fact from the semester’s reading, with correct answer noted for each one, and source and page number.</w:t>
            </w:r>
          </w:p>
          <w:p w:rsidR="001A2AC7" w:rsidRPr="001A2AC7" w:rsidRDefault="001A2AC7" w:rsidP="0050667A">
            <w:pPr>
              <w:rPr>
                <w:rFonts w:asciiTheme="minorHAnsi" w:hAnsiTheme="minorHAnsi"/>
                <w:sz w:val="20"/>
                <w:szCs w:val="20"/>
              </w:rPr>
            </w:pPr>
            <w:r w:rsidRPr="001A2AC7">
              <w:rPr>
                <w:rFonts w:asciiTheme="minorHAnsi" w:hAnsiTheme="minorHAnsi"/>
                <w:sz w:val="20"/>
                <w:szCs w:val="20"/>
              </w:rPr>
              <w:t>(2) Two powerful quotations from the reading or the class.</w:t>
            </w:r>
          </w:p>
          <w:p w:rsidR="001A2AC7" w:rsidRPr="001A2AC7" w:rsidRDefault="001A2AC7" w:rsidP="0050667A">
            <w:pPr>
              <w:rPr>
                <w:rFonts w:asciiTheme="minorHAnsi" w:hAnsiTheme="minorHAnsi"/>
                <w:sz w:val="20"/>
                <w:szCs w:val="20"/>
              </w:rPr>
            </w:pPr>
          </w:p>
          <w:p w:rsidR="001A2AC7" w:rsidRPr="001A2AC7" w:rsidRDefault="001A2AC7" w:rsidP="0050667A">
            <w:pPr>
              <w:rPr>
                <w:rFonts w:asciiTheme="minorHAnsi" w:hAnsiTheme="minorHAnsi"/>
                <w:sz w:val="20"/>
                <w:szCs w:val="20"/>
              </w:rPr>
            </w:pPr>
            <w:r w:rsidRPr="001A2AC7">
              <w:rPr>
                <w:rFonts w:asciiTheme="minorHAnsi" w:hAnsiTheme="minorHAnsi"/>
                <w:b/>
                <w:sz w:val="20"/>
                <w:szCs w:val="20"/>
              </w:rPr>
              <w:t>Final exam assignment is due:</w:t>
            </w:r>
            <w:r w:rsidRPr="001A2AC7">
              <w:rPr>
                <w:rFonts w:asciiTheme="minorHAnsi" w:hAnsiTheme="minorHAnsi"/>
                <w:sz w:val="20"/>
                <w:szCs w:val="20"/>
              </w:rPr>
              <w:t xml:space="preserve"> What have you learned about teaching reading?</w:t>
            </w:r>
          </w:p>
        </w:tc>
        <w:tc>
          <w:tcPr>
            <w:tcW w:w="3240" w:type="dxa"/>
          </w:tcPr>
          <w:p w:rsidR="001A2AC7" w:rsidRPr="001A2AC7" w:rsidRDefault="001A2AC7">
            <w:pPr>
              <w:rPr>
                <w:rFonts w:asciiTheme="minorHAnsi" w:hAnsiTheme="minorHAnsi"/>
                <w:sz w:val="20"/>
                <w:szCs w:val="20"/>
              </w:rPr>
            </w:pPr>
            <w:r w:rsidRPr="001A2AC7">
              <w:rPr>
                <w:rFonts w:asciiTheme="minorHAnsi" w:hAnsiTheme="minorHAnsi"/>
                <w:sz w:val="20"/>
                <w:szCs w:val="20"/>
              </w:rPr>
              <w:t>Final Exam</w:t>
            </w: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sz w:val="20"/>
                <w:szCs w:val="20"/>
              </w:rPr>
            </w:pPr>
            <w:r w:rsidRPr="001A2AC7">
              <w:rPr>
                <w:rFonts w:asciiTheme="minorHAnsi" w:hAnsiTheme="minorHAnsi"/>
                <w:sz w:val="20"/>
                <w:szCs w:val="20"/>
              </w:rPr>
              <w:t>We’ll review, and we’ll present our final e</w:t>
            </w:r>
            <w:r w:rsidR="008C21C5">
              <w:rPr>
                <w:rFonts w:asciiTheme="minorHAnsi" w:hAnsiTheme="minorHAnsi"/>
                <w:sz w:val="20"/>
                <w:szCs w:val="20"/>
              </w:rPr>
              <w:t>xam assignments to each other</w:t>
            </w:r>
          </w:p>
          <w:p w:rsidR="001A2AC7" w:rsidRPr="001A2AC7" w:rsidRDefault="001A2AC7">
            <w:pPr>
              <w:rPr>
                <w:rFonts w:asciiTheme="minorHAnsi" w:hAnsiTheme="minorHAnsi"/>
                <w:sz w:val="20"/>
                <w:szCs w:val="20"/>
              </w:rPr>
            </w:pPr>
          </w:p>
          <w:p w:rsidR="001A2AC7" w:rsidRPr="001A2AC7" w:rsidRDefault="001A2AC7">
            <w:pPr>
              <w:rPr>
                <w:rFonts w:asciiTheme="minorHAnsi" w:hAnsiTheme="minorHAnsi"/>
                <w:sz w:val="20"/>
                <w:szCs w:val="20"/>
              </w:rPr>
            </w:pPr>
            <w:r w:rsidRPr="001A2AC7">
              <w:rPr>
                <w:rFonts w:asciiTheme="minorHAnsi" w:hAnsiTheme="minorHAnsi"/>
                <w:sz w:val="20"/>
                <w:szCs w:val="20"/>
              </w:rPr>
              <w:t>Our cooperating teach</w:t>
            </w:r>
            <w:r w:rsidR="008C21C5">
              <w:rPr>
                <w:rFonts w:asciiTheme="minorHAnsi" w:hAnsiTheme="minorHAnsi"/>
                <w:sz w:val="20"/>
                <w:szCs w:val="20"/>
              </w:rPr>
              <w:t>ers may join us, for reflection</w:t>
            </w:r>
          </w:p>
        </w:tc>
      </w:tr>
    </w:tbl>
    <w:p w:rsidR="00341F52" w:rsidRDefault="00341F52" w:rsidP="003B5E0E">
      <w:pPr>
        <w:jc w:val="center"/>
        <w:rPr>
          <w:rFonts w:ascii="Calibri" w:hAnsi="Calibri"/>
          <w:b/>
          <w:sz w:val="24"/>
          <w:szCs w:val="24"/>
        </w:rPr>
      </w:pPr>
    </w:p>
    <w:p w:rsidR="00630EDF" w:rsidRDefault="00630EDF" w:rsidP="003B5E0E">
      <w:pPr>
        <w:jc w:val="center"/>
        <w:rPr>
          <w:rFonts w:ascii="Calibri" w:hAnsi="Calibri"/>
          <w:b/>
          <w:sz w:val="24"/>
          <w:szCs w:val="24"/>
        </w:rPr>
      </w:pPr>
      <w:r w:rsidRPr="00EB3FDB">
        <w:rPr>
          <w:rFonts w:ascii="Calibri" w:hAnsi="Calibri"/>
          <w:b/>
          <w:sz w:val="24"/>
          <w:szCs w:val="24"/>
        </w:rPr>
        <w:t>Literacy Journey Essay</w:t>
      </w:r>
    </w:p>
    <w:p w:rsidR="00FD7192" w:rsidRPr="009C6E40" w:rsidRDefault="00FD7192" w:rsidP="003B5E0E">
      <w:pPr>
        <w:jc w:val="center"/>
        <w:rPr>
          <w:rFonts w:ascii="Calibri" w:hAnsi="Calibri"/>
          <w:b/>
          <w:sz w:val="20"/>
          <w:szCs w:val="20"/>
        </w:rPr>
      </w:pPr>
      <w:r w:rsidRPr="009C6E40">
        <w:rPr>
          <w:rFonts w:ascii="Calibri" w:hAnsi="Calibri"/>
          <w:b/>
          <w:sz w:val="20"/>
          <w:szCs w:val="20"/>
        </w:rPr>
        <w:t>(</w:t>
      </w:r>
      <w:r w:rsidRPr="009C6E40">
        <w:rPr>
          <w:rFonts w:ascii="Calibri" w:hAnsi="Calibri"/>
          <w:b/>
          <w:i/>
          <w:sz w:val="20"/>
          <w:szCs w:val="20"/>
        </w:rPr>
        <w:t>100 Points</w:t>
      </w:r>
      <w:r w:rsidRPr="009C6E40">
        <w:rPr>
          <w:rFonts w:ascii="Calibri" w:hAnsi="Calibri"/>
          <w:b/>
          <w:sz w:val="20"/>
          <w:szCs w:val="20"/>
        </w:rPr>
        <w:t>)</w:t>
      </w:r>
    </w:p>
    <w:p w:rsidR="00630EDF" w:rsidRDefault="00630EDF" w:rsidP="00630EDF">
      <w:pPr>
        <w:jc w:val="center"/>
        <w:rPr>
          <w:rFonts w:ascii="Calibri" w:hAnsi="Calibri"/>
          <w:b/>
          <w:sz w:val="24"/>
          <w:szCs w:val="24"/>
        </w:rPr>
      </w:pPr>
    </w:p>
    <w:p w:rsidR="002E4024" w:rsidRPr="002E4024" w:rsidRDefault="002E4024" w:rsidP="008D1AF4">
      <w:pPr>
        <w:jc w:val="both"/>
        <w:rPr>
          <w:rFonts w:ascii="Calibri" w:hAnsi="Calibri"/>
          <w:sz w:val="22"/>
          <w:szCs w:val="22"/>
        </w:rPr>
      </w:pPr>
      <w:r w:rsidRPr="002E4024">
        <w:rPr>
          <w:rFonts w:ascii="Calibri" w:hAnsi="Calibri"/>
          <w:sz w:val="22"/>
          <w:szCs w:val="22"/>
        </w:rPr>
        <w:t xml:space="preserve">As we begin our semester together, one in which we seriously contemplate who we will be as reading (and writing) instructors and how we will approach these issues with our students, it is equally important that we first consider how </w:t>
      </w:r>
      <w:r w:rsidRPr="002E4024">
        <w:rPr>
          <w:rFonts w:ascii="Calibri" w:hAnsi="Calibri"/>
          <w:i/>
          <w:sz w:val="22"/>
          <w:szCs w:val="22"/>
        </w:rPr>
        <w:t>we</w:t>
      </w:r>
      <w:r w:rsidRPr="002E4024">
        <w:rPr>
          <w:rFonts w:ascii="Calibri" w:hAnsi="Calibri"/>
          <w:sz w:val="22"/>
          <w:szCs w:val="22"/>
        </w:rPr>
        <w:t xml:space="preserve"> have arrived at this juncture in </w:t>
      </w:r>
      <w:r w:rsidRPr="002E4024">
        <w:rPr>
          <w:rFonts w:ascii="Calibri" w:hAnsi="Calibri"/>
          <w:i/>
          <w:sz w:val="22"/>
          <w:szCs w:val="22"/>
        </w:rPr>
        <w:t xml:space="preserve">our </w:t>
      </w:r>
      <w:r w:rsidRPr="002E4024">
        <w:rPr>
          <w:rFonts w:ascii="Calibri" w:hAnsi="Calibri"/>
          <w:sz w:val="22"/>
          <w:szCs w:val="22"/>
        </w:rPr>
        <w:t xml:space="preserve">lives.  Although pursuing similar paths as future English educators, we have each walked individual paths as we were introduced to reading and developed as literate individuals.  </w:t>
      </w:r>
    </w:p>
    <w:p w:rsidR="002E4024" w:rsidRPr="002E4024" w:rsidRDefault="002E4024" w:rsidP="008D1AF4">
      <w:pPr>
        <w:jc w:val="both"/>
        <w:rPr>
          <w:rFonts w:ascii="Calibri" w:hAnsi="Calibri"/>
          <w:sz w:val="22"/>
          <w:szCs w:val="22"/>
        </w:rPr>
      </w:pPr>
    </w:p>
    <w:p w:rsidR="002E4024" w:rsidRPr="002E4024" w:rsidRDefault="002E4024" w:rsidP="008D1AF4">
      <w:pPr>
        <w:jc w:val="both"/>
        <w:rPr>
          <w:rFonts w:ascii="Calibri" w:hAnsi="Calibri"/>
          <w:sz w:val="22"/>
          <w:szCs w:val="22"/>
        </w:rPr>
      </w:pPr>
      <w:r w:rsidRPr="002E4024">
        <w:rPr>
          <w:rFonts w:ascii="Calibri" w:hAnsi="Calibri"/>
          <w:sz w:val="22"/>
          <w:szCs w:val="22"/>
        </w:rPr>
        <w:t xml:space="preserve">In this essay, therefore, you will consider your personal literacy journey.  Building off of the pre-writing activities we’ll begin as a class, you’ll then draft your essay outside of class, revise it during in-class workshops, and then publish your final draft on our D2L discussion board.  We will read each other’s essays, respond on D2L, and discuss them in class as a way of building classroom community, understanding the unique path that each of us has walked, and considering how we will guide our future students who, like us, arrive in our classrooms with diverse reading and writing experiences.  </w:t>
      </w:r>
    </w:p>
    <w:p w:rsidR="002E4024" w:rsidRDefault="002E4024" w:rsidP="002E4024">
      <w:pPr>
        <w:rPr>
          <w:rFonts w:ascii="Calibri" w:hAnsi="Calibri"/>
          <w:b/>
          <w:sz w:val="22"/>
          <w:szCs w:val="22"/>
        </w:rPr>
      </w:pPr>
    </w:p>
    <w:p w:rsidR="002E4024" w:rsidRPr="002A450A" w:rsidRDefault="002E4024" w:rsidP="00D93131">
      <w:pPr>
        <w:jc w:val="both"/>
        <w:rPr>
          <w:rFonts w:ascii="Calibri" w:hAnsi="Calibri"/>
          <w:b/>
          <w:sz w:val="22"/>
          <w:szCs w:val="22"/>
          <w:u w:val="single"/>
        </w:rPr>
      </w:pPr>
      <w:r w:rsidRPr="002A450A">
        <w:rPr>
          <w:rFonts w:ascii="Calibri" w:hAnsi="Calibri"/>
          <w:b/>
          <w:sz w:val="22"/>
          <w:szCs w:val="22"/>
          <w:u w:val="single"/>
        </w:rPr>
        <w:t>Learning Goals for this Assessment:</w:t>
      </w:r>
    </w:p>
    <w:p w:rsidR="002E4024" w:rsidRDefault="002E4024" w:rsidP="004D4D95">
      <w:pPr>
        <w:pStyle w:val="ListParagraph"/>
        <w:numPr>
          <w:ilvl w:val="0"/>
          <w:numId w:val="17"/>
        </w:numPr>
        <w:jc w:val="both"/>
        <w:rPr>
          <w:rFonts w:ascii="Calibri" w:hAnsi="Calibri"/>
          <w:sz w:val="22"/>
          <w:szCs w:val="22"/>
        </w:rPr>
      </w:pPr>
      <w:r w:rsidRPr="002E4024">
        <w:rPr>
          <w:rFonts w:ascii="Calibri" w:hAnsi="Calibri"/>
          <w:sz w:val="22"/>
          <w:szCs w:val="22"/>
        </w:rPr>
        <w:t>Reflect on your own journey to literacy and those of others, so that you will have a greater understanding of the possible needs of future students.</w:t>
      </w:r>
    </w:p>
    <w:p w:rsidR="002E4024" w:rsidRDefault="002E4024" w:rsidP="004D4D95">
      <w:pPr>
        <w:pStyle w:val="ListParagraph"/>
        <w:numPr>
          <w:ilvl w:val="0"/>
          <w:numId w:val="17"/>
        </w:numPr>
        <w:jc w:val="both"/>
        <w:rPr>
          <w:rFonts w:ascii="Calibri" w:hAnsi="Calibri"/>
          <w:sz w:val="22"/>
          <w:szCs w:val="22"/>
        </w:rPr>
      </w:pPr>
      <w:r w:rsidRPr="002E4024">
        <w:rPr>
          <w:rFonts w:ascii="Calibri" w:hAnsi="Calibri"/>
          <w:sz w:val="22"/>
          <w:szCs w:val="22"/>
        </w:rPr>
        <w:t>Practice and demonstrate the sorts of professional writing skills needed as teachers communicate with students, parents, colleagues, and the wider community, including the ability to focus for audience and purpose; the ability to develop ideas with clarity, interest, and persuasiveness;</w:t>
      </w:r>
      <w:r>
        <w:rPr>
          <w:rFonts w:ascii="Calibri" w:hAnsi="Calibri"/>
          <w:sz w:val="22"/>
          <w:szCs w:val="22"/>
        </w:rPr>
        <w:t xml:space="preserve"> and</w:t>
      </w:r>
      <w:r w:rsidRPr="002E4024">
        <w:rPr>
          <w:rFonts w:ascii="Calibri" w:hAnsi="Calibri"/>
          <w:sz w:val="22"/>
          <w:szCs w:val="22"/>
        </w:rPr>
        <w:t xml:space="preserve"> the ability to edit correctly.</w:t>
      </w:r>
    </w:p>
    <w:p w:rsidR="002E4024" w:rsidRPr="002E4024" w:rsidRDefault="002E4024" w:rsidP="004D4D95">
      <w:pPr>
        <w:pStyle w:val="ListParagraph"/>
        <w:numPr>
          <w:ilvl w:val="0"/>
          <w:numId w:val="17"/>
        </w:numPr>
        <w:jc w:val="both"/>
        <w:rPr>
          <w:rFonts w:ascii="Calibri" w:hAnsi="Calibri"/>
          <w:sz w:val="22"/>
          <w:szCs w:val="22"/>
        </w:rPr>
      </w:pPr>
      <w:r w:rsidRPr="002E4024">
        <w:rPr>
          <w:rFonts w:ascii="Calibri" w:hAnsi="Calibri"/>
          <w:sz w:val="22"/>
          <w:szCs w:val="22"/>
        </w:rPr>
        <w:t>Join this particular learning community.  Reveal something of who you are, and find out who those around you are.</w:t>
      </w:r>
    </w:p>
    <w:p w:rsidR="002E4024" w:rsidRPr="00EB3FDB" w:rsidRDefault="002E4024" w:rsidP="00630EDF">
      <w:pPr>
        <w:jc w:val="center"/>
        <w:rPr>
          <w:rFonts w:ascii="Calibri" w:hAnsi="Calibri"/>
          <w:b/>
          <w:sz w:val="24"/>
          <w:szCs w:val="24"/>
        </w:rPr>
      </w:pPr>
    </w:p>
    <w:p w:rsidR="00432718" w:rsidRPr="00953110" w:rsidRDefault="00432718" w:rsidP="00630EDF">
      <w:pPr>
        <w:rPr>
          <w:rFonts w:ascii="Calibri" w:hAnsi="Calibri"/>
          <w:b/>
          <w:sz w:val="22"/>
          <w:szCs w:val="22"/>
          <w:u w:val="single"/>
        </w:rPr>
      </w:pPr>
      <w:r w:rsidRPr="00953110">
        <w:rPr>
          <w:rFonts w:ascii="Calibri" w:hAnsi="Calibri"/>
          <w:b/>
          <w:sz w:val="22"/>
          <w:szCs w:val="22"/>
          <w:u w:val="single"/>
        </w:rPr>
        <w:t>Basic Requirements:</w:t>
      </w:r>
    </w:p>
    <w:p w:rsidR="00432718" w:rsidRPr="002E4024" w:rsidRDefault="00630EDF" w:rsidP="004D4D95">
      <w:pPr>
        <w:pStyle w:val="ListParagraph"/>
        <w:numPr>
          <w:ilvl w:val="0"/>
          <w:numId w:val="16"/>
        </w:numPr>
        <w:jc w:val="both"/>
        <w:rPr>
          <w:rFonts w:ascii="Calibri" w:hAnsi="Calibri"/>
          <w:sz w:val="22"/>
          <w:szCs w:val="22"/>
        </w:rPr>
      </w:pPr>
      <w:r w:rsidRPr="002E4024">
        <w:rPr>
          <w:rFonts w:ascii="Calibri" w:hAnsi="Calibri"/>
          <w:sz w:val="22"/>
          <w:szCs w:val="22"/>
        </w:rPr>
        <w:t xml:space="preserve">Your </w:t>
      </w:r>
      <w:r w:rsidR="00AC4377" w:rsidRPr="002E4024">
        <w:rPr>
          <w:rFonts w:ascii="Calibri" w:hAnsi="Calibri"/>
          <w:sz w:val="22"/>
          <w:szCs w:val="22"/>
        </w:rPr>
        <w:t>essay should be about 500 to 1,000</w:t>
      </w:r>
      <w:r w:rsidRPr="002E4024">
        <w:rPr>
          <w:rFonts w:ascii="Calibri" w:hAnsi="Calibri"/>
          <w:sz w:val="22"/>
          <w:szCs w:val="22"/>
        </w:rPr>
        <w:t xml:space="preserve"> words in length</w:t>
      </w:r>
      <w:r w:rsidR="00AC4377" w:rsidRPr="002E4024">
        <w:rPr>
          <w:rFonts w:ascii="Calibri" w:hAnsi="Calibri"/>
          <w:sz w:val="22"/>
          <w:szCs w:val="22"/>
        </w:rPr>
        <w:t xml:space="preserve"> (or however long it needs to be to say what you want to say)</w:t>
      </w:r>
      <w:r w:rsidR="00432718" w:rsidRPr="002E4024">
        <w:rPr>
          <w:rFonts w:ascii="Calibri" w:hAnsi="Calibri"/>
          <w:sz w:val="22"/>
          <w:szCs w:val="22"/>
        </w:rPr>
        <w:t>; that equates to roughly two double-spaced pages</w:t>
      </w:r>
      <w:r w:rsidRPr="002E4024">
        <w:rPr>
          <w:rFonts w:ascii="Calibri" w:hAnsi="Calibri"/>
          <w:sz w:val="22"/>
          <w:szCs w:val="22"/>
        </w:rPr>
        <w:t xml:space="preserve">.  </w:t>
      </w:r>
    </w:p>
    <w:p w:rsidR="00432718" w:rsidRPr="002E4024" w:rsidRDefault="00630EDF" w:rsidP="004D4D95">
      <w:pPr>
        <w:pStyle w:val="ListParagraph"/>
        <w:numPr>
          <w:ilvl w:val="0"/>
          <w:numId w:val="16"/>
        </w:numPr>
        <w:jc w:val="both"/>
        <w:rPr>
          <w:rFonts w:ascii="Calibri" w:hAnsi="Calibri"/>
          <w:sz w:val="22"/>
          <w:szCs w:val="22"/>
        </w:rPr>
      </w:pPr>
      <w:r w:rsidRPr="002E4024">
        <w:rPr>
          <w:rFonts w:ascii="Calibri" w:hAnsi="Calibri"/>
          <w:sz w:val="22"/>
          <w:szCs w:val="22"/>
        </w:rPr>
        <w:t>As with any good essay, you should have a clear sense of your purpose and audience, and carry your purpose all through the essay with your chosen readers in mind.</w:t>
      </w:r>
      <w:r w:rsidR="00432718" w:rsidRPr="002E4024">
        <w:rPr>
          <w:rFonts w:ascii="Calibri" w:hAnsi="Calibri"/>
          <w:sz w:val="22"/>
          <w:szCs w:val="22"/>
        </w:rPr>
        <w:t xml:space="preserve"> Help us, as future English educators, understand </w:t>
      </w:r>
      <w:r w:rsidR="00F322BD" w:rsidRPr="002E4024">
        <w:rPr>
          <w:rFonts w:ascii="Calibri" w:hAnsi="Calibri"/>
          <w:sz w:val="22"/>
          <w:szCs w:val="22"/>
        </w:rPr>
        <w:t xml:space="preserve">how the details you choose to share were important to your development as a literate individual.  </w:t>
      </w:r>
      <w:r w:rsidRPr="002E4024">
        <w:rPr>
          <w:rFonts w:ascii="Calibri" w:hAnsi="Calibri"/>
          <w:sz w:val="22"/>
          <w:szCs w:val="22"/>
        </w:rPr>
        <w:t xml:space="preserve">  </w:t>
      </w:r>
    </w:p>
    <w:p w:rsidR="00432718" w:rsidRPr="002E4024" w:rsidRDefault="00432718" w:rsidP="004D4D95">
      <w:pPr>
        <w:pStyle w:val="ListParagraph"/>
        <w:numPr>
          <w:ilvl w:val="0"/>
          <w:numId w:val="16"/>
        </w:numPr>
        <w:jc w:val="both"/>
        <w:rPr>
          <w:rFonts w:ascii="Calibri" w:hAnsi="Calibri"/>
          <w:sz w:val="22"/>
          <w:szCs w:val="22"/>
        </w:rPr>
      </w:pPr>
      <w:r w:rsidRPr="002E4024">
        <w:rPr>
          <w:rFonts w:ascii="Calibri" w:hAnsi="Calibri"/>
          <w:sz w:val="22"/>
          <w:szCs w:val="22"/>
        </w:rPr>
        <w:t xml:space="preserve">Although you will certainly have a number of thoughts that you might want to share </w:t>
      </w:r>
      <w:r w:rsidR="00F322BD" w:rsidRPr="002E4024">
        <w:rPr>
          <w:rFonts w:ascii="Calibri" w:hAnsi="Calibri"/>
          <w:sz w:val="22"/>
          <w:szCs w:val="22"/>
        </w:rPr>
        <w:t>with us here</w:t>
      </w:r>
      <w:r w:rsidRPr="002E4024">
        <w:rPr>
          <w:rFonts w:ascii="Calibri" w:hAnsi="Calibri"/>
          <w:sz w:val="22"/>
          <w:szCs w:val="22"/>
        </w:rPr>
        <w:t xml:space="preserve"> you are, as with most writing, better </w:t>
      </w:r>
      <w:r w:rsidR="00F322BD" w:rsidRPr="002E4024">
        <w:rPr>
          <w:rFonts w:ascii="Calibri" w:hAnsi="Calibri"/>
          <w:sz w:val="22"/>
          <w:szCs w:val="22"/>
        </w:rPr>
        <w:t xml:space="preserve">off </w:t>
      </w:r>
      <w:r w:rsidRPr="002E4024">
        <w:rPr>
          <w:rFonts w:ascii="Calibri" w:hAnsi="Calibri"/>
          <w:sz w:val="22"/>
          <w:szCs w:val="22"/>
        </w:rPr>
        <w:t xml:space="preserve">choosing a specific focus; giving us more complete details about two or three </w:t>
      </w:r>
      <w:r w:rsidR="00F322BD" w:rsidRPr="002E4024">
        <w:rPr>
          <w:rFonts w:ascii="Calibri" w:hAnsi="Calibri"/>
          <w:sz w:val="22"/>
          <w:szCs w:val="22"/>
        </w:rPr>
        <w:t xml:space="preserve">key </w:t>
      </w:r>
      <w:r w:rsidRPr="002E4024">
        <w:rPr>
          <w:rFonts w:ascii="Calibri" w:hAnsi="Calibri"/>
          <w:sz w:val="22"/>
          <w:szCs w:val="22"/>
        </w:rPr>
        <w:t xml:space="preserve">aspects of your journey is far more effective than </w:t>
      </w:r>
      <w:r w:rsidR="00F322BD" w:rsidRPr="002E4024">
        <w:rPr>
          <w:rFonts w:ascii="Calibri" w:hAnsi="Calibri"/>
          <w:sz w:val="22"/>
          <w:szCs w:val="22"/>
        </w:rPr>
        <w:t xml:space="preserve">providing us with </w:t>
      </w:r>
      <w:r w:rsidRPr="002E4024">
        <w:rPr>
          <w:rFonts w:ascii="Calibri" w:hAnsi="Calibri"/>
          <w:sz w:val="22"/>
          <w:szCs w:val="22"/>
        </w:rPr>
        <w:t>a laundry list of thinly developed details.</w:t>
      </w:r>
      <w:r w:rsidR="00F322BD" w:rsidRPr="002E4024">
        <w:rPr>
          <w:rFonts w:ascii="Calibri" w:hAnsi="Calibri"/>
          <w:sz w:val="22"/>
          <w:szCs w:val="22"/>
        </w:rPr>
        <w:t xml:space="preserve"> Be selective as you write, reflecting on core ideas and using </w:t>
      </w:r>
      <w:r w:rsidR="00630EDF" w:rsidRPr="002E4024">
        <w:rPr>
          <w:rFonts w:ascii="Calibri" w:hAnsi="Calibri"/>
          <w:sz w:val="22"/>
          <w:szCs w:val="22"/>
        </w:rPr>
        <w:t xml:space="preserve">carefully-chosen and </w:t>
      </w:r>
      <w:r w:rsidR="00F322BD" w:rsidRPr="002E4024">
        <w:rPr>
          <w:rFonts w:ascii="Calibri" w:hAnsi="Calibri"/>
          <w:sz w:val="22"/>
          <w:szCs w:val="22"/>
        </w:rPr>
        <w:t xml:space="preserve">thoroughly-developed </w:t>
      </w:r>
      <w:r w:rsidR="00630EDF" w:rsidRPr="002E4024">
        <w:rPr>
          <w:rFonts w:ascii="Calibri" w:hAnsi="Calibri"/>
          <w:sz w:val="22"/>
          <w:szCs w:val="22"/>
        </w:rPr>
        <w:t xml:space="preserve">details </w:t>
      </w:r>
      <w:r w:rsidR="00F322BD" w:rsidRPr="002E4024">
        <w:rPr>
          <w:rFonts w:ascii="Calibri" w:hAnsi="Calibri"/>
          <w:sz w:val="22"/>
          <w:szCs w:val="22"/>
        </w:rPr>
        <w:t xml:space="preserve">to </w:t>
      </w:r>
      <w:r w:rsidR="00630EDF" w:rsidRPr="002E4024">
        <w:rPr>
          <w:rFonts w:ascii="Calibri" w:hAnsi="Calibri"/>
          <w:sz w:val="22"/>
          <w:szCs w:val="22"/>
        </w:rPr>
        <w:t xml:space="preserve">convey images and emotion to your readers.  </w:t>
      </w:r>
    </w:p>
    <w:p w:rsidR="00630EDF" w:rsidRPr="002E4024" w:rsidRDefault="00630EDF" w:rsidP="004D4D95">
      <w:pPr>
        <w:pStyle w:val="ListParagraph"/>
        <w:numPr>
          <w:ilvl w:val="0"/>
          <w:numId w:val="16"/>
        </w:numPr>
        <w:jc w:val="both"/>
        <w:rPr>
          <w:rFonts w:ascii="Calibri" w:hAnsi="Calibri"/>
          <w:sz w:val="22"/>
          <w:szCs w:val="22"/>
        </w:rPr>
      </w:pPr>
      <w:r w:rsidRPr="002E4024">
        <w:rPr>
          <w:rFonts w:ascii="Calibri" w:hAnsi="Calibri"/>
          <w:sz w:val="22"/>
          <w:szCs w:val="22"/>
        </w:rPr>
        <w:t>Finally, you should observe all the appropriate conventions of the language</w:t>
      </w:r>
      <w:r w:rsidR="00C91851">
        <w:rPr>
          <w:rFonts w:ascii="Calibri" w:hAnsi="Calibri"/>
          <w:sz w:val="22"/>
          <w:szCs w:val="22"/>
        </w:rPr>
        <w:t xml:space="preserve">; </w:t>
      </w:r>
      <w:r w:rsidR="00C91851" w:rsidRPr="002E4024">
        <w:rPr>
          <w:rFonts w:ascii="Calibri" w:hAnsi="Calibri"/>
          <w:sz w:val="22"/>
          <w:szCs w:val="22"/>
        </w:rPr>
        <w:t xml:space="preserve">be sure to carefully edit your final essay and to </w:t>
      </w:r>
      <w:r w:rsidR="00C91851">
        <w:rPr>
          <w:rFonts w:ascii="Calibri" w:hAnsi="Calibri"/>
          <w:sz w:val="22"/>
          <w:szCs w:val="22"/>
        </w:rPr>
        <w:t xml:space="preserve">follow general </w:t>
      </w:r>
      <w:r w:rsidR="00C91851" w:rsidRPr="002E4024">
        <w:rPr>
          <w:rFonts w:ascii="Calibri" w:hAnsi="Calibri"/>
          <w:sz w:val="22"/>
          <w:szCs w:val="22"/>
        </w:rPr>
        <w:t>MLA format</w:t>
      </w:r>
      <w:r w:rsidR="00C91851">
        <w:rPr>
          <w:rFonts w:ascii="Calibri" w:hAnsi="Calibri"/>
          <w:sz w:val="22"/>
          <w:szCs w:val="22"/>
        </w:rPr>
        <w:t>ting guidelines</w:t>
      </w:r>
      <w:r w:rsidR="00C91851" w:rsidRPr="002E4024">
        <w:rPr>
          <w:rFonts w:ascii="Calibri" w:hAnsi="Calibri"/>
          <w:sz w:val="22"/>
          <w:szCs w:val="22"/>
        </w:rPr>
        <w:t>.</w:t>
      </w:r>
      <w:r w:rsidR="00C91851">
        <w:rPr>
          <w:rFonts w:ascii="Calibri" w:hAnsi="Calibri"/>
          <w:sz w:val="22"/>
          <w:szCs w:val="22"/>
        </w:rPr>
        <w:t xml:space="preserve">  Additionally, you should </w:t>
      </w:r>
      <w:r w:rsidRPr="002E4024">
        <w:rPr>
          <w:rFonts w:ascii="Calibri" w:hAnsi="Calibri"/>
          <w:sz w:val="22"/>
          <w:szCs w:val="22"/>
        </w:rPr>
        <w:t>take some care with how the essay looks on the page</w:t>
      </w:r>
      <w:r w:rsidR="00C91851">
        <w:rPr>
          <w:rFonts w:ascii="Calibri" w:hAnsi="Calibri"/>
          <w:sz w:val="22"/>
          <w:szCs w:val="22"/>
        </w:rPr>
        <w:t xml:space="preserve">; images, borders and other graphics should be used to personalize the document and supplement the writing.  </w:t>
      </w:r>
      <w:r w:rsidR="00F322BD" w:rsidRPr="002E4024">
        <w:rPr>
          <w:rFonts w:ascii="Calibri" w:hAnsi="Calibri"/>
          <w:sz w:val="22"/>
          <w:szCs w:val="22"/>
        </w:rPr>
        <w:t xml:space="preserve"> </w:t>
      </w:r>
    </w:p>
    <w:p w:rsidR="008F4275" w:rsidRPr="002E4024" w:rsidRDefault="008F4275" w:rsidP="00630EDF">
      <w:pPr>
        <w:rPr>
          <w:rFonts w:ascii="Calibri" w:hAnsi="Calibri"/>
          <w:sz w:val="22"/>
          <w:szCs w:val="22"/>
        </w:rPr>
      </w:pPr>
    </w:p>
    <w:p w:rsidR="008F4275" w:rsidRPr="002E4024" w:rsidRDefault="008F4275" w:rsidP="00630EDF">
      <w:pPr>
        <w:rPr>
          <w:rFonts w:ascii="Calibri" w:hAnsi="Calibri"/>
          <w:sz w:val="22"/>
          <w:szCs w:val="22"/>
        </w:rPr>
      </w:pPr>
    </w:p>
    <w:p w:rsidR="00B7754A" w:rsidRPr="00EB3FDB" w:rsidRDefault="00B7754A" w:rsidP="00B7754A">
      <w:pPr>
        <w:jc w:val="center"/>
        <w:rPr>
          <w:rFonts w:ascii="Calibri" w:hAnsi="Calibri"/>
          <w:b/>
          <w:bCs/>
          <w:sz w:val="24"/>
          <w:szCs w:val="24"/>
        </w:rPr>
      </w:pPr>
      <w:r w:rsidRPr="00EB3FDB">
        <w:rPr>
          <w:rFonts w:ascii="Calibri" w:hAnsi="Calibri"/>
          <w:sz w:val="24"/>
          <w:szCs w:val="24"/>
        </w:rPr>
        <w:br w:type="page"/>
      </w:r>
      <w:r w:rsidRPr="00EB3FDB">
        <w:rPr>
          <w:rFonts w:ascii="Calibri" w:hAnsi="Calibri"/>
          <w:b/>
          <w:bCs/>
          <w:sz w:val="24"/>
          <w:szCs w:val="24"/>
        </w:rPr>
        <w:lastRenderedPageBreak/>
        <w:t>Literacy Journey</w:t>
      </w:r>
      <w:r w:rsidR="00516F11">
        <w:rPr>
          <w:rFonts w:ascii="Calibri" w:hAnsi="Calibri"/>
          <w:b/>
          <w:bCs/>
          <w:sz w:val="24"/>
          <w:szCs w:val="24"/>
        </w:rPr>
        <w:t xml:space="preserve"> Essay Rubric </w:t>
      </w:r>
    </w:p>
    <w:p w:rsidR="00B7754A" w:rsidRPr="00EB3FDB" w:rsidRDefault="00B7754A" w:rsidP="00B7754A">
      <w:pPr>
        <w:rPr>
          <w:rFonts w:ascii="Calibri" w:hAnsi="Calibri"/>
          <w:sz w:val="24"/>
          <w:szCs w:val="24"/>
        </w:rPr>
      </w:pP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970"/>
        <w:gridCol w:w="2970"/>
        <w:gridCol w:w="2970"/>
      </w:tblGrid>
      <w:tr w:rsidR="00B7754A" w:rsidRPr="00EB3FDB" w:rsidTr="00D93131">
        <w:tc>
          <w:tcPr>
            <w:tcW w:w="1564" w:type="dxa"/>
          </w:tcPr>
          <w:p w:rsidR="00B7754A" w:rsidRPr="00C91851" w:rsidRDefault="00B7754A" w:rsidP="000217A5">
            <w:pPr>
              <w:rPr>
                <w:rFonts w:ascii="Calibri" w:hAnsi="Calibri"/>
                <w:sz w:val="22"/>
                <w:szCs w:val="22"/>
              </w:rPr>
            </w:pPr>
          </w:p>
        </w:tc>
        <w:tc>
          <w:tcPr>
            <w:tcW w:w="2970" w:type="dxa"/>
          </w:tcPr>
          <w:p w:rsidR="00B7754A" w:rsidRPr="00C91851" w:rsidRDefault="00B7754A" w:rsidP="00C91851">
            <w:pPr>
              <w:jc w:val="center"/>
              <w:rPr>
                <w:rFonts w:ascii="Calibri" w:hAnsi="Calibri"/>
                <w:b/>
                <w:bCs/>
                <w:sz w:val="24"/>
                <w:szCs w:val="24"/>
              </w:rPr>
            </w:pPr>
            <w:r w:rsidRPr="00C91851">
              <w:rPr>
                <w:rFonts w:ascii="Calibri" w:hAnsi="Calibri"/>
                <w:b/>
                <w:bCs/>
                <w:sz w:val="24"/>
                <w:szCs w:val="24"/>
              </w:rPr>
              <w:t>Exemplary</w:t>
            </w:r>
          </w:p>
        </w:tc>
        <w:tc>
          <w:tcPr>
            <w:tcW w:w="2970" w:type="dxa"/>
          </w:tcPr>
          <w:p w:rsidR="00B7754A" w:rsidRPr="00C91851" w:rsidRDefault="00B7754A" w:rsidP="00C91851">
            <w:pPr>
              <w:jc w:val="center"/>
              <w:rPr>
                <w:rFonts w:ascii="Calibri" w:hAnsi="Calibri"/>
                <w:b/>
                <w:bCs/>
                <w:sz w:val="24"/>
                <w:szCs w:val="24"/>
              </w:rPr>
            </w:pPr>
            <w:r w:rsidRPr="00C91851">
              <w:rPr>
                <w:rFonts w:ascii="Calibri" w:hAnsi="Calibri"/>
                <w:b/>
                <w:bCs/>
                <w:sz w:val="24"/>
                <w:szCs w:val="24"/>
              </w:rPr>
              <w:t>Acceptable</w:t>
            </w:r>
          </w:p>
        </w:tc>
        <w:tc>
          <w:tcPr>
            <w:tcW w:w="2970" w:type="dxa"/>
          </w:tcPr>
          <w:p w:rsidR="00B7754A" w:rsidRPr="00C91851" w:rsidRDefault="00C91851" w:rsidP="00C91851">
            <w:pPr>
              <w:jc w:val="center"/>
              <w:rPr>
                <w:rFonts w:ascii="Calibri" w:hAnsi="Calibri"/>
                <w:b/>
                <w:bCs/>
                <w:sz w:val="24"/>
                <w:szCs w:val="24"/>
              </w:rPr>
            </w:pPr>
            <w:r w:rsidRPr="00C91851">
              <w:rPr>
                <w:rFonts w:ascii="Calibri" w:hAnsi="Calibri"/>
                <w:b/>
                <w:bCs/>
                <w:sz w:val="24"/>
                <w:szCs w:val="24"/>
              </w:rPr>
              <w:t>In Need of Improvement</w:t>
            </w:r>
          </w:p>
        </w:tc>
      </w:tr>
      <w:tr w:rsidR="00B7754A" w:rsidRPr="00EB3FDB" w:rsidTr="00D93131">
        <w:tc>
          <w:tcPr>
            <w:tcW w:w="1564" w:type="dxa"/>
          </w:tcPr>
          <w:p w:rsidR="00B7754A" w:rsidRPr="00C91851" w:rsidRDefault="00C91851" w:rsidP="00C91851">
            <w:pPr>
              <w:rPr>
                <w:rFonts w:ascii="Calibri" w:hAnsi="Calibri"/>
                <w:b/>
                <w:bCs/>
                <w:sz w:val="22"/>
                <w:szCs w:val="22"/>
              </w:rPr>
            </w:pPr>
            <w:r w:rsidRPr="00C91851">
              <w:rPr>
                <w:rFonts w:ascii="Calibri" w:hAnsi="Calibri"/>
                <w:b/>
                <w:bCs/>
                <w:sz w:val="22"/>
                <w:szCs w:val="22"/>
              </w:rPr>
              <w:t>Purpose and A</w:t>
            </w:r>
            <w:r w:rsidR="00B7754A" w:rsidRPr="00C91851">
              <w:rPr>
                <w:rFonts w:ascii="Calibri" w:hAnsi="Calibri"/>
                <w:b/>
                <w:bCs/>
                <w:sz w:val="22"/>
                <w:szCs w:val="22"/>
              </w:rPr>
              <w:t>udience</w:t>
            </w:r>
          </w:p>
        </w:tc>
        <w:tc>
          <w:tcPr>
            <w:tcW w:w="2970" w:type="dxa"/>
          </w:tcPr>
          <w:p w:rsidR="00B7754A" w:rsidRPr="005242AA" w:rsidRDefault="00FD7192" w:rsidP="000217A5">
            <w:pPr>
              <w:rPr>
                <w:rFonts w:ascii="Calibri" w:hAnsi="Calibri"/>
                <w:sz w:val="22"/>
                <w:szCs w:val="22"/>
              </w:rPr>
            </w:pPr>
            <w:r w:rsidRPr="005242AA">
              <w:rPr>
                <w:rFonts w:ascii="Calibri" w:hAnsi="Calibri"/>
                <w:sz w:val="22"/>
                <w:szCs w:val="22"/>
              </w:rPr>
              <w:t xml:space="preserve">Your writing has a clear purpose and </w:t>
            </w:r>
            <w:r w:rsidR="00925FF5" w:rsidRPr="005242AA">
              <w:rPr>
                <w:rFonts w:ascii="Calibri" w:hAnsi="Calibri"/>
                <w:sz w:val="22"/>
                <w:szCs w:val="22"/>
              </w:rPr>
              <w:t xml:space="preserve">uses the members of our class </w:t>
            </w:r>
            <w:r w:rsidRPr="005242AA">
              <w:rPr>
                <w:rFonts w:ascii="Calibri" w:hAnsi="Calibri"/>
                <w:sz w:val="22"/>
                <w:szCs w:val="22"/>
              </w:rPr>
              <w:t xml:space="preserve">(future English educators) as the </w:t>
            </w:r>
            <w:r w:rsidR="00925FF5" w:rsidRPr="005242AA">
              <w:rPr>
                <w:rFonts w:ascii="Calibri" w:hAnsi="Calibri"/>
                <w:sz w:val="22"/>
                <w:szCs w:val="22"/>
              </w:rPr>
              <w:t xml:space="preserve">main </w:t>
            </w:r>
            <w:r w:rsidRPr="005242AA">
              <w:rPr>
                <w:rFonts w:ascii="Calibri" w:hAnsi="Calibri"/>
                <w:sz w:val="22"/>
                <w:szCs w:val="22"/>
              </w:rPr>
              <w:t xml:space="preserve">audience.  </w:t>
            </w:r>
            <w:r w:rsidR="00925FF5" w:rsidRPr="005242AA">
              <w:rPr>
                <w:rFonts w:ascii="Calibri" w:hAnsi="Calibri"/>
                <w:sz w:val="22"/>
                <w:szCs w:val="22"/>
              </w:rPr>
              <w:t xml:space="preserve">The examples chosen enhance your ability to describe your literacy journey; their role in your development as a literate individual is obvious.   </w:t>
            </w:r>
            <w:r w:rsidR="00B7754A" w:rsidRPr="005242AA">
              <w:rPr>
                <w:rFonts w:ascii="Calibri" w:hAnsi="Calibri"/>
                <w:sz w:val="22"/>
                <w:szCs w:val="22"/>
              </w:rPr>
              <w:t xml:space="preserve">  </w:t>
            </w:r>
          </w:p>
          <w:p w:rsidR="008D1AF4" w:rsidRPr="005242AA" w:rsidRDefault="008D1AF4" w:rsidP="000217A5">
            <w:pPr>
              <w:rPr>
                <w:rFonts w:ascii="Calibri" w:hAnsi="Calibri"/>
                <w:sz w:val="22"/>
                <w:szCs w:val="22"/>
              </w:rPr>
            </w:pPr>
          </w:p>
          <w:p w:rsidR="00C91851" w:rsidRPr="005242AA" w:rsidRDefault="004A533D" w:rsidP="00C91851">
            <w:pPr>
              <w:jc w:val="center"/>
              <w:rPr>
                <w:rFonts w:ascii="Calibri" w:hAnsi="Calibri"/>
                <w:sz w:val="22"/>
                <w:szCs w:val="22"/>
              </w:rPr>
            </w:pPr>
            <w:r w:rsidRPr="005242AA">
              <w:rPr>
                <w:rFonts w:ascii="Calibri" w:hAnsi="Calibri"/>
                <w:b/>
                <w:i/>
                <w:sz w:val="22"/>
                <w:szCs w:val="22"/>
              </w:rPr>
              <w:t>30-</w:t>
            </w:r>
            <w:r w:rsidR="007877F7" w:rsidRPr="005242AA">
              <w:rPr>
                <w:rFonts w:ascii="Calibri" w:hAnsi="Calibri"/>
                <w:b/>
                <w:i/>
                <w:sz w:val="22"/>
                <w:szCs w:val="22"/>
              </w:rPr>
              <w:t>27</w:t>
            </w:r>
            <w:r w:rsidR="00C91851" w:rsidRPr="005242AA">
              <w:rPr>
                <w:rFonts w:ascii="Calibri" w:hAnsi="Calibri"/>
                <w:b/>
                <w:i/>
                <w:sz w:val="22"/>
                <w:szCs w:val="22"/>
              </w:rPr>
              <w:t xml:space="preserve"> points</w:t>
            </w:r>
          </w:p>
        </w:tc>
        <w:tc>
          <w:tcPr>
            <w:tcW w:w="2970" w:type="dxa"/>
          </w:tcPr>
          <w:p w:rsidR="00C91851" w:rsidRPr="005242AA" w:rsidRDefault="00925FF5" w:rsidP="000217A5">
            <w:pPr>
              <w:rPr>
                <w:rFonts w:ascii="Calibri" w:hAnsi="Calibri"/>
                <w:sz w:val="22"/>
                <w:szCs w:val="22"/>
              </w:rPr>
            </w:pPr>
            <w:r w:rsidRPr="005242AA">
              <w:rPr>
                <w:rFonts w:ascii="Calibri" w:hAnsi="Calibri"/>
                <w:sz w:val="22"/>
                <w:szCs w:val="22"/>
              </w:rPr>
              <w:t xml:space="preserve">Your writing is generally focused on the purpose of this assessment and uses the members of our class as the main audience.  Examples are predominately related to your literacy journey and the ways in which they tie to your development are clear.  </w:t>
            </w:r>
          </w:p>
          <w:p w:rsidR="008D1AF4" w:rsidRPr="005242AA" w:rsidRDefault="008D1AF4" w:rsidP="000217A5">
            <w:pPr>
              <w:rPr>
                <w:rFonts w:ascii="Calibri" w:hAnsi="Calibri"/>
                <w:sz w:val="22"/>
                <w:szCs w:val="22"/>
              </w:rPr>
            </w:pPr>
          </w:p>
          <w:p w:rsidR="00D93131" w:rsidRPr="005242AA" w:rsidRDefault="00D93131" w:rsidP="000217A5">
            <w:pPr>
              <w:rPr>
                <w:rFonts w:ascii="Calibri" w:hAnsi="Calibri"/>
                <w:sz w:val="22"/>
                <w:szCs w:val="22"/>
              </w:rPr>
            </w:pPr>
          </w:p>
          <w:p w:rsidR="00C91851" w:rsidRPr="005242AA" w:rsidRDefault="00C91851" w:rsidP="007877F7">
            <w:pPr>
              <w:jc w:val="center"/>
              <w:rPr>
                <w:rFonts w:ascii="Calibri" w:hAnsi="Calibri"/>
                <w:b/>
                <w:i/>
                <w:sz w:val="22"/>
                <w:szCs w:val="22"/>
              </w:rPr>
            </w:pPr>
            <w:r w:rsidRPr="005242AA">
              <w:rPr>
                <w:rFonts w:ascii="Calibri" w:hAnsi="Calibri"/>
                <w:b/>
                <w:i/>
                <w:sz w:val="22"/>
                <w:szCs w:val="22"/>
              </w:rPr>
              <w:t>2</w:t>
            </w:r>
            <w:r w:rsidR="007877F7" w:rsidRPr="005242AA">
              <w:rPr>
                <w:rFonts w:ascii="Calibri" w:hAnsi="Calibri"/>
                <w:b/>
                <w:i/>
                <w:sz w:val="22"/>
                <w:szCs w:val="22"/>
              </w:rPr>
              <w:t>6</w:t>
            </w:r>
            <w:r w:rsidRPr="005242AA">
              <w:rPr>
                <w:rFonts w:ascii="Calibri" w:hAnsi="Calibri"/>
                <w:b/>
                <w:i/>
                <w:sz w:val="22"/>
                <w:szCs w:val="22"/>
              </w:rPr>
              <w:t>-</w:t>
            </w:r>
            <w:r w:rsidR="007877F7" w:rsidRPr="005242AA">
              <w:rPr>
                <w:rFonts w:ascii="Calibri" w:hAnsi="Calibri"/>
                <w:b/>
                <w:i/>
                <w:sz w:val="22"/>
                <w:szCs w:val="22"/>
              </w:rPr>
              <w:t>23</w:t>
            </w:r>
            <w:r w:rsidRPr="005242AA">
              <w:rPr>
                <w:rFonts w:ascii="Calibri" w:hAnsi="Calibri"/>
                <w:b/>
                <w:i/>
                <w:sz w:val="22"/>
                <w:szCs w:val="22"/>
              </w:rPr>
              <w:t xml:space="preserve"> points</w:t>
            </w:r>
          </w:p>
        </w:tc>
        <w:tc>
          <w:tcPr>
            <w:tcW w:w="2970" w:type="dxa"/>
          </w:tcPr>
          <w:p w:rsidR="00B7754A" w:rsidRPr="005242AA" w:rsidRDefault="00925FF5" w:rsidP="000217A5">
            <w:pPr>
              <w:rPr>
                <w:rFonts w:ascii="Calibri" w:hAnsi="Calibri"/>
                <w:sz w:val="22"/>
                <w:szCs w:val="22"/>
              </w:rPr>
            </w:pPr>
            <w:r w:rsidRPr="005242AA">
              <w:rPr>
                <w:rFonts w:ascii="Calibri" w:hAnsi="Calibri"/>
                <w:sz w:val="22"/>
                <w:szCs w:val="22"/>
              </w:rPr>
              <w:t>Though the essay has a topic</w:t>
            </w:r>
            <w:r w:rsidR="006C5298" w:rsidRPr="005242AA">
              <w:rPr>
                <w:rFonts w:ascii="Calibri" w:hAnsi="Calibri"/>
                <w:sz w:val="22"/>
                <w:szCs w:val="22"/>
              </w:rPr>
              <w:t>,</w:t>
            </w:r>
            <w:r w:rsidRPr="005242AA">
              <w:rPr>
                <w:rFonts w:ascii="Calibri" w:hAnsi="Calibri"/>
                <w:sz w:val="22"/>
                <w:szCs w:val="22"/>
              </w:rPr>
              <w:t xml:space="preserve"> it may be in need of additional focus</w:t>
            </w:r>
            <w:r w:rsidR="006C5298" w:rsidRPr="005242AA">
              <w:rPr>
                <w:rFonts w:ascii="Calibri" w:hAnsi="Calibri"/>
                <w:sz w:val="22"/>
                <w:szCs w:val="22"/>
              </w:rPr>
              <w:t>.  T</w:t>
            </w:r>
            <w:r w:rsidRPr="005242AA">
              <w:rPr>
                <w:rFonts w:ascii="Calibri" w:hAnsi="Calibri"/>
                <w:sz w:val="22"/>
                <w:szCs w:val="22"/>
              </w:rPr>
              <w:t>he purpose of the writing</w:t>
            </w:r>
            <w:r w:rsidR="006C5298" w:rsidRPr="005242AA">
              <w:rPr>
                <w:rFonts w:ascii="Calibri" w:hAnsi="Calibri"/>
                <w:sz w:val="22"/>
                <w:szCs w:val="22"/>
              </w:rPr>
              <w:t xml:space="preserve"> and its connection to your literacy journey may be unclear; the writing doesn’t seem to be tailored to any one specific audience.  </w:t>
            </w:r>
          </w:p>
          <w:p w:rsidR="00C91851" w:rsidRPr="005242AA" w:rsidRDefault="00C91851" w:rsidP="000217A5">
            <w:pPr>
              <w:rPr>
                <w:rFonts w:ascii="Calibri" w:hAnsi="Calibri"/>
                <w:sz w:val="22"/>
                <w:szCs w:val="22"/>
              </w:rPr>
            </w:pPr>
          </w:p>
          <w:p w:rsidR="006C5298" w:rsidRPr="005242AA" w:rsidRDefault="006C5298" w:rsidP="000217A5">
            <w:pPr>
              <w:rPr>
                <w:rFonts w:ascii="Calibri" w:hAnsi="Calibri"/>
                <w:sz w:val="22"/>
                <w:szCs w:val="22"/>
              </w:rPr>
            </w:pPr>
          </w:p>
          <w:p w:rsidR="008D1AF4" w:rsidRPr="005242AA" w:rsidRDefault="008D1AF4" w:rsidP="000217A5">
            <w:pPr>
              <w:rPr>
                <w:rFonts w:ascii="Calibri" w:hAnsi="Calibri"/>
                <w:sz w:val="22"/>
                <w:szCs w:val="22"/>
              </w:rPr>
            </w:pPr>
          </w:p>
          <w:p w:rsidR="00C91851" w:rsidRPr="005242AA" w:rsidRDefault="007877F7" w:rsidP="007877F7">
            <w:pPr>
              <w:jc w:val="center"/>
              <w:rPr>
                <w:rFonts w:ascii="Calibri" w:hAnsi="Calibri"/>
                <w:b/>
                <w:sz w:val="22"/>
                <w:szCs w:val="22"/>
              </w:rPr>
            </w:pPr>
            <w:r w:rsidRPr="005242AA">
              <w:rPr>
                <w:rFonts w:ascii="Calibri" w:hAnsi="Calibri"/>
                <w:b/>
                <w:i/>
                <w:sz w:val="22"/>
                <w:szCs w:val="22"/>
              </w:rPr>
              <w:t>22</w:t>
            </w:r>
            <w:r w:rsidR="00C91851" w:rsidRPr="005242AA">
              <w:rPr>
                <w:rFonts w:ascii="Calibri" w:hAnsi="Calibri"/>
                <w:b/>
                <w:i/>
                <w:sz w:val="22"/>
                <w:szCs w:val="22"/>
              </w:rPr>
              <w:t>-0 points</w:t>
            </w:r>
          </w:p>
        </w:tc>
      </w:tr>
      <w:tr w:rsidR="00B7754A" w:rsidRPr="00EB3FDB" w:rsidTr="00D93131">
        <w:tc>
          <w:tcPr>
            <w:tcW w:w="1564" w:type="dxa"/>
          </w:tcPr>
          <w:p w:rsidR="00B7754A" w:rsidRPr="00C91851" w:rsidRDefault="00B7754A" w:rsidP="000217A5">
            <w:pPr>
              <w:rPr>
                <w:rFonts w:ascii="Calibri" w:hAnsi="Calibri"/>
                <w:b/>
                <w:bCs/>
                <w:sz w:val="22"/>
                <w:szCs w:val="22"/>
              </w:rPr>
            </w:pPr>
            <w:r w:rsidRPr="00C91851">
              <w:rPr>
                <w:rFonts w:ascii="Calibri" w:hAnsi="Calibri"/>
                <w:b/>
                <w:bCs/>
                <w:sz w:val="22"/>
                <w:szCs w:val="22"/>
              </w:rPr>
              <w:t>Content</w:t>
            </w:r>
            <w:r w:rsidR="00C91851">
              <w:rPr>
                <w:rFonts w:ascii="Calibri" w:hAnsi="Calibri"/>
                <w:b/>
                <w:bCs/>
                <w:sz w:val="22"/>
                <w:szCs w:val="22"/>
              </w:rPr>
              <w:t>/ Idea Development</w:t>
            </w:r>
          </w:p>
        </w:tc>
        <w:tc>
          <w:tcPr>
            <w:tcW w:w="2970" w:type="dxa"/>
          </w:tcPr>
          <w:p w:rsidR="00B7754A" w:rsidRPr="005242AA" w:rsidRDefault="006C5298" w:rsidP="000217A5">
            <w:pPr>
              <w:rPr>
                <w:rFonts w:ascii="Calibri" w:hAnsi="Calibri"/>
                <w:sz w:val="22"/>
                <w:szCs w:val="22"/>
              </w:rPr>
            </w:pPr>
            <w:r w:rsidRPr="005242AA">
              <w:rPr>
                <w:rFonts w:ascii="Calibri" w:hAnsi="Calibri"/>
                <w:sz w:val="22"/>
                <w:szCs w:val="22"/>
              </w:rPr>
              <w:t>The writing focus</w:t>
            </w:r>
            <w:r w:rsidR="00A6109C" w:rsidRPr="005242AA">
              <w:rPr>
                <w:rFonts w:ascii="Calibri" w:hAnsi="Calibri"/>
                <w:sz w:val="22"/>
                <w:szCs w:val="22"/>
              </w:rPr>
              <w:t>es</w:t>
            </w:r>
            <w:r w:rsidRPr="005242AA">
              <w:rPr>
                <w:rFonts w:ascii="Calibri" w:hAnsi="Calibri"/>
                <w:sz w:val="22"/>
                <w:szCs w:val="22"/>
              </w:rPr>
              <w:t xml:space="preserve"> on a small number of </w:t>
            </w:r>
            <w:r w:rsidR="00A6109C" w:rsidRPr="005242AA">
              <w:rPr>
                <w:rFonts w:ascii="Calibri" w:hAnsi="Calibri"/>
                <w:sz w:val="22"/>
                <w:szCs w:val="22"/>
              </w:rPr>
              <w:t xml:space="preserve">highly </w:t>
            </w:r>
            <w:r w:rsidRPr="005242AA">
              <w:rPr>
                <w:rFonts w:ascii="Calibri" w:hAnsi="Calibri"/>
                <w:sz w:val="22"/>
                <w:szCs w:val="22"/>
              </w:rPr>
              <w:t>relevant examples; these specifics come to life on the page</w:t>
            </w:r>
            <w:r w:rsidR="00BD6881" w:rsidRPr="005242AA">
              <w:rPr>
                <w:rFonts w:ascii="Calibri" w:hAnsi="Calibri"/>
                <w:sz w:val="22"/>
                <w:szCs w:val="22"/>
              </w:rPr>
              <w:t xml:space="preserve">, help readers appreciate the importance of each event and reveal who the writer is because of </w:t>
            </w:r>
            <w:r w:rsidR="00A6109C" w:rsidRPr="005242AA">
              <w:rPr>
                <w:rFonts w:ascii="Calibri" w:hAnsi="Calibri"/>
                <w:sz w:val="22"/>
                <w:szCs w:val="22"/>
              </w:rPr>
              <w:t xml:space="preserve">each </w:t>
            </w:r>
            <w:r w:rsidR="00BD6881" w:rsidRPr="005242AA">
              <w:rPr>
                <w:rFonts w:ascii="Calibri" w:hAnsi="Calibri"/>
                <w:sz w:val="22"/>
                <w:szCs w:val="22"/>
              </w:rPr>
              <w:t>unique experience</w:t>
            </w:r>
            <w:r w:rsidRPr="005242AA">
              <w:rPr>
                <w:rFonts w:ascii="Calibri" w:hAnsi="Calibri"/>
                <w:sz w:val="22"/>
                <w:szCs w:val="22"/>
              </w:rPr>
              <w:t xml:space="preserve">. </w:t>
            </w:r>
            <w:r w:rsidR="00BD6881" w:rsidRPr="005242AA">
              <w:rPr>
                <w:rFonts w:ascii="Calibri" w:hAnsi="Calibri"/>
                <w:sz w:val="22"/>
                <w:szCs w:val="22"/>
              </w:rPr>
              <w:t xml:space="preserve"> </w:t>
            </w:r>
            <w:r w:rsidR="00A6109C" w:rsidRPr="005242AA">
              <w:rPr>
                <w:rFonts w:ascii="Calibri" w:hAnsi="Calibri"/>
                <w:sz w:val="22"/>
                <w:szCs w:val="22"/>
              </w:rPr>
              <w:t>The r</w:t>
            </w:r>
            <w:r w:rsidR="00B7754A" w:rsidRPr="005242AA">
              <w:rPr>
                <w:rFonts w:ascii="Calibri" w:hAnsi="Calibri"/>
                <w:sz w:val="22"/>
                <w:szCs w:val="22"/>
              </w:rPr>
              <w:t>eflection</w:t>
            </w:r>
            <w:r w:rsidR="00A6109C" w:rsidRPr="005242AA">
              <w:rPr>
                <w:rFonts w:ascii="Calibri" w:hAnsi="Calibri"/>
                <w:sz w:val="22"/>
                <w:szCs w:val="22"/>
              </w:rPr>
              <w:t xml:space="preserve"> is</w:t>
            </w:r>
            <w:r w:rsidR="00B7754A" w:rsidRPr="005242AA">
              <w:rPr>
                <w:rFonts w:ascii="Calibri" w:hAnsi="Calibri"/>
                <w:sz w:val="22"/>
                <w:szCs w:val="22"/>
              </w:rPr>
              <w:t xml:space="preserve"> thoughtful and worth considering.  </w:t>
            </w:r>
          </w:p>
          <w:p w:rsidR="00BE13CE" w:rsidRPr="005242AA" w:rsidRDefault="00BE13CE" w:rsidP="000217A5">
            <w:pPr>
              <w:rPr>
                <w:rFonts w:ascii="Calibri" w:hAnsi="Calibri"/>
                <w:sz w:val="22"/>
                <w:szCs w:val="22"/>
              </w:rPr>
            </w:pPr>
          </w:p>
          <w:p w:rsidR="008D1AF4" w:rsidRPr="005242AA" w:rsidRDefault="008D1AF4" w:rsidP="000217A5">
            <w:pPr>
              <w:rPr>
                <w:rFonts w:ascii="Calibri" w:hAnsi="Calibri"/>
                <w:sz w:val="22"/>
                <w:szCs w:val="22"/>
              </w:rPr>
            </w:pPr>
          </w:p>
          <w:p w:rsidR="00B7754A" w:rsidRPr="005242AA" w:rsidRDefault="004A533D" w:rsidP="006C5298">
            <w:pPr>
              <w:jc w:val="center"/>
              <w:rPr>
                <w:rFonts w:ascii="Calibri" w:hAnsi="Calibri"/>
                <w:sz w:val="22"/>
                <w:szCs w:val="22"/>
              </w:rPr>
            </w:pPr>
            <w:r w:rsidRPr="005242AA">
              <w:rPr>
                <w:rFonts w:ascii="Calibri" w:hAnsi="Calibri"/>
                <w:b/>
                <w:i/>
                <w:sz w:val="22"/>
                <w:szCs w:val="22"/>
              </w:rPr>
              <w:t>50</w:t>
            </w:r>
            <w:r w:rsidR="007877F7" w:rsidRPr="005242AA">
              <w:rPr>
                <w:rFonts w:ascii="Calibri" w:hAnsi="Calibri"/>
                <w:b/>
                <w:i/>
                <w:sz w:val="22"/>
                <w:szCs w:val="22"/>
              </w:rPr>
              <w:t>-44</w:t>
            </w:r>
            <w:r w:rsidR="006C5298" w:rsidRPr="005242AA">
              <w:rPr>
                <w:rFonts w:ascii="Calibri" w:hAnsi="Calibri"/>
                <w:b/>
                <w:i/>
                <w:sz w:val="22"/>
                <w:szCs w:val="22"/>
              </w:rPr>
              <w:t xml:space="preserve"> points</w:t>
            </w:r>
          </w:p>
        </w:tc>
        <w:tc>
          <w:tcPr>
            <w:tcW w:w="2970" w:type="dxa"/>
          </w:tcPr>
          <w:p w:rsidR="00A6109C" w:rsidRPr="005242AA" w:rsidRDefault="00A6109C" w:rsidP="00A6109C">
            <w:pPr>
              <w:rPr>
                <w:rFonts w:ascii="Calibri" w:hAnsi="Calibri"/>
                <w:sz w:val="22"/>
                <w:szCs w:val="22"/>
              </w:rPr>
            </w:pPr>
            <w:r w:rsidRPr="005242AA">
              <w:rPr>
                <w:rFonts w:ascii="Calibri" w:hAnsi="Calibri"/>
                <w:sz w:val="22"/>
                <w:szCs w:val="22"/>
              </w:rPr>
              <w:t>The writing is focused on small number relevant examples; details are developed, engaging, and helpful in seeing the importance of each event and its relevance to the author</w:t>
            </w:r>
            <w:r w:rsidR="00FD16B4" w:rsidRPr="005242AA">
              <w:rPr>
                <w:rFonts w:ascii="Calibri" w:hAnsi="Calibri"/>
                <w:sz w:val="22"/>
                <w:szCs w:val="22"/>
              </w:rPr>
              <w:t>’s literacy journey.  R</w:t>
            </w:r>
            <w:r w:rsidRPr="005242AA">
              <w:rPr>
                <w:rFonts w:ascii="Calibri" w:hAnsi="Calibri"/>
                <w:sz w:val="22"/>
                <w:szCs w:val="22"/>
              </w:rPr>
              <w:t>eflection</w:t>
            </w:r>
            <w:r w:rsidR="00FD16B4" w:rsidRPr="005242AA">
              <w:rPr>
                <w:rFonts w:ascii="Calibri" w:hAnsi="Calibri"/>
                <w:sz w:val="22"/>
                <w:szCs w:val="22"/>
              </w:rPr>
              <w:t xml:space="preserve">s are </w:t>
            </w:r>
            <w:r w:rsidRPr="005242AA">
              <w:rPr>
                <w:rFonts w:ascii="Calibri" w:hAnsi="Calibri"/>
                <w:sz w:val="22"/>
                <w:szCs w:val="22"/>
              </w:rPr>
              <w:t xml:space="preserve">worth considering.  </w:t>
            </w:r>
          </w:p>
          <w:p w:rsidR="006C5298" w:rsidRPr="005242AA" w:rsidRDefault="006C5298" w:rsidP="000217A5">
            <w:pPr>
              <w:rPr>
                <w:rFonts w:ascii="Calibri" w:hAnsi="Calibri"/>
                <w:sz w:val="22"/>
                <w:szCs w:val="22"/>
              </w:rPr>
            </w:pPr>
          </w:p>
          <w:p w:rsidR="006C5298" w:rsidRPr="005242AA" w:rsidRDefault="006C5298" w:rsidP="000217A5">
            <w:pPr>
              <w:rPr>
                <w:rFonts w:ascii="Calibri" w:hAnsi="Calibri"/>
                <w:sz w:val="22"/>
                <w:szCs w:val="22"/>
              </w:rPr>
            </w:pPr>
          </w:p>
          <w:p w:rsidR="00BE13CE" w:rsidRPr="005242AA" w:rsidRDefault="00BE13CE" w:rsidP="000217A5">
            <w:pPr>
              <w:rPr>
                <w:rFonts w:ascii="Calibri" w:hAnsi="Calibri"/>
                <w:sz w:val="22"/>
                <w:szCs w:val="22"/>
              </w:rPr>
            </w:pPr>
          </w:p>
          <w:p w:rsidR="00D93131" w:rsidRPr="005242AA" w:rsidRDefault="00D93131" w:rsidP="006C5298">
            <w:pPr>
              <w:jc w:val="center"/>
              <w:rPr>
                <w:rFonts w:ascii="Calibri" w:hAnsi="Calibri"/>
                <w:b/>
                <w:i/>
                <w:sz w:val="22"/>
                <w:szCs w:val="22"/>
              </w:rPr>
            </w:pPr>
          </w:p>
          <w:p w:rsidR="006C5298" w:rsidRPr="005242AA" w:rsidRDefault="007877F7" w:rsidP="006C5298">
            <w:pPr>
              <w:jc w:val="center"/>
              <w:rPr>
                <w:rFonts w:ascii="Calibri" w:hAnsi="Calibri"/>
                <w:sz w:val="22"/>
                <w:szCs w:val="22"/>
              </w:rPr>
            </w:pPr>
            <w:r w:rsidRPr="005242AA">
              <w:rPr>
                <w:rFonts w:ascii="Calibri" w:hAnsi="Calibri"/>
                <w:b/>
                <w:i/>
                <w:sz w:val="22"/>
                <w:szCs w:val="22"/>
              </w:rPr>
              <w:t>43-38</w:t>
            </w:r>
            <w:r w:rsidR="006C5298" w:rsidRPr="005242AA">
              <w:rPr>
                <w:rFonts w:ascii="Calibri" w:hAnsi="Calibri"/>
                <w:b/>
                <w:i/>
                <w:sz w:val="22"/>
                <w:szCs w:val="22"/>
              </w:rPr>
              <w:t xml:space="preserve"> points</w:t>
            </w:r>
          </w:p>
        </w:tc>
        <w:tc>
          <w:tcPr>
            <w:tcW w:w="2970" w:type="dxa"/>
          </w:tcPr>
          <w:p w:rsidR="00B7754A" w:rsidRPr="005242AA" w:rsidRDefault="00FD16B4" w:rsidP="000217A5">
            <w:pPr>
              <w:rPr>
                <w:rFonts w:ascii="Calibri" w:hAnsi="Calibri"/>
                <w:sz w:val="22"/>
                <w:szCs w:val="22"/>
              </w:rPr>
            </w:pPr>
            <w:r w:rsidRPr="005242AA">
              <w:rPr>
                <w:rFonts w:ascii="Calibri" w:hAnsi="Calibri"/>
                <w:sz w:val="22"/>
                <w:szCs w:val="22"/>
              </w:rPr>
              <w:t xml:space="preserve">Though examples are included, they may be too </w:t>
            </w:r>
            <w:r w:rsidR="00B7754A" w:rsidRPr="005242AA">
              <w:rPr>
                <w:rFonts w:ascii="Calibri" w:hAnsi="Calibri"/>
                <w:sz w:val="22"/>
                <w:szCs w:val="22"/>
              </w:rPr>
              <w:t>general</w:t>
            </w:r>
            <w:r w:rsidRPr="005242AA">
              <w:rPr>
                <w:rFonts w:ascii="Calibri" w:hAnsi="Calibri"/>
                <w:sz w:val="22"/>
                <w:szCs w:val="22"/>
              </w:rPr>
              <w:t xml:space="preserve">; further developing details would more effectively engage the audience and help them understand the importance of each example.  As a result, readers may have only a vague sense of who the writer is and/or why examples matter.  </w:t>
            </w:r>
          </w:p>
          <w:p w:rsidR="00BE13CE" w:rsidRPr="005242AA" w:rsidRDefault="00BE13CE" w:rsidP="000217A5">
            <w:pPr>
              <w:rPr>
                <w:rFonts w:ascii="Calibri" w:hAnsi="Calibri"/>
                <w:sz w:val="22"/>
                <w:szCs w:val="22"/>
              </w:rPr>
            </w:pPr>
          </w:p>
          <w:p w:rsidR="00D93131" w:rsidRPr="005242AA" w:rsidRDefault="00D93131" w:rsidP="000217A5">
            <w:pPr>
              <w:rPr>
                <w:rFonts w:ascii="Calibri" w:hAnsi="Calibri"/>
                <w:sz w:val="22"/>
                <w:szCs w:val="22"/>
              </w:rPr>
            </w:pPr>
          </w:p>
          <w:p w:rsidR="006C5298" w:rsidRPr="005242AA" w:rsidRDefault="007877F7" w:rsidP="006C5298">
            <w:pPr>
              <w:jc w:val="center"/>
              <w:rPr>
                <w:rFonts w:ascii="Calibri" w:hAnsi="Calibri"/>
                <w:sz w:val="22"/>
                <w:szCs w:val="22"/>
              </w:rPr>
            </w:pPr>
            <w:r w:rsidRPr="005242AA">
              <w:rPr>
                <w:rFonts w:ascii="Calibri" w:hAnsi="Calibri"/>
                <w:b/>
                <w:i/>
                <w:sz w:val="22"/>
                <w:szCs w:val="22"/>
              </w:rPr>
              <w:t>37</w:t>
            </w:r>
            <w:r w:rsidR="006C5298" w:rsidRPr="005242AA">
              <w:rPr>
                <w:rFonts w:ascii="Calibri" w:hAnsi="Calibri"/>
                <w:b/>
                <w:i/>
                <w:sz w:val="22"/>
                <w:szCs w:val="22"/>
              </w:rPr>
              <w:t>-0 points</w:t>
            </w:r>
          </w:p>
        </w:tc>
      </w:tr>
      <w:tr w:rsidR="00B7754A" w:rsidRPr="00EB3FDB" w:rsidTr="005242AA">
        <w:trPr>
          <w:trHeight w:val="3401"/>
        </w:trPr>
        <w:tc>
          <w:tcPr>
            <w:tcW w:w="1564" w:type="dxa"/>
          </w:tcPr>
          <w:p w:rsidR="00B7754A" w:rsidRPr="00C91851" w:rsidRDefault="00C91851" w:rsidP="00FD16B4">
            <w:pPr>
              <w:rPr>
                <w:rFonts w:ascii="Calibri" w:hAnsi="Calibri"/>
                <w:b/>
                <w:bCs/>
                <w:sz w:val="22"/>
                <w:szCs w:val="22"/>
              </w:rPr>
            </w:pPr>
            <w:r>
              <w:rPr>
                <w:rFonts w:ascii="Calibri" w:hAnsi="Calibri"/>
                <w:b/>
                <w:bCs/>
                <w:sz w:val="22"/>
                <w:szCs w:val="22"/>
              </w:rPr>
              <w:t xml:space="preserve">Conventions </w:t>
            </w:r>
            <w:r w:rsidR="00FD16B4">
              <w:rPr>
                <w:rFonts w:ascii="Calibri" w:hAnsi="Calibri"/>
                <w:b/>
                <w:bCs/>
                <w:sz w:val="22"/>
                <w:szCs w:val="22"/>
              </w:rPr>
              <w:t>&amp; Presentation</w:t>
            </w:r>
            <w:r>
              <w:rPr>
                <w:rFonts w:ascii="Calibri" w:hAnsi="Calibri"/>
                <w:b/>
                <w:bCs/>
                <w:sz w:val="22"/>
                <w:szCs w:val="22"/>
              </w:rPr>
              <w:t xml:space="preserve"> </w:t>
            </w:r>
          </w:p>
        </w:tc>
        <w:tc>
          <w:tcPr>
            <w:tcW w:w="2970" w:type="dxa"/>
          </w:tcPr>
          <w:p w:rsidR="00B7754A" w:rsidRPr="005242AA" w:rsidRDefault="00FD16B4" w:rsidP="000217A5">
            <w:pPr>
              <w:rPr>
                <w:rFonts w:ascii="Calibri" w:hAnsi="Calibri"/>
                <w:sz w:val="22"/>
                <w:szCs w:val="22"/>
              </w:rPr>
            </w:pPr>
            <w:r w:rsidRPr="005242AA">
              <w:rPr>
                <w:rFonts w:ascii="Calibri" w:hAnsi="Calibri"/>
                <w:sz w:val="22"/>
                <w:szCs w:val="22"/>
              </w:rPr>
              <w:t>The writing itself is clear</w:t>
            </w:r>
            <w:r w:rsidR="00AE03F9" w:rsidRPr="005242AA">
              <w:rPr>
                <w:rFonts w:ascii="Calibri" w:hAnsi="Calibri"/>
                <w:sz w:val="22"/>
                <w:szCs w:val="22"/>
              </w:rPr>
              <w:t xml:space="preserve"> and fluid;</w:t>
            </w:r>
            <w:r w:rsidRPr="005242AA">
              <w:rPr>
                <w:rFonts w:ascii="Calibri" w:hAnsi="Calibri"/>
                <w:sz w:val="22"/>
                <w:szCs w:val="22"/>
              </w:rPr>
              <w:t xml:space="preserve"> w</w:t>
            </w:r>
            <w:r w:rsidR="00B7754A" w:rsidRPr="005242AA">
              <w:rPr>
                <w:rFonts w:ascii="Calibri" w:hAnsi="Calibri"/>
                <w:sz w:val="22"/>
                <w:szCs w:val="22"/>
              </w:rPr>
              <w:t>ord choice is exact,</w:t>
            </w:r>
            <w:r w:rsidRPr="005242AA">
              <w:rPr>
                <w:rFonts w:ascii="Calibri" w:hAnsi="Calibri"/>
                <w:sz w:val="22"/>
                <w:szCs w:val="22"/>
              </w:rPr>
              <w:t xml:space="preserve"> sentences are varied</w:t>
            </w:r>
            <w:r w:rsidR="00AE03F9" w:rsidRPr="005242AA">
              <w:rPr>
                <w:rFonts w:ascii="Calibri" w:hAnsi="Calibri"/>
                <w:sz w:val="22"/>
                <w:szCs w:val="22"/>
              </w:rPr>
              <w:t>,</w:t>
            </w:r>
            <w:r w:rsidRPr="005242AA">
              <w:rPr>
                <w:rFonts w:ascii="Calibri" w:hAnsi="Calibri"/>
                <w:sz w:val="22"/>
                <w:szCs w:val="22"/>
              </w:rPr>
              <w:t xml:space="preserve"> and the piece </w:t>
            </w:r>
            <w:r w:rsidR="00AE03F9" w:rsidRPr="005242AA">
              <w:rPr>
                <w:rFonts w:ascii="Calibri" w:hAnsi="Calibri"/>
                <w:sz w:val="22"/>
                <w:szCs w:val="22"/>
              </w:rPr>
              <w:t xml:space="preserve">has been carefully edited so as to not detract from the message.  The paper generally conforms to MLA formatting; graphics and/or other visual flourishes enhance the writing and visual appeal of the piece.  </w:t>
            </w:r>
          </w:p>
          <w:p w:rsidR="00FD7192" w:rsidRPr="005242AA" w:rsidRDefault="00FD7192" w:rsidP="00FD7192">
            <w:pPr>
              <w:jc w:val="center"/>
              <w:rPr>
                <w:rFonts w:ascii="Calibri" w:hAnsi="Calibri"/>
                <w:sz w:val="22"/>
                <w:szCs w:val="22"/>
              </w:rPr>
            </w:pPr>
          </w:p>
          <w:p w:rsidR="008D1AF4" w:rsidRPr="005242AA" w:rsidRDefault="008D1AF4" w:rsidP="00FD7192">
            <w:pPr>
              <w:jc w:val="center"/>
              <w:rPr>
                <w:rFonts w:ascii="Calibri" w:hAnsi="Calibri"/>
                <w:sz w:val="22"/>
                <w:szCs w:val="22"/>
              </w:rPr>
            </w:pPr>
          </w:p>
          <w:p w:rsidR="00FD7192" w:rsidRPr="005242AA" w:rsidRDefault="00FD16B4" w:rsidP="00FD7192">
            <w:pPr>
              <w:jc w:val="center"/>
              <w:rPr>
                <w:rFonts w:ascii="Calibri" w:hAnsi="Calibri"/>
                <w:sz w:val="22"/>
                <w:szCs w:val="22"/>
              </w:rPr>
            </w:pPr>
            <w:r w:rsidRPr="005242AA">
              <w:rPr>
                <w:rFonts w:ascii="Calibri" w:hAnsi="Calibri"/>
                <w:b/>
                <w:i/>
                <w:sz w:val="22"/>
                <w:szCs w:val="22"/>
              </w:rPr>
              <w:t>20-18</w:t>
            </w:r>
            <w:r w:rsidR="00FD7192" w:rsidRPr="005242AA">
              <w:rPr>
                <w:rFonts w:ascii="Calibri" w:hAnsi="Calibri"/>
                <w:b/>
                <w:i/>
                <w:sz w:val="22"/>
                <w:szCs w:val="22"/>
              </w:rPr>
              <w:t xml:space="preserve"> points</w:t>
            </w:r>
          </w:p>
        </w:tc>
        <w:tc>
          <w:tcPr>
            <w:tcW w:w="2970" w:type="dxa"/>
          </w:tcPr>
          <w:p w:rsidR="00FD7192" w:rsidRPr="005242AA" w:rsidRDefault="00AE03F9" w:rsidP="000217A5">
            <w:pPr>
              <w:rPr>
                <w:rFonts w:ascii="Calibri" w:hAnsi="Calibri"/>
                <w:sz w:val="22"/>
                <w:szCs w:val="22"/>
              </w:rPr>
            </w:pPr>
            <w:r w:rsidRPr="005242AA">
              <w:rPr>
                <w:rFonts w:ascii="Calibri" w:hAnsi="Calibri"/>
                <w:sz w:val="22"/>
                <w:szCs w:val="22"/>
              </w:rPr>
              <w:t xml:space="preserve">Writing is generally clear, fluid and varied.  Though there may be small editing errors they are infrequent and therefore do not interfere with the author’s overall message.  MLA formatting has been followed and attempts at incorporating visuals </w:t>
            </w:r>
            <w:r w:rsidR="00BE13CE" w:rsidRPr="005242AA">
              <w:rPr>
                <w:rFonts w:ascii="Calibri" w:hAnsi="Calibri"/>
                <w:sz w:val="22"/>
                <w:szCs w:val="22"/>
              </w:rPr>
              <w:t xml:space="preserve">have been made; both generally work well.  </w:t>
            </w:r>
            <w:r w:rsidRPr="005242AA">
              <w:rPr>
                <w:rFonts w:ascii="Calibri" w:hAnsi="Calibri"/>
                <w:sz w:val="22"/>
                <w:szCs w:val="22"/>
              </w:rPr>
              <w:t xml:space="preserve"> </w:t>
            </w:r>
          </w:p>
          <w:p w:rsidR="00FD7192" w:rsidRPr="005242AA" w:rsidRDefault="00FD7192" w:rsidP="000217A5">
            <w:pPr>
              <w:rPr>
                <w:rFonts w:ascii="Calibri" w:hAnsi="Calibri"/>
                <w:sz w:val="22"/>
                <w:szCs w:val="22"/>
              </w:rPr>
            </w:pPr>
          </w:p>
          <w:p w:rsidR="008D1AF4" w:rsidRPr="005242AA" w:rsidRDefault="008D1AF4" w:rsidP="000217A5">
            <w:pPr>
              <w:rPr>
                <w:rFonts w:ascii="Calibri" w:hAnsi="Calibri"/>
                <w:sz w:val="22"/>
                <w:szCs w:val="22"/>
              </w:rPr>
            </w:pPr>
          </w:p>
          <w:p w:rsidR="00FD7192" w:rsidRPr="005242AA" w:rsidRDefault="00FD7192" w:rsidP="00FD16B4">
            <w:pPr>
              <w:jc w:val="center"/>
              <w:rPr>
                <w:rFonts w:ascii="Calibri" w:hAnsi="Calibri"/>
                <w:sz w:val="22"/>
                <w:szCs w:val="22"/>
              </w:rPr>
            </w:pPr>
            <w:r w:rsidRPr="005242AA">
              <w:rPr>
                <w:rFonts w:ascii="Calibri" w:hAnsi="Calibri"/>
                <w:b/>
                <w:i/>
                <w:sz w:val="22"/>
                <w:szCs w:val="22"/>
              </w:rPr>
              <w:t>1</w:t>
            </w:r>
            <w:r w:rsidR="00FD16B4" w:rsidRPr="005242AA">
              <w:rPr>
                <w:rFonts w:ascii="Calibri" w:hAnsi="Calibri"/>
                <w:b/>
                <w:i/>
                <w:sz w:val="22"/>
                <w:szCs w:val="22"/>
              </w:rPr>
              <w:t>7-15</w:t>
            </w:r>
            <w:r w:rsidRPr="005242AA">
              <w:rPr>
                <w:rFonts w:ascii="Calibri" w:hAnsi="Calibri"/>
                <w:b/>
                <w:i/>
                <w:sz w:val="22"/>
                <w:szCs w:val="22"/>
              </w:rPr>
              <w:t xml:space="preserve"> points</w:t>
            </w:r>
          </w:p>
        </w:tc>
        <w:tc>
          <w:tcPr>
            <w:tcW w:w="2970" w:type="dxa"/>
          </w:tcPr>
          <w:p w:rsidR="00FD16B4" w:rsidRPr="005242AA" w:rsidRDefault="00BE13CE" w:rsidP="000217A5">
            <w:pPr>
              <w:rPr>
                <w:rFonts w:ascii="Calibri" w:hAnsi="Calibri"/>
                <w:sz w:val="22"/>
                <w:szCs w:val="22"/>
              </w:rPr>
            </w:pPr>
            <w:r w:rsidRPr="005242AA">
              <w:rPr>
                <w:rFonts w:ascii="Calibri" w:hAnsi="Calibri"/>
                <w:sz w:val="22"/>
                <w:szCs w:val="22"/>
              </w:rPr>
              <w:t xml:space="preserve">The writing may include awkward constructions and/or grammatical and mechanical errors; these issues are frequent and may make it difficult to follow the author’s writing.  Set-up may deviate from MLA formatting.  Visuals may </w:t>
            </w:r>
            <w:r w:rsidR="00D4527F">
              <w:rPr>
                <w:rFonts w:ascii="Calibri" w:hAnsi="Calibri"/>
                <w:sz w:val="22"/>
                <w:szCs w:val="22"/>
              </w:rPr>
              <w:t xml:space="preserve">be </w:t>
            </w:r>
            <w:r w:rsidRPr="005242AA">
              <w:rPr>
                <w:rFonts w:ascii="Calibri" w:hAnsi="Calibri"/>
                <w:sz w:val="22"/>
                <w:szCs w:val="22"/>
              </w:rPr>
              <w:t>missing or unrelated</w:t>
            </w:r>
            <w:r w:rsidR="00D4527F">
              <w:rPr>
                <w:rFonts w:ascii="Calibri" w:hAnsi="Calibri"/>
                <w:sz w:val="22"/>
                <w:szCs w:val="22"/>
              </w:rPr>
              <w:t xml:space="preserve"> to the writing</w:t>
            </w:r>
            <w:r w:rsidRPr="005242AA">
              <w:rPr>
                <w:rFonts w:ascii="Calibri" w:hAnsi="Calibri"/>
                <w:sz w:val="22"/>
                <w:szCs w:val="22"/>
              </w:rPr>
              <w:t xml:space="preserve">, thereby distracting from the intended message.  </w:t>
            </w:r>
          </w:p>
          <w:p w:rsidR="00BE13CE" w:rsidRPr="005242AA" w:rsidRDefault="00BE13CE" w:rsidP="000217A5">
            <w:pPr>
              <w:rPr>
                <w:rFonts w:ascii="Calibri" w:hAnsi="Calibri"/>
                <w:sz w:val="22"/>
                <w:szCs w:val="22"/>
              </w:rPr>
            </w:pPr>
          </w:p>
          <w:p w:rsidR="00D93131" w:rsidRPr="005242AA" w:rsidRDefault="00D93131" w:rsidP="000217A5">
            <w:pPr>
              <w:rPr>
                <w:rFonts w:ascii="Calibri" w:hAnsi="Calibri"/>
                <w:sz w:val="22"/>
                <w:szCs w:val="22"/>
              </w:rPr>
            </w:pPr>
          </w:p>
          <w:p w:rsidR="00FD7192" w:rsidRPr="005242AA" w:rsidRDefault="00FD7192" w:rsidP="00FD16B4">
            <w:pPr>
              <w:jc w:val="center"/>
              <w:rPr>
                <w:rFonts w:ascii="Calibri" w:hAnsi="Calibri"/>
                <w:sz w:val="22"/>
                <w:szCs w:val="22"/>
              </w:rPr>
            </w:pPr>
            <w:r w:rsidRPr="005242AA">
              <w:rPr>
                <w:rFonts w:ascii="Calibri" w:hAnsi="Calibri"/>
                <w:b/>
                <w:i/>
                <w:sz w:val="22"/>
                <w:szCs w:val="22"/>
              </w:rPr>
              <w:t>1</w:t>
            </w:r>
            <w:r w:rsidR="00FD16B4" w:rsidRPr="005242AA">
              <w:rPr>
                <w:rFonts w:ascii="Calibri" w:hAnsi="Calibri"/>
                <w:b/>
                <w:i/>
                <w:sz w:val="22"/>
                <w:szCs w:val="22"/>
              </w:rPr>
              <w:t>4</w:t>
            </w:r>
            <w:r w:rsidRPr="005242AA">
              <w:rPr>
                <w:rFonts w:ascii="Calibri" w:hAnsi="Calibri"/>
                <w:b/>
                <w:i/>
                <w:sz w:val="22"/>
                <w:szCs w:val="22"/>
              </w:rPr>
              <w:t>-0 points</w:t>
            </w:r>
          </w:p>
        </w:tc>
      </w:tr>
    </w:tbl>
    <w:p w:rsidR="008D1AF4" w:rsidRDefault="008D1AF4" w:rsidP="007E6F03">
      <w:pPr>
        <w:jc w:val="center"/>
        <w:rPr>
          <w:rFonts w:ascii="Calibri" w:hAnsi="Calibri"/>
          <w:b/>
          <w:sz w:val="26"/>
          <w:szCs w:val="26"/>
        </w:rPr>
      </w:pPr>
    </w:p>
    <w:p w:rsidR="00D93131" w:rsidRPr="0017534D" w:rsidRDefault="00D93131" w:rsidP="00D93131">
      <w:pPr>
        <w:jc w:val="right"/>
        <w:rPr>
          <w:rFonts w:ascii="Calibri" w:hAnsi="Calibri"/>
          <w:b/>
          <w:sz w:val="24"/>
          <w:szCs w:val="24"/>
        </w:rPr>
      </w:pPr>
      <w:r w:rsidRPr="0017534D">
        <w:rPr>
          <w:rFonts w:ascii="Calibri" w:hAnsi="Calibri"/>
          <w:b/>
          <w:sz w:val="24"/>
          <w:szCs w:val="24"/>
        </w:rPr>
        <w:t>_____/</w:t>
      </w:r>
      <w:r w:rsidR="005B32B2">
        <w:rPr>
          <w:rFonts w:ascii="Calibri" w:hAnsi="Calibri"/>
          <w:b/>
          <w:sz w:val="24"/>
          <w:szCs w:val="24"/>
        </w:rPr>
        <w:t xml:space="preserve">100 </w:t>
      </w:r>
      <w:r w:rsidRPr="0017534D">
        <w:rPr>
          <w:rFonts w:ascii="Calibri" w:hAnsi="Calibri"/>
          <w:b/>
          <w:sz w:val="24"/>
          <w:szCs w:val="24"/>
        </w:rPr>
        <w:t>Total</w:t>
      </w:r>
    </w:p>
    <w:p w:rsidR="008D1AF4" w:rsidRDefault="008D1AF4">
      <w:pPr>
        <w:rPr>
          <w:rFonts w:ascii="Calibri" w:hAnsi="Calibri"/>
          <w:b/>
          <w:sz w:val="26"/>
          <w:szCs w:val="26"/>
        </w:rPr>
      </w:pPr>
    </w:p>
    <w:p w:rsidR="00D93131" w:rsidRDefault="00D93131">
      <w:pPr>
        <w:rPr>
          <w:rFonts w:ascii="Calibri" w:hAnsi="Calibri"/>
          <w:b/>
          <w:sz w:val="26"/>
          <w:szCs w:val="26"/>
        </w:rPr>
      </w:pPr>
      <w:r>
        <w:rPr>
          <w:rFonts w:ascii="Calibri" w:hAnsi="Calibri"/>
          <w:b/>
          <w:sz w:val="26"/>
          <w:szCs w:val="26"/>
        </w:rPr>
        <w:br w:type="page"/>
      </w:r>
    </w:p>
    <w:p w:rsidR="00A3568B" w:rsidRPr="007E6F03" w:rsidRDefault="00A3568B" w:rsidP="007E6F03">
      <w:pPr>
        <w:jc w:val="center"/>
        <w:rPr>
          <w:rFonts w:ascii="Calibri" w:hAnsi="Calibri"/>
          <w:sz w:val="24"/>
          <w:szCs w:val="24"/>
        </w:rPr>
      </w:pPr>
      <w:r w:rsidRPr="00827D8B">
        <w:rPr>
          <w:rFonts w:ascii="Calibri" w:hAnsi="Calibri"/>
          <w:b/>
          <w:sz w:val="26"/>
          <w:szCs w:val="26"/>
        </w:rPr>
        <w:lastRenderedPageBreak/>
        <w:t>Annotated Bibliography</w:t>
      </w:r>
    </w:p>
    <w:p w:rsidR="009C6E40" w:rsidRPr="009C6E40" w:rsidRDefault="009C6E40" w:rsidP="009C6E40">
      <w:pPr>
        <w:jc w:val="center"/>
        <w:rPr>
          <w:rFonts w:ascii="Calibri" w:hAnsi="Calibri"/>
          <w:b/>
          <w:sz w:val="20"/>
          <w:szCs w:val="20"/>
        </w:rPr>
      </w:pPr>
      <w:r w:rsidRPr="009C6E40">
        <w:rPr>
          <w:rFonts w:ascii="Calibri" w:hAnsi="Calibri"/>
          <w:b/>
          <w:sz w:val="20"/>
          <w:szCs w:val="20"/>
        </w:rPr>
        <w:t>(</w:t>
      </w:r>
      <w:r w:rsidRPr="009C6E40">
        <w:rPr>
          <w:rFonts w:ascii="Calibri" w:hAnsi="Calibri"/>
          <w:b/>
          <w:i/>
          <w:sz w:val="20"/>
          <w:szCs w:val="20"/>
        </w:rPr>
        <w:t>1</w:t>
      </w:r>
      <w:r>
        <w:rPr>
          <w:rFonts w:ascii="Calibri" w:hAnsi="Calibri"/>
          <w:b/>
          <w:i/>
          <w:sz w:val="20"/>
          <w:szCs w:val="20"/>
        </w:rPr>
        <w:t>5</w:t>
      </w:r>
      <w:r w:rsidRPr="009C6E40">
        <w:rPr>
          <w:rFonts w:ascii="Calibri" w:hAnsi="Calibri"/>
          <w:b/>
          <w:i/>
          <w:sz w:val="20"/>
          <w:szCs w:val="20"/>
        </w:rPr>
        <w:t>0 Points</w:t>
      </w:r>
      <w:r w:rsidRPr="009C6E40">
        <w:rPr>
          <w:rFonts w:ascii="Calibri" w:hAnsi="Calibri"/>
          <w:b/>
          <w:sz w:val="20"/>
          <w:szCs w:val="20"/>
        </w:rPr>
        <w:t>)</w:t>
      </w:r>
    </w:p>
    <w:p w:rsidR="00A3568B" w:rsidRPr="00EB3FDB" w:rsidRDefault="00A3568B" w:rsidP="00A3568B">
      <w:pPr>
        <w:jc w:val="center"/>
        <w:rPr>
          <w:rFonts w:ascii="Calibri" w:hAnsi="Calibri"/>
          <w:b/>
          <w:sz w:val="24"/>
          <w:szCs w:val="24"/>
        </w:rPr>
      </w:pPr>
    </w:p>
    <w:p w:rsidR="009C6E40" w:rsidRPr="009C6E40" w:rsidRDefault="009C6E40" w:rsidP="007F134F">
      <w:pPr>
        <w:jc w:val="both"/>
        <w:rPr>
          <w:rFonts w:ascii="Calibri" w:hAnsi="Calibri"/>
          <w:sz w:val="22"/>
          <w:szCs w:val="22"/>
        </w:rPr>
      </w:pPr>
      <w:r w:rsidRPr="009C6E40">
        <w:rPr>
          <w:rFonts w:ascii="Calibri" w:hAnsi="Calibri"/>
          <w:sz w:val="22"/>
          <w:szCs w:val="22"/>
        </w:rPr>
        <w:t xml:space="preserve">As we work to understand how to create focused and engaging units for our students, this assessment will help you prepare for one of the most important tasks of English educators: searching for, selecting and justifying (for students, parents and administrators) texts which connect your students to unit themes in varied and meaningful ways.  This annotated bibliography, </w:t>
      </w:r>
      <w:r w:rsidRPr="009C6E40">
        <w:rPr>
          <w:rFonts w:ascii="Calibri" w:hAnsi="Calibri"/>
          <w:b/>
          <w:sz w:val="22"/>
          <w:szCs w:val="22"/>
        </w:rPr>
        <w:t>completed individually or with a partner</w:t>
      </w:r>
      <w:r w:rsidRPr="009C6E40">
        <w:rPr>
          <w:rFonts w:ascii="Calibri" w:hAnsi="Calibri"/>
          <w:sz w:val="22"/>
          <w:szCs w:val="22"/>
        </w:rPr>
        <w:t xml:space="preserve">, gives you the opportunity to explore a theme of personal interest and develop a collection of diverse texts that will engage students and assist them in formulating their own response to the essential question(s) in your unit.   </w:t>
      </w:r>
    </w:p>
    <w:p w:rsidR="009C6E40" w:rsidRPr="009C6E40" w:rsidRDefault="009C6E40" w:rsidP="004D4D95">
      <w:pPr>
        <w:pStyle w:val="ListParagraph"/>
        <w:numPr>
          <w:ilvl w:val="0"/>
          <w:numId w:val="18"/>
        </w:numPr>
        <w:jc w:val="both"/>
        <w:rPr>
          <w:rFonts w:ascii="Calibri" w:hAnsi="Calibri"/>
          <w:sz w:val="22"/>
          <w:szCs w:val="22"/>
        </w:rPr>
      </w:pPr>
      <w:r w:rsidRPr="009C6E40">
        <w:rPr>
          <w:rFonts w:ascii="Calibri" w:hAnsi="Calibri"/>
          <w:b/>
          <w:i/>
          <w:sz w:val="22"/>
          <w:szCs w:val="22"/>
        </w:rPr>
        <w:t xml:space="preserve">If </w:t>
      </w:r>
      <w:r w:rsidRPr="009C6E40">
        <w:rPr>
          <w:rFonts w:ascii="Calibri" w:hAnsi="Calibri"/>
          <w:sz w:val="22"/>
          <w:szCs w:val="22"/>
        </w:rPr>
        <w:t>you choose to work with a partner:</w:t>
      </w:r>
    </w:p>
    <w:p w:rsidR="009C6E40" w:rsidRPr="009C6E40" w:rsidRDefault="009C6E40" w:rsidP="004D4D95">
      <w:pPr>
        <w:pStyle w:val="ListParagraph"/>
        <w:numPr>
          <w:ilvl w:val="1"/>
          <w:numId w:val="19"/>
        </w:numPr>
        <w:jc w:val="both"/>
        <w:rPr>
          <w:rFonts w:ascii="Calibri" w:hAnsi="Calibri"/>
          <w:sz w:val="22"/>
          <w:szCs w:val="22"/>
        </w:rPr>
      </w:pPr>
      <w:r w:rsidRPr="009C6E40">
        <w:rPr>
          <w:rFonts w:ascii="Calibri" w:hAnsi="Calibri"/>
          <w:sz w:val="22"/>
          <w:szCs w:val="22"/>
        </w:rPr>
        <w:t>T</w:t>
      </w:r>
      <w:r w:rsidR="00A44066" w:rsidRPr="009C6E40">
        <w:rPr>
          <w:rFonts w:ascii="Calibri" w:hAnsi="Calibri"/>
          <w:sz w:val="22"/>
          <w:szCs w:val="22"/>
        </w:rPr>
        <w:t xml:space="preserve">he length requirements are the same, but your additional commitment is to meet with your partner </w:t>
      </w:r>
      <w:r w:rsidR="00A44066" w:rsidRPr="009C6E40">
        <w:rPr>
          <w:rFonts w:ascii="Calibri" w:hAnsi="Calibri"/>
          <w:b/>
          <w:i/>
          <w:sz w:val="22"/>
          <w:szCs w:val="22"/>
        </w:rPr>
        <w:t>at least three times</w:t>
      </w:r>
      <w:r w:rsidR="00A44066" w:rsidRPr="009C6E40">
        <w:rPr>
          <w:rFonts w:ascii="Calibri" w:hAnsi="Calibri"/>
          <w:sz w:val="22"/>
          <w:szCs w:val="22"/>
        </w:rPr>
        <w:t xml:space="preserve"> for an </w:t>
      </w:r>
      <w:r w:rsidR="00A44066" w:rsidRPr="009C6E40">
        <w:rPr>
          <w:rFonts w:ascii="Calibri" w:hAnsi="Calibri"/>
          <w:b/>
          <w:sz w:val="22"/>
          <w:szCs w:val="22"/>
          <w:u w:val="single"/>
        </w:rPr>
        <w:t>hour each time</w:t>
      </w:r>
      <w:r w:rsidR="00A44066" w:rsidRPr="009C6E40">
        <w:rPr>
          <w:rFonts w:ascii="Calibri" w:hAnsi="Calibri"/>
          <w:sz w:val="22"/>
          <w:szCs w:val="22"/>
        </w:rPr>
        <w:t xml:space="preserve"> to talk over</w:t>
      </w:r>
      <w:r w:rsidR="007E6F03" w:rsidRPr="009C6E40">
        <w:rPr>
          <w:rFonts w:ascii="Calibri" w:hAnsi="Calibri"/>
          <w:sz w:val="22"/>
          <w:szCs w:val="22"/>
        </w:rPr>
        <w:t xml:space="preserve"> or work on</w:t>
      </w:r>
      <w:r w:rsidR="00A44066" w:rsidRPr="009C6E40">
        <w:rPr>
          <w:rFonts w:ascii="Calibri" w:hAnsi="Calibri"/>
          <w:sz w:val="22"/>
          <w:szCs w:val="22"/>
        </w:rPr>
        <w:t xml:space="preserve"> the research and the writing for th</w:t>
      </w:r>
      <w:r w:rsidR="00B66D3C" w:rsidRPr="009C6E40">
        <w:rPr>
          <w:rFonts w:ascii="Calibri" w:hAnsi="Calibri"/>
          <w:sz w:val="22"/>
          <w:szCs w:val="22"/>
        </w:rPr>
        <w:t xml:space="preserve">is project.  </w:t>
      </w:r>
    </w:p>
    <w:p w:rsidR="00A44066" w:rsidRPr="009C6E40" w:rsidRDefault="00B66D3C" w:rsidP="004D4D95">
      <w:pPr>
        <w:pStyle w:val="ListParagraph"/>
        <w:numPr>
          <w:ilvl w:val="1"/>
          <w:numId w:val="19"/>
        </w:numPr>
        <w:jc w:val="both"/>
        <w:rPr>
          <w:rFonts w:ascii="Calibri" w:hAnsi="Calibri"/>
          <w:sz w:val="22"/>
          <w:szCs w:val="22"/>
        </w:rPr>
      </w:pPr>
      <w:r w:rsidRPr="009C6E40">
        <w:rPr>
          <w:rFonts w:ascii="Calibri" w:hAnsi="Calibri"/>
          <w:sz w:val="22"/>
          <w:szCs w:val="22"/>
        </w:rPr>
        <w:t xml:space="preserve">You and your partner will </w:t>
      </w:r>
      <w:r w:rsidRPr="009C6E40">
        <w:rPr>
          <w:rFonts w:ascii="Calibri" w:hAnsi="Calibri"/>
          <w:b/>
          <w:i/>
          <w:sz w:val="22"/>
          <w:szCs w:val="22"/>
        </w:rPr>
        <w:t xml:space="preserve">keep a </w:t>
      </w:r>
      <w:r w:rsidR="009C6E40">
        <w:rPr>
          <w:rFonts w:ascii="Calibri" w:hAnsi="Calibri"/>
          <w:b/>
          <w:i/>
          <w:sz w:val="22"/>
          <w:szCs w:val="22"/>
        </w:rPr>
        <w:t xml:space="preserve">general </w:t>
      </w:r>
      <w:r w:rsidRPr="009C6E40">
        <w:rPr>
          <w:rFonts w:ascii="Calibri" w:hAnsi="Calibri"/>
          <w:b/>
          <w:i/>
          <w:sz w:val="22"/>
          <w:szCs w:val="22"/>
        </w:rPr>
        <w:t>record</w:t>
      </w:r>
      <w:r w:rsidRPr="009C6E40">
        <w:rPr>
          <w:rFonts w:ascii="Calibri" w:hAnsi="Calibri"/>
          <w:sz w:val="22"/>
          <w:szCs w:val="22"/>
        </w:rPr>
        <w:t xml:space="preserve"> of your meetings</w:t>
      </w:r>
      <w:r w:rsidR="009C6E40">
        <w:rPr>
          <w:rFonts w:ascii="Calibri" w:hAnsi="Calibri"/>
          <w:sz w:val="22"/>
          <w:szCs w:val="22"/>
        </w:rPr>
        <w:t>; you will also</w:t>
      </w:r>
      <w:r w:rsidRPr="009C6E40">
        <w:rPr>
          <w:rFonts w:ascii="Calibri" w:hAnsi="Calibri"/>
          <w:sz w:val="22"/>
          <w:szCs w:val="22"/>
        </w:rPr>
        <w:t xml:space="preserve"> </w:t>
      </w:r>
      <w:r w:rsidRPr="009C6E40">
        <w:rPr>
          <w:rFonts w:ascii="Calibri" w:hAnsi="Calibri"/>
          <w:b/>
          <w:sz w:val="22"/>
          <w:szCs w:val="22"/>
          <w:u w:val="single"/>
        </w:rPr>
        <w:t>each</w:t>
      </w:r>
      <w:r w:rsidRPr="009C6E40">
        <w:rPr>
          <w:rFonts w:ascii="Calibri" w:hAnsi="Calibri"/>
          <w:sz w:val="22"/>
          <w:szCs w:val="22"/>
        </w:rPr>
        <w:t xml:space="preserve"> </w:t>
      </w:r>
      <w:r w:rsidR="009C6E40">
        <w:rPr>
          <w:rFonts w:ascii="Calibri" w:hAnsi="Calibri"/>
          <w:sz w:val="22"/>
          <w:szCs w:val="22"/>
        </w:rPr>
        <w:t xml:space="preserve">write </w:t>
      </w:r>
      <w:r w:rsidRPr="009C6E40">
        <w:rPr>
          <w:rFonts w:ascii="Calibri" w:hAnsi="Calibri"/>
          <w:sz w:val="22"/>
          <w:szCs w:val="22"/>
        </w:rPr>
        <w:t xml:space="preserve">note </w:t>
      </w:r>
      <w:r w:rsidR="009C6E40">
        <w:rPr>
          <w:rFonts w:ascii="Calibri" w:hAnsi="Calibri"/>
          <w:sz w:val="22"/>
          <w:szCs w:val="22"/>
        </w:rPr>
        <w:t xml:space="preserve">reflecting on what you have individually learned as a result of each meeting.  </w:t>
      </w:r>
    </w:p>
    <w:p w:rsidR="00A44066" w:rsidRDefault="00A44066" w:rsidP="007F134F">
      <w:pPr>
        <w:jc w:val="both"/>
        <w:rPr>
          <w:rFonts w:ascii="Calibri" w:hAnsi="Calibri"/>
          <w:sz w:val="24"/>
          <w:szCs w:val="24"/>
        </w:rPr>
      </w:pPr>
    </w:p>
    <w:p w:rsidR="006E642C" w:rsidRPr="002A450A" w:rsidRDefault="006E642C" w:rsidP="007F134F">
      <w:pPr>
        <w:jc w:val="both"/>
        <w:rPr>
          <w:rFonts w:ascii="Calibri" w:hAnsi="Calibri"/>
          <w:b/>
          <w:sz w:val="22"/>
          <w:szCs w:val="22"/>
          <w:u w:val="single"/>
        </w:rPr>
      </w:pPr>
      <w:r w:rsidRPr="002A450A">
        <w:rPr>
          <w:rFonts w:ascii="Calibri" w:hAnsi="Calibri"/>
          <w:b/>
          <w:sz w:val="22"/>
          <w:szCs w:val="22"/>
          <w:u w:val="single"/>
        </w:rPr>
        <w:t>Learning Goals for this Assessment:</w:t>
      </w:r>
    </w:p>
    <w:p w:rsidR="006E642C" w:rsidRPr="006E642C" w:rsidRDefault="006E642C" w:rsidP="004D4D95">
      <w:pPr>
        <w:numPr>
          <w:ilvl w:val="0"/>
          <w:numId w:val="24"/>
        </w:numPr>
        <w:jc w:val="both"/>
        <w:rPr>
          <w:rFonts w:ascii="Calibri" w:hAnsi="Calibri"/>
          <w:sz w:val="22"/>
          <w:szCs w:val="22"/>
        </w:rPr>
      </w:pPr>
      <w:r w:rsidRPr="006E642C">
        <w:rPr>
          <w:rFonts w:ascii="Calibri" w:hAnsi="Calibri"/>
          <w:sz w:val="22"/>
          <w:szCs w:val="22"/>
        </w:rPr>
        <w:t xml:space="preserve">Each of you will </w:t>
      </w:r>
      <w:r>
        <w:rPr>
          <w:rFonts w:ascii="Calibri" w:hAnsi="Calibri"/>
          <w:sz w:val="22"/>
          <w:szCs w:val="22"/>
        </w:rPr>
        <w:t xml:space="preserve">be able to </w:t>
      </w:r>
      <w:r w:rsidRPr="006E642C">
        <w:rPr>
          <w:rFonts w:ascii="Calibri" w:hAnsi="Calibri"/>
          <w:sz w:val="22"/>
          <w:szCs w:val="22"/>
        </w:rPr>
        <w:t>locate good literature to teach for a variety of purposes.</w:t>
      </w:r>
    </w:p>
    <w:p w:rsidR="006E642C" w:rsidRPr="006E642C" w:rsidRDefault="006E642C" w:rsidP="004D4D95">
      <w:pPr>
        <w:numPr>
          <w:ilvl w:val="0"/>
          <w:numId w:val="24"/>
        </w:numPr>
        <w:jc w:val="both"/>
        <w:rPr>
          <w:rFonts w:ascii="Calibri" w:hAnsi="Calibri"/>
          <w:sz w:val="22"/>
          <w:szCs w:val="22"/>
        </w:rPr>
      </w:pPr>
      <w:r w:rsidRPr="006E642C">
        <w:rPr>
          <w:rFonts w:ascii="Calibri" w:hAnsi="Calibri"/>
          <w:sz w:val="22"/>
          <w:szCs w:val="22"/>
        </w:rPr>
        <w:t xml:space="preserve">Each of you will be able to assess whether a </w:t>
      </w:r>
      <w:r>
        <w:rPr>
          <w:rFonts w:ascii="Calibri" w:hAnsi="Calibri"/>
          <w:sz w:val="22"/>
          <w:szCs w:val="22"/>
        </w:rPr>
        <w:t xml:space="preserve">text </w:t>
      </w:r>
      <w:r w:rsidRPr="006E642C">
        <w:rPr>
          <w:rFonts w:ascii="Calibri" w:hAnsi="Calibri"/>
          <w:sz w:val="22"/>
          <w:szCs w:val="22"/>
        </w:rPr>
        <w:t xml:space="preserve">will </w:t>
      </w:r>
      <w:r>
        <w:rPr>
          <w:rFonts w:ascii="Calibri" w:hAnsi="Calibri"/>
          <w:sz w:val="22"/>
          <w:szCs w:val="22"/>
        </w:rPr>
        <w:t xml:space="preserve">be appropriate for a classroom setting and will understand how to use diverse pieces in a variety of ways.  </w:t>
      </w:r>
    </w:p>
    <w:p w:rsidR="006E642C" w:rsidRPr="006E642C" w:rsidRDefault="006E642C" w:rsidP="004D4D95">
      <w:pPr>
        <w:numPr>
          <w:ilvl w:val="0"/>
          <w:numId w:val="24"/>
        </w:numPr>
        <w:jc w:val="both"/>
        <w:rPr>
          <w:rFonts w:ascii="Calibri" w:hAnsi="Calibri"/>
          <w:sz w:val="22"/>
          <w:szCs w:val="22"/>
        </w:rPr>
      </w:pPr>
      <w:r>
        <w:rPr>
          <w:rFonts w:ascii="Calibri" w:hAnsi="Calibri"/>
          <w:b/>
          <w:i/>
          <w:sz w:val="22"/>
          <w:szCs w:val="22"/>
        </w:rPr>
        <w:t xml:space="preserve">If </w:t>
      </w:r>
      <w:r w:rsidRPr="006E642C">
        <w:rPr>
          <w:rFonts w:ascii="Calibri" w:hAnsi="Calibri"/>
          <w:sz w:val="22"/>
          <w:szCs w:val="22"/>
        </w:rPr>
        <w:t xml:space="preserve">you </w:t>
      </w:r>
      <w:r>
        <w:rPr>
          <w:rFonts w:ascii="Calibri" w:hAnsi="Calibri"/>
          <w:sz w:val="22"/>
          <w:szCs w:val="22"/>
        </w:rPr>
        <w:t xml:space="preserve">choose to work with a partner, you will enhance your ability to collaborate with others, discuss issues of practice and reflect on how such work impacts your development as an educator.  </w:t>
      </w:r>
    </w:p>
    <w:p w:rsidR="006E642C" w:rsidRDefault="006E642C" w:rsidP="007F134F">
      <w:pPr>
        <w:jc w:val="both"/>
        <w:rPr>
          <w:rFonts w:ascii="Calibri" w:hAnsi="Calibri"/>
          <w:sz w:val="24"/>
          <w:szCs w:val="24"/>
        </w:rPr>
      </w:pPr>
    </w:p>
    <w:p w:rsidR="00A3568B" w:rsidRPr="006E642C" w:rsidRDefault="006E642C" w:rsidP="007F134F">
      <w:pPr>
        <w:jc w:val="both"/>
        <w:rPr>
          <w:rFonts w:ascii="Calibri" w:hAnsi="Calibri"/>
          <w:sz w:val="22"/>
          <w:szCs w:val="22"/>
        </w:rPr>
      </w:pPr>
      <w:r>
        <w:rPr>
          <w:rFonts w:ascii="Calibri" w:hAnsi="Calibri"/>
          <w:b/>
          <w:sz w:val="22"/>
          <w:szCs w:val="22"/>
          <w:u w:val="single"/>
        </w:rPr>
        <w:t xml:space="preserve">Individual/Partner </w:t>
      </w:r>
      <w:r w:rsidR="005B1F76" w:rsidRPr="006E642C">
        <w:rPr>
          <w:rFonts w:ascii="Calibri" w:hAnsi="Calibri"/>
          <w:b/>
          <w:sz w:val="22"/>
          <w:szCs w:val="22"/>
          <w:u w:val="single"/>
        </w:rPr>
        <w:t>Requirements</w:t>
      </w:r>
      <w:r w:rsidR="005B1F76" w:rsidRPr="006E642C">
        <w:rPr>
          <w:rFonts w:ascii="Calibri" w:hAnsi="Calibri"/>
          <w:b/>
          <w:sz w:val="22"/>
          <w:szCs w:val="22"/>
        </w:rPr>
        <w:t xml:space="preserve">: </w:t>
      </w:r>
    </w:p>
    <w:p w:rsidR="005B1F76" w:rsidRPr="006E642C" w:rsidRDefault="00A44066" w:rsidP="004D4D95">
      <w:pPr>
        <w:pStyle w:val="ListParagraph"/>
        <w:numPr>
          <w:ilvl w:val="0"/>
          <w:numId w:val="20"/>
        </w:numPr>
        <w:jc w:val="both"/>
        <w:rPr>
          <w:rFonts w:ascii="Calibri" w:hAnsi="Calibri"/>
          <w:sz w:val="22"/>
          <w:szCs w:val="22"/>
        </w:rPr>
      </w:pPr>
      <w:r w:rsidRPr="006E642C">
        <w:rPr>
          <w:rFonts w:ascii="Calibri" w:hAnsi="Calibri"/>
          <w:b/>
          <w:sz w:val="22"/>
          <w:szCs w:val="22"/>
        </w:rPr>
        <w:t>Choose a topic and essential question</w:t>
      </w:r>
      <w:r w:rsidR="009111FD" w:rsidRPr="006E642C">
        <w:rPr>
          <w:rFonts w:ascii="Calibri" w:hAnsi="Calibri"/>
          <w:b/>
          <w:sz w:val="22"/>
          <w:szCs w:val="22"/>
        </w:rPr>
        <w:t>, and choose a grade level</w:t>
      </w:r>
      <w:r w:rsidRPr="006E642C">
        <w:rPr>
          <w:rFonts w:ascii="Calibri" w:hAnsi="Calibri"/>
          <w:b/>
          <w:sz w:val="22"/>
          <w:szCs w:val="22"/>
        </w:rPr>
        <w:t xml:space="preserve">.  </w:t>
      </w:r>
      <w:r w:rsidR="007E6F03" w:rsidRPr="006E642C">
        <w:rPr>
          <w:rFonts w:ascii="Calibri" w:hAnsi="Calibri"/>
          <w:sz w:val="22"/>
          <w:szCs w:val="22"/>
        </w:rPr>
        <w:t xml:space="preserve">This should be a topic / </w:t>
      </w:r>
      <w:r w:rsidRPr="006E642C">
        <w:rPr>
          <w:rFonts w:ascii="Calibri" w:hAnsi="Calibri"/>
          <w:sz w:val="22"/>
          <w:szCs w:val="22"/>
        </w:rPr>
        <w:t xml:space="preserve">essential question which you believe you may want to use for a unit in your CULPA in your fall Methods block, or at least that you would enjoy teaching in the next few years.  </w:t>
      </w:r>
    </w:p>
    <w:p w:rsidR="00A44066" w:rsidRPr="006E642C" w:rsidRDefault="00A44066" w:rsidP="004D4D95">
      <w:pPr>
        <w:pStyle w:val="ListParagraph"/>
        <w:numPr>
          <w:ilvl w:val="1"/>
          <w:numId w:val="20"/>
        </w:numPr>
        <w:jc w:val="both"/>
        <w:rPr>
          <w:rFonts w:ascii="Calibri" w:hAnsi="Calibri"/>
          <w:sz w:val="22"/>
          <w:szCs w:val="22"/>
        </w:rPr>
      </w:pPr>
      <w:r w:rsidRPr="006E642C">
        <w:rPr>
          <w:rFonts w:ascii="Calibri" w:hAnsi="Calibri"/>
          <w:i/>
          <w:sz w:val="22"/>
          <w:szCs w:val="22"/>
        </w:rPr>
        <w:t>For example, your topic might be romantic love, and your essential question could be this: What is true love?</w:t>
      </w:r>
      <w:r w:rsidR="00B66D3C" w:rsidRPr="006E642C">
        <w:rPr>
          <w:rFonts w:ascii="Calibri" w:hAnsi="Calibri"/>
          <w:i/>
          <w:sz w:val="22"/>
          <w:szCs w:val="22"/>
        </w:rPr>
        <w:t xml:space="preserve">  This could be a</w:t>
      </w:r>
      <w:r w:rsidR="009111FD" w:rsidRPr="006E642C">
        <w:rPr>
          <w:rFonts w:ascii="Calibri" w:hAnsi="Calibri"/>
          <w:i/>
          <w:sz w:val="22"/>
          <w:szCs w:val="22"/>
        </w:rPr>
        <w:t xml:space="preserve"> set-up for a unit using </w:t>
      </w:r>
      <w:r w:rsidR="009111FD" w:rsidRPr="006E642C">
        <w:rPr>
          <w:rFonts w:ascii="Calibri" w:hAnsi="Calibri"/>
          <w:sz w:val="22"/>
          <w:szCs w:val="22"/>
        </w:rPr>
        <w:t>Romeo and Juliet.</w:t>
      </w:r>
    </w:p>
    <w:p w:rsidR="005B1F76" w:rsidRPr="006E642C" w:rsidRDefault="005B1F76" w:rsidP="007F134F">
      <w:pPr>
        <w:pStyle w:val="ListParagraph"/>
        <w:ind w:left="1440"/>
        <w:jc w:val="both"/>
        <w:rPr>
          <w:rFonts w:ascii="Calibri" w:hAnsi="Calibri"/>
          <w:sz w:val="22"/>
          <w:szCs w:val="22"/>
        </w:rPr>
      </w:pPr>
    </w:p>
    <w:p w:rsidR="005B1F76" w:rsidRPr="006E642C" w:rsidRDefault="009111FD" w:rsidP="004D4D95">
      <w:pPr>
        <w:pStyle w:val="ListParagraph"/>
        <w:numPr>
          <w:ilvl w:val="0"/>
          <w:numId w:val="20"/>
        </w:numPr>
        <w:jc w:val="both"/>
        <w:rPr>
          <w:rFonts w:ascii="Calibri" w:hAnsi="Calibri"/>
          <w:b/>
          <w:sz w:val="22"/>
          <w:szCs w:val="22"/>
        </w:rPr>
      </w:pPr>
      <w:r w:rsidRPr="006E642C">
        <w:rPr>
          <w:rFonts w:ascii="Calibri" w:hAnsi="Calibri"/>
          <w:b/>
          <w:sz w:val="22"/>
          <w:szCs w:val="22"/>
        </w:rPr>
        <w:t>Locate strong texts available on your topic which would address your essential question and fit your grade level.</w:t>
      </w:r>
    </w:p>
    <w:p w:rsidR="009111FD" w:rsidRPr="006E642C" w:rsidRDefault="009111FD" w:rsidP="004D4D95">
      <w:pPr>
        <w:pStyle w:val="ListParagraph"/>
        <w:numPr>
          <w:ilvl w:val="1"/>
          <w:numId w:val="20"/>
        </w:numPr>
        <w:jc w:val="both"/>
        <w:rPr>
          <w:rFonts w:ascii="Calibri" w:hAnsi="Calibri"/>
          <w:b/>
          <w:sz w:val="22"/>
          <w:szCs w:val="22"/>
        </w:rPr>
      </w:pPr>
      <w:r w:rsidRPr="006E642C">
        <w:rPr>
          <w:rFonts w:ascii="Calibri" w:hAnsi="Calibri"/>
          <w:sz w:val="22"/>
          <w:szCs w:val="22"/>
        </w:rPr>
        <w:t>You need to include the following types of texts:</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Five novels which you could use for literature circles</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One full-length, quality, nonfiction text</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One play</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Five poems</w:t>
      </w:r>
    </w:p>
    <w:p w:rsidR="00B66D3C"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B66D3C" w:rsidRPr="006E642C">
        <w:rPr>
          <w:rFonts w:ascii="Calibri" w:hAnsi="Calibri"/>
          <w:sz w:val="22"/>
          <w:szCs w:val="22"/>
        </w:rPr>
        <w:t>One short story</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Three articles</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Three songs</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Three short videos or video clips</w:t>
      </w:r>
    </w:p>
    <w:p w:rsidR="009111FD"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One film</w:t>
      </w:r>
    </w:p>
    <w:p w:rsidR="005B1F76" w:rsidRPr="006E642C" w:rsidRDefault="005B1F76" w:rsidP="004D4D95">
      <w:pPr>
        <w:numPr>
          <w:ilvl w:val="2"/>
          <w:numId w:val="21"/>
        </w:numPr>
        <w:jc w:val="both"/>
        <w:rPr>
          <w:rFonts w:ascii="Calibri" w:hAnsi="Calibri"/>
          <w:sz w:val="22"/>
          <w:szCs w:val="22"/>
        </w:rPr>
      </w:pPr>
      <w:r w:rsidRPr="006E642C">
        <w:rPr>
          <w:rFonts w:ascii="Calibri" w:hAnsi="Calibri"/>
          <w:sz w:val="22"/>
          <w:szCs w:val="22"/>
        </w:rPr>
        <w:t xml:space="preserve">___ </w:t>
      </w:r>
      <w:r w:rsidR="009111FD" w:rsidRPr="006E642C">
        <w:rPr>
          <w:rFonts w:ascii="Calibri" w:hAnsi="Calibri"/>
          <w:sz w:val="22"/>
          <w:szCs w:val="22"/>
        </w:rPr>
        <w:t>Three images, whether photographs or paintings</w:t>
      </w:r>
    </w:p>
    <w:p w:rsidR="00A3568B" w:rsidRPr="006E642C" w:rsidRDefault="009111FD" w:rsidP="004D4D95">
      <w:pPr>
        <w:numPr>
          <w:ilvl w:val="1"/>
          <w:numId w:val="21"/>
        </w:numPr>
        <w:jc w:val="both"/>
        <w:rPr>
          <w:rFonts w:ascii="Calibri" w:hAnsi="Calibri"/>
          <w:sz w:val="22"/>
          <w:szCs w:val="22"/>
        </w:rPr>
      </w:pPr>
      <w:r w:rsidRPr="006E642C">
        <w:rPr>
          <w:rFonts w:ascii="Calibri" w:hAnsi="Calibri"/>
          <w:b/>
          <w:i/>
          <w:sz w:val="22"/>
          <w:szCs w:val="22"/>
        </w:rPr>
        <w:t xml:space="preserve">Note: </w:t>
      </w:r>
      <w:r w:rsidR="00A3568B" w:rsidRPr="006E642C">
        <w:rPr>
          <w:rFonts w:ascii="Calibri" w:hAnsi="Calibri"/>
          <w:sz w:val="22"/>
          <w:szCs w:val="22"/>
        </w:rPr>
        <w:t>You should</w:t>
      </w:r>
      <w:r w:rsidR="0039170E" w:rsidRPr="006E642C">
        <w:rPr>
          <w:rFonts w:ascii="Calibri" w:hAnsi="Calibri"/>
          <w:sz w:val="22"/>
          <w:szCs w:val="22"/>
        </w:rPr>
        <w:t xml:space="preserve"> actually</w:t>
      </w:r>
      <w:r w:rsidR="00A3568B" w:rsidRPr="006E642C">
        <w:rPr>
          <w:rFonts w:ascii="Calibri" w:hAnsi="Calibri"/>
          <w:sz w:val="22"/>
          <w:szCs w:val="22"/>
        </w:rPr>
        <w:t xml:space="preserve"> </w:t>
      </w:r>
      <w:r w:rsidR="00A3568B" w:rsidRPr="006E642C">
        <w:rPr>
          <w:rFonts w:ascii="Calibri" w:hAnsi="Calibri"/>
          <w:b/>
          <w:sz w:val="22"/>
          <w:szCs w:val="22"/>
        </w:rPr>
        <w:t>look at every item</w:t>
      </w:r>
      <w:r w:rsidR="0039170E" w:rsidRPr="006E642C">
        <w:rPr>
          <w:rFonts w:ascii="Calibri" w:hAnsi="Calibri"/>
          <w:sz w:val="22"/>
          <w:szCs w:val="22"/>
        </w:rPr>
        <w:t xml:space="preserve"> you include to ensure that it is an appropriate selection; reading summaries and/or reviews for major texts on websites such as </w:t>
      </w:r>
      <w:r w:rsidR="0039170E" w:rsidRPr="006E642C">
        <w:rPr>
          <w:rFonts w:ascii="Calibri" w:hAnsi="Calibri"/>
          <w:b/>
          <w:i/>
          <w:sz w:val="22"/>
          <w:szCs w:val="22"/>
        </w:rPr>
        <w:t>www.commonsensemedia.org</w:t>
      </w:r>
      <w:r w:rsidR="0039170E" w:rsidRPr="006E642C">
        <w:rPr>
          <w:rFonts w:ascii="Calibri" w:hAnsi="Calibri"/>
          <w:sz w:val="22"/>
          <w:szCs w:val="22"/>
        </w:rPr>
        <w:t xml:space="preserve"> or even </w:t>
      </w:r>
      <w:r w:rsidR="0039170E" w:rsidRPr="006E642C">
        <w:rPr>
          <w:rFonts w:ascii="Calibri" w:hAnsi="Calibri"/>
          <w:b/>
          <w:i/>
          <w:sz w:val="22"/>
          <w:szCs w:val="22"/>
        </w:rPr>
        <w:t>amazon.com</w:t>
      </w:r>
      <w:r w:rsidR="0039170E" w:rsidRPr="006E642C">
        <w:rPr>
          <w:rFonts w:ascii="Calibri" w:hAnsi="Calibri"/>
          <w:sz w:val="22"/>
          <w:szCs w:val="22"/>
        </w:rPr>
        <w:t xml:space="preserve"> may be helpful, </w:t>
      </w:r>
      <w:r w:rsidRPr="006E642C">
        <w:rPr>
          <w:rFonts w:ascii="Calibri" w:hAnsi="Calibri"/>
          <w:sz w:val="22"/>
          <w:szCs w:val="22"/>
        </w:rPr>
        <w:t xml:space="preserve">although you </w:t>
      </w:r>
      <w:r w:rsidR="00A3568B" w:rsidRPr="006E642C">
        <w:rPr>
          <w:rFonts w:ascii="Calibri" w:hAnsi="Calibri"/>
          <w:sz w:val="22"/>
          <w:szCs w:val="22"/>
        </w:rPr>
        <w:t xml:space="preserve">do not need to read or view each item fully.  </w:t>
      </w:r>
    </w:p>
    <w:p w:rsidR="009111FD" w:rsidRDefault="009111FD" w:rsidP="007F134F">
      <w:pPr>
        <w:jc w:val="both"/>
        <w:rPr>
          <w:rFonts w:ascii="Calibri" w:hAnsi="Calibri"/>
          <w:sz w:val="22"/>
          <w:szCs w:val="22"/>
        </w:rPr>
      </w:pPr>
    </w:p>
    <w:p w:rsidR="00D93131" w:rsidRDefault="00D93131">
      <w:pPr>
        <w:rPr>
          <w:rFonts w:ascii="Calibri" w:hAnsi="Calibri"/>
          <w:sz w:val="22"/>
          <w:szCs w:val="22"/>
        </w:rPr>
      </w:pPr>
      <w:r>
        <w:rPr>
          <w:rFonts w:ascii="Calibri" w:hAnsi="Calibri"/>
          <w:sz w:val="22"/>
          <w:szCs w:val="22"/>
        </w:rPr>
        <w:br w:type="page"/>
      </w:r>
    </w:p>
    <w:p w:rsidR="009111FD" w:rsidRPr="006E642C" w:rsidRDefault="007E6F03" w:rsidP="004D4D95">
      <w:pPr>
        <w:pStyle w:val="ListParagraph"/>
        <w:numPr>
          <w:ilvl w:val="0"/>
          <w:numId w:val="20"/>
        </w:numPr>
        <w:jc w:val="both"/>
        <w:rPr>
          <w:rFonts w:ascii="Calibri" w:hAnsi="Calibri"/>
          <w:b/>
          <w:sz w:val="22"/>
          <w:szCs w:val="22"/>
        </w:rPr>
      </w:pPr>
      <w:r w:rsidRPr="006E642C">
        <w:rPr>
          <w:rFonts w:ascii="Calibri" w:hAnsi="Calibri"/>
          <w:b/>
          <w:sz w:val="22"/>
          <w:szCs w:val="22"/>
        </w:rPr>
        <w:lastRenderedPageBreak/>
        <w:t>W</w:t>
      </w:r>
      <w:r w:rsidR="00A3568B" w:rsidRPr="006E642C">
        <w:rPr>
          <w:rFonts w:ascii="Calibri" w:hAnsi="Calibri"/>
          <w:b/>
          <w:sz w:val="22"/>
          <w:szCs w:val="22"/>
        </w:rPr>
        <w:t xml:space="preserve">rite </w:t>
      </w:r>
      <w:r w:rsidR="0066516E" w:rsidRPr="006E642C">
        <w:rPr>
          <w:rFonts w:ascii="Calibri" w:hAnsi="Calibri"/>
          <w:b/>
          <w:sz w:val="22"/>
          <w:szCs w:val="22"/>
        </w:rPr>
        <w:t>four</w:t>
      </w:r>
      <w:r w:rsidR="00A3568B" w:rsidRPr="006E642C">
        <w:rPr>
          <w:rFonts w:ascii="Calibri" w:hAnsi="Calibri"/>
          <w:b/>
          <w:sz w:val="22"/>
          <w:szCs w:val="22"/>
        </w:rPr>
        <w:t xml:space="preserve"> things:</w:t>
      </w:r>
    </w:p>
    <w:p w:rsidR="00A3568B" w:rsidRPr="006E642C" w:rsidRDefault="00A3568B" w:rsidP="004D4D95">
      <w:pPr>
        <w:numPr>
          <w:ilvl w:val="0"/>
          <w:numId w:val="22"/>
        </w:numPr>
        <w:ind w:left="1440"/>
        <w:jc w:val="both"/>
        <w:rPr>
          <w:rFonts w:ascii="Calibri" w:hAnsi="Calibri"/>
          <w:sz w:val="22"/>
          <w:szCs w:val="22"/>
        </w:rPr>
      </w:pPr>
      <w:r w:rsidRPr="006E642C">
        <w:rPr>
          <w:rFonts w:ascii="Calibri" w:hAnsi="Calibri"/>
          <w:sz w:val="22"/>
          <w:szCs w:val="22"/>
        </w:rPr>
        <w:t xml:space="preserve">A concise </w:t>
      </w:r>
      <w:r w:rsidRPr="006E642C">
        <w:rPr>
          <w:rFonts w:ascii="Calibri" w:hAnsi="Calibri"/>
          <w:b/>
          <w:sz w:val="22"/>
          <w:szCs w:val="22"/>
        </w:rPr>
        <w:t>annotation</w:t>
      </w:r>
      <w:r w:rsidRPr="006E642C">
        <w:rPr>
          <w:rFonts w:ascii="Calibri" w:hAnsi="Calibri"/>
          <w:sz w:val="22"/>
          <w:szCs w:val="22"/>
        </w:rPr>
        <w:t xml:space="preserve"> for </w:t>
      </w:r>
      <w:r w:rsidRPr="006E642C">
        <w:rPr>
          <w:rFonts w:ascii="Calibri" w:hAnsi="Calibri"/>
          <w:b/>
          <w:sz w:val="22"/>
          <w:szCs w:val="22"/>
          <w:u w:val="single"/>
        </w:rPr>
        <w:t>each</w:t>
      </w:r>
      <w:r w:rsidRPr="006E642C">
        <w:rPr>
          <w:rFonts w:ascii="Calibri" w:hAnsi="Calibri"/>
          <w:sz w:val="22"/>
          <w:szCs w:val="22"/>
        </w:rPr>
        <w:t xml:space="preserve"> item.  </w:t>
      </w:r>
    </w:p>
    <w:p w:rsidR="0039170E" w:rsidRPr="006E642C" w:rsidRDefault="001454CD" w:rsidP="004D4D95">
      <w:pPr>
        <w:numPr>
          <w:ilvl w:val="0"/>
          <w:numId w:val="22"/>
        </w:numPr>
        <w:ind w:left="1440"/>
        <w:jc w:val="both"/>
        <w:rPr>
          <w:rFonts w:ascii="Calibri" w:hAnsi="Calibri"/>
          <w:sz w:val="22"/>
          <w:szCs w:val="22"/>
        </w:rPr>
      </w:pPr>
      <w:r w:rsidRPr="006E642C">
        <w:rPr>
          <w:rFonts w:ascii="Calibri" w:hAnsi="Calibri"/>
          <w:sz w:val="22"/>
          <w:szCs w:val="22"/>
        </w:rPr>
        <w:t>An explanation of</w:t>
      </w:r>
      <w:r w:rsidR="00A3568B" w:rsidRPr="006E642C">
        <w:rPr>
          <w:rFonts w:ascii="Calibri" w:hAnsi="Calibri"/>
          <w:b/>
          <w:sz w:val="22"/>
          <w:szCs w:val="22"/>
        </w:rPr>
        <w:t xml:space="preserve"> how the item might be used in teaching</w:t>
      </w:r>
      <w:r w:rsidR="0039170E" w:rsidRPr="006E642C">
        <w:rPr>
          <w:rFonts w:ascii="Calibri" w:hAnsi="Calibri"/>
          <w:b/>
          <w:sz w:val="22"/>
          <w:szCs w:val="22"/>
        </w:rPr>
        <w:t xml:space="preserve">; </w:t>
      </w:r>
      <w:r w:rsidR="0039170E" w:rsidRPr="006E642C">
        <w:rPr>
          <w:rFonts w:ascii="Calibri" w:hAnsi="Calibri"/>
          <w:sz w:val="22"/>
          <w:szCs w:val="22"/>
        </w:rPr>
        <w:t xml:space="preserve">this means that you should include a </w:t>
      </w:r>
      <w:r w:rsidR="00027F13" w:rsidRPr="006E642C">
        <w:rPr>
          <w:rFonts w:ascii="Calibri" w:hAnsi="Calibri"/>
          <w:i/>
          <w:sz w:val="22"/>
          <w:szCs w:val="22"/>
        </w:rPr>
        <w:t>strategy or activity</w:t>
      </w:r>
      <w:r w:rsidR="00027F13" w:rsidRPr="006E642C">
        <w:rPr>
          <w:rFonts w:ascii="Calibri" w:hAnsi="Calibri"/>
          <w:b/>
          <w:sz w:val="22"/>
          <w:szCs w:val="22"/>
        </w:rPr>
        <w:t xml:space="preserve"> </w:t>
      </w:r>
      <w:r w:rsidR="00027F13" w:rsidRPr="006E642C">
        <w:rPr>
          <w:rFonts w:ascii="Calibri" w:hAnsi="Calibri"/>
          <w:sz w:val="22"/>
          <w:szCs w:val="22"/>
        </w:rPr>
        <w:t>that you will use to teach the item</w:t>
      </w:r>
      <w:r w:rsidR="00A3568B" w:rsidRPr="006E642C">
        <w:rPr>
          <w:rFonts w:ascii="Calibri" w:hAnsi="Calibri"/>
          <w:sz w:val="22"/>
          <w:szCs w:val="22"/>
        </w:rPr>
        <w:t xml:space="preserve">.  </w:t>
      </w:r>
    </w:p>
    <w:p w:rsidR="009111FD" w:rsidRPr="006E642C" w:rsidRDefault="00B66D3C" w:rsidP="004D4D95">
      <w:pPr>
        <w:pStyle w:val="ListParagraph"/>
        <w:numPr>
          <w:ilvl w:val="0"/>
          <w:numId w:val="23"/>
        </w:numPr>
        <w:ind w:left="1800"/>
        <w:jc w:val="both"/>
        <w:rPr>
          <w:rFonts w:ascii="Calibri" w:hAnsi="Calibri"/>
          <w:sz w:val="22"/>
          <w:szCs w:val="22"/>
        </w:rPr>
      </w:pPr>
      <w:r w:rsidRPr="006E642C">
        <w:rPr>
          <w:rFonts w:ascii="Calibri" w:hAnsi="Calibri"/>
          <w:sz w:val="22"/>
          <w:szCs w:val="22"/>
        </w:rPr>
        <w:t xml:space="preserve">For </w:t>
      </w:r>
      <w:r w:rsidRPr="006E642C">
        <w:rPr>
          <w:rFonts w:ascii="Calibri" w:hAnsi="Calibri"/>
          <w:b/>
          <w:sz w:val="22"/>
          <w:szCs w:val="22"/>
        </w:rPr>
        <w:t xml:space="preserve">at least </w:t>
      </w:r>
      <w:r w:rsidRPr="006E642C">
        <w:rPr>
          <w:rFonts w:ascii="Calibri" w:hAnsi="Calibri"/>
          <w:b/>
          <w:sz w:val="22"/>
          <w:szCs w:val="22"/>
          <w:u w:val="single"/>
        </w:rPr>
        <w:t>five</w:t>
      </w:r>
      <w:r w:rsidRPr="006E642C">
        <w:rPr>
          <w:rFonts w:ascii="Calibri" w:hAnsi="Calibri"/>
          <w:sz w:val="22"/>
          <w:szCs w:val="22"/>
        </w:rPr>
        <w:t xml:space="preserve"> items, </w:t>
      </w:r>
      <w:r w:rsidR="009111FD" w:rsidRPr="006E642C">
        <w:rPr>
          <w:rFonts w:ascii="Calibri" w:hAnsi="Calibri"/>
          <w:sz w:val="22"/>
          <w:szCs w:val="22"/>
        </w:rPr>
        <w:t xml:space="preserve">I expect you to </w:t>
      </w:r>
      <w:r w:rsidR="003169DB" w:rsidRPr="006E642C">
        <w:rPr>
          <w:rFonts w:ascii="Calibri" w:hAnsi="Calibri"/>
          <w:sz w:val="22"/>
          <w:szCs w:val="22"/>
        </w:rPr>
        <w:t>apply</w:t>
      </w:r>
      <w:r w:rsidR="00DF4805" w:rsidRPr="006E642C">
        <w:rPr>
          <w:rFonts w:ascii="Calibri" w:hAnsi="Calibri"/>
          <w:sz w:val="22"/>
          <w:szCs w:val="22"/>
        </w:rPr>
        <w:t xml:space="preserve"> in some detail</w:t>
      </w:r>
      <w:r w:rsidR="003169DB" w:rsidRPr="006E642C">
        <w:rPr>
          <w:rFonts w:ascii="Calibri" w:hAnsi="Calibri"/>
          <w:sz w:val="22"/>
          <w:szCs w:val="22"/>
        </w:rPr>
        <w:t xml:space="preserve"> the</w:t>
      </w:r>
      <w:r w:rsidR="003169DB" w:rsidRPr="006E642C">
        <w:rPr>
          <w:rFonts w:ascii="Calibri" w:hAnsi="Calibri"/>
          <w:b/>
          <w:sz w:val="22"/>
          <w:szCs w:val="22"/>
        </w:rPr>
        <w:t xml:space="preserve"> </w:t>
      </w:r>
      <w:r w:rsidR="003169DB" w:rsidRPr="006E642C">
        <w:rPr>
          <w:rFonts w:ascii="Calibri" w:hAnsi="Calibri"/>
          <w:sz w:val="22"/>
          <w:szCs w:val="22"/>
        </w:rPr>
        <w:t xml:space="preserve">strategies we have read in </w:t>
      </w:r>
      <w:r w:rsidR="003169DB" w:rsidRPr="006E642C">
        <w:rPr>
          <w:rFonts w:ascii="Calibri" w:hAnsi="Calibri"/>
          <w:i/>
          <w:sz w:val="22"/>
          <w:szCs w:val="22"/>
        </w:rPr>
        <w:t>Burke</w:t>
      </w:r>
      <w:r w:rsidRPr="006E642C">
        <w:rPr>
          <w:rFonts w:ascii="Calibri" w:hAnsi="Calibri"/>
          <w:i/>
          <w:sz w:val="22"/>
          <w:szCs w:val="22"/>
        </w:rPr>
        <w:t xml:space="preserve"> or </w:t>
      </w:r>
      <w:proofErr w:type="spellStart"/>
      <w:r w:rsidRPr="006E642C">
        <w:rPr>
          <w:rFonts w:ascii="Calibri" w:hAnsi="Calibri"/>
          <w:i/>
          <w:sz w:val="22"/>
          <w:szCs w:val="22"/>
        </w:rPr>
        <w:t>Tovani</w:t>
      </w:r>
      <w:proofErr w:type="spellEnd"/>
      <w:r w:rsidR="003169DB" w:rsidRPr="006E642C">
        <w:rPr>
          <w:rFonts w:ascii="Calibri" w:hAnsi="Calibri"/>
          <w:i/>
          <w:sz w:val="22"/>
          <w:szCs w:val="22"/>
        </w:rPr>
        <w:t xml:space="preserve"> and</w:t>
      </w:r>
      <w:r w:rsidR="007E6F03" w:rsidRPr="006E642C">
        <w:rPr>
          <w:rFonts w:ascii="Calibri" w:hAnsi="Calibri"/>
          <w:i/>
          <w:sz w:val="22"/>
          <w:szCs w:val="22"/>
        </w:rPr>
        <w:t>/or</w:t>
      </w:r>
      <w:r w:rsidR="003169DB" w:rsidRPr="006E642C">
        <w:rPr>
          <w:rFonts w:ascii="Calibri" w:hAnsi="Calibri"/>
          <w:i/>
          <w:sz w:val="22"/>
          <w:szCs w:val="22"/>
        </w:rPr>
        <w:t xml:space="preserve"> discussed in class.</w:t>
      </w:r>
    </w:p>
    <w:p w:rsidR="00A3568B" w:rsidRPr="006E642C" w:rsidRDefault="00A3568B" w:rsidP="004D4D95">
      <w:pPr>
        <w:numPr>
          <w:ilvl w:val="0"/>
          <w:numId w:val="22"/>
        </w:numPr>
        <w:ind w:left="1440"/>
        <w:jc w:val="both"/>
        <w:rPr>
          <w:rFonts w:ascii="Calibri" w:hAnsi="Calibri"/>
          <w:b/>
          <w:sz w:val="22"/>
          <w:szCs w:val="22"/>
        </w:rPr>
      </w:pPr>
      <w:r w:rsidRPr="006E642C">
        <w:rPr>
          <w:rFonts w:ascii="Calibri" w:hAnsi="Calibri"/>
          <w:sz w:val="22"/>
          <w:szCs w:val="22"/>
        </w:rPr>
        <w:t xml:space="preserve">Full </w:t>
      </w:r>
      <w:r w:rsidRPr="006E642C">
        <w:rPr>
          <w:rFonts w:ascii="Calibri" w:hAnsi="Calibri"/>
          <w:b/>
          <w:sz w:val="22"/>
          <w:szCs w:val="22"/>
        </w:rPr>
        <w:t>bibliographic information</w:t>
      </w:r>
      <w:r w:rsidRPr="006E642C">
        <w:rPr>
          <w:rFonts w:ascii="Calibri" w:hAnsi="Calibri"/>
          <w:sz w:val="22"/>
          <w:szCs w:val="22"/>
        </w:rPr>
        <w:t xml:space="preserve">, </w:t>
      </w:r>
      <w:r w:rsidR="009111FD" w:rsidRPr="006E642C">
        <w:rPr>
          <w:rFonts w:ascii="Calibri" w:hAnsi="Calibri"/>
          <w:sz w:val="22"/>
          <w:szCs w:val="22"/>
        </w:rPr>
        <w:t>in fairly correct</w:t>
      </w:r>
      <w:r w:rsidR="009111FD" w:rsidRPr="006E642C">
        <w:rPr>
          <w:rFonts w:ascii="Calibri" w:hAnsi="Calibri"/>
          <w:b/>
          <w:sz w:val="22"/>
          <w:szCs w:val="22"/>
        </w:rPr>
        <w:t xml:space="preserve"> </w:t>
      </w:r>
      <w:r w:rsidRPr="006E642C">
        <w:rPr>
          <w:rFonts w:ascii="Calibri" w:hAnsi="Calibri"/>
          <w:sz w:val="22"/>
          <w:szCs w:val="22"/>
        </w:rPr>
        <w:t>MLA style</w:t>
      </w:r>
      <w:r w:rsidR="006E642C" w:rsidRPr="006E642C">
        <w:rPr>
          <w:rFonts w:ascii="Calibri" w:hAnsi="Calibri"/>
          <w:sz w:val="22"/>
          <w:szCs w:val="22"/>
        </w:rPr>
        <w:t xml:space="preserve">, for </w:t>
      </w:r>
      <w:r w:rsidR="006E642C" w:rsidRPr="006E642C">
        <w:rPr>
          <w:rFonts w:ascii="Calibri" w:hAnsi="Calibri"/>
          <w:b/>
          <w:sz w:val="22"/>
          <w:szCs w:val="22"/>
          <w:u w:val="single"/>
        </w:rPr>
        <w:t>each</w:t>
      </w:r>
      <w:r w:rsidR="006E642C" w:rsidRPr="006E642C">
        <w:rPr>
          <w:rFonts w:ascii="Calibri" w:hAnsi="Calibri"/>
          <w:sz w:val="22"/>
          <w:szCs w:val="22"/>
        </w:rPr>
        <w:t xml:space="preserve"> item</w:t>
      </w:r>
      <w:r w:rsidRPr="006E642C">
        <w:rPr>
          <w:rFonts w:ascii="Calibri" w:hAnsi="Calibri"/>
          <w:b/>
          <w:sz w:val="22"/>
          <w:szCs w:val="22"/>
        </w:rPr>
        <w:t>.</w:t>
      </w:r>
    </w:p>
    <w:p w:rsidR="0039170E" w:rsidRPr="006E642C" w:rsidRDefault="0039170E" w:rsidP="004D4D95">
      <w:pPr>
        <w:numPr>
          <w:ilvl w:val="1"/>
          <w:numId w:val="22"/>
        </w:numPr>
        <w:jc w:val="both"/>
        <w:rPr>
          <w:rFonts w:ascii="Calibri" w:hAnsi="Calibri"/>
          <w:sz w:val="22"/>
          <w:szCs w:val="22"/>
        </w:rPr>
      </w:pPr>
      <w:r w:rsidRPr="006E642C">
        <w:rPr>
          <w:rFonts w:ascii="Calibri" w:hAnsi="Calibri"/>
          <w:sz w:val="22"/>
          <w:szCs w:val="22"/>
        </w:rPr>
        <w:t>Help @ https://owl.english.purdue.edu &gt; MLA</w:t>
      </w:r>
    </w:p>
    <w:p w:rsidR="0066516E" w:rsidRDefault="0066516E" w:rsidP="004D4D95">
      <w:pPr>
        <w:numPr>
          <w:ilvl w:val="0"/>
          <w:numId w:val="22"/>
        </w:numPr>
        <w:ind w:left="1440"/>
        <w:jc w:val="both"/>
        <w:rPr>
          <w:rFonts w:ascii="Calibri" w:hAnsi="Calibri"/>
          <w:sz w:val="22"/>
          <w:szCs w:val="22"/>
        </w:rPr>
      </w:pPr>
      <w:r w:rsidRPr="006E642C">
        <w:rPr>
          <w:rFonts w:ascii="Calibri" w:hAnsi="Calibri"/>
          <w:b/>
          <w:sz w:val="22"/>
          <w:szCs w:val="22"/>
        </w:rPr>
        <w:t xml:space="preserve">A </w:t>
      </w:r>
      <w:r w:rsidR="006E642C" w:rsidRPr="006E642C">
        <w:rPr>
          <w:rFonts w:ascii="Calibri" w:hAnsi="Calibri"/>
          <w:b/>
          <w:i/>
          <w:sz w:val="22"/>
          <w:szCs w:val="22"/>
        </w:rPr>
        <w:t xml:space="preserve">final </w:t>
      </w:r>
      <w:r w:rsidRPr="006E642C">
        <w:rPr>
          <w:rFonts w:ascii="Calibri" w:hAnsi="Calibri"/>
          <w:b/>
          <w:sz w:val="22"/>
          <w:szCs w:val="22"/>
        </w:rPr>
        <w:t xml:space="preserve">reflection </w:t>
      </w:r>
      <w:r w:rsidRPr="006E642C">
        <w:rPr>
          <w:rFonts w:ascii="Calibri" w:hAnsi="Calibri"/>
          <w:sz w:val="22"/>
          <w:szCs w:val="22"/>
        </w:rPr>
        <w:t xml:space="preserve">or </w:t>
      </w:r>
      <w:r w:rsidRPr="006E642C">
        <w:rPr>
          <w:rFonts w:ascii="Calibri" w:hAnsi="Calibri"/>
          <w:b/>
          <w:sz w:val="22"/>
          <w:szCs w:val="22"/>
        </w:rPr>
        <w:t>list + comment</w:t>
      </w:r>
      <w:r w:rsidRPr="006E642C">
        <w:rPr>
          <w:rFonts w:ascii="Calibri" w:hAnsi="Calibri"/>
          <w:sz w:val="22"/>
          <w:szCs w:val="22"/>
        </w:rPr>
        <w:t xml:space="preserve"> on what you have learned about finding texts for your students to read.</w:t>
      </w:r>
    </w:p>
    <w:p w:rsidR="006E642C" w:rsidRDefault="006E642C" w:rsidP="007F134F">
      <w:pPr>
        <w:jc w:val="both"/>
        <w:rPr>
          <w:rFonts w:ascii="Calibri" w:hAnsi="Calibri"/>
          <w:sz w:val="22"/>
          <w:szCs w:val="22"/>
        </w:rPr>
      </w:pPr>
    </w:p>
    <w:p w:rsidR="006E642C" w:rsidRPr="006E642C" w:rsidRDefault="006E642C" w:rsidP="004D4D95">
      <w:pPr>
        <w:pStyle w:val="ListParagraph"/>
        <w:numPr>
          <w:ilvl w:val="0"/>
          <w:numId w:val="20"/>
        </w:numPr>
        <w:jc w:val="both"/>
        <w:rPr>
          <w:rFonts w:ascii="Calibri" w:hAnsi="Calibri"/>
          <w:sz w:val="22"/>
          <w:szCs w:val="22"/>
        </w:rPr>
      </w:pPr>
      <w:r w:rsidRPr="006E642C">
        <w:rPr>
          <w:rFonts w:ascii="Calibri" w:hAnsi="Calibri"/>
          <w:b/>
          <w:i/>
          <w:sz w:val="22"/>
          <w:szCs w:val="22"/>
          <w:u w:val="single"/>
        </w:rPr>
        <w:t>If</w:t>
      </w:r>
      <w:r>
        <w:rPr>
          <w:rFonts w:ascii="Calibri" w:hAnsi="Calibri"/>
          <w:b/>
          <w:i/>
          <w:sz w:val="22"/>
          <w:szCs w:val="22"/>
        </w:rPr>
        <w:t xml:space="preserve"> </w:t>
      </w:r>
      <w:r>
        <w:rPr>
          <w:rFonts w:ascii="Calibri" w:hAnsi="Calibri"/>
          <w:b/>
          <w:sz w:val="22"/>
          <w:szCs w:val="22"/>
        </w:rPr>
        <w:t>you have chosen to work with a</w:t>
      </w:r>
      <w:r w:rsidRPr="006E642C">
        <w:rPr>
          <w:rFonts w:ascii="Calibri" w:hAnsi="Calibri"/>
          <w:b/>
          <w:sz w:val="22"/>
          <w:szCs w:val="22"/>
        </w:rPr>
        <w:t xml:space="preserve"> partner</w:t>
      </w:r>
      <w:r>
        <w:rPr>
          <w:rFonts w:ascii="Calibri" w:hAnsi="Calibri"/>
          <w:b/>
          <w:sz w:val="22"/>
          <w:szCs w:val="22"/>
          <w:u w:val="single"/>
        </w:rPr>
        <w:t xml:space="preserve"> </w:t>
      </w:r>
      <w:r>
        <w:rPr>
          <w:rFonts w:ascii="Calibri" w:hAnsi="Calibri"/>
          <w:b/>
          <w:i/>
          <w:sz w:val="22"/>
          <w:szCs w:val="22"/>
          <w:u w:val="single"/>
        </w:rPr>
        <w:t>each</w:t>
      </w:r>
      <w:r w:rsidRPr="006E642C">
        <w:rPr>
          <w:rFonts w:ascii="Calibri" w:hAnsi="Calibri"/>
          <w:b/>
          <w:sz w:val="22"/>
          <w:szCs w:val="22"/>
        </w:rPr>
        <w:t xml:space="preserve"> of you</w:t>
      </w:r>
      <w:r>
        <w:rPr>
          <w:rFonts w:ascii="Calibri" w:hAnsi="Calibri"/>
          <w:b/>
          <w:sz w:val="22"/>
          <w:szCs w:val="22"/>
        </w:rPr>
        <w:t xml:space="preserve"> must </w:t>
      </w:r>
      <w:r>
        <w:rPr>
          <w:rFonts w:ascii="Calibri" w:hAnsi="Calibri"/>
          <w:b/>
          <w:i/>
          <w:sz w:val="22"/>
          <w:szCs w:val="22"/>
          <w:u w:val="single"/>
        </w:rPr>
        <w:t>separately include</w:t>
      </w:r>
      <w:r>
        <w:rPr>
          <w:rFonts w:ascii="Calibri" w:hAnsi="Calibri"/>
          <w:b/>
          <w:sz w:val="22"/>
          <w:szCs w:val="22"/>
        </w:rPr>
        <w:t>:</w:t>
      </w:r>
    </w:p>
    <w:p w:rsidR="008D1AF4" w:rsidRDefault="006E642C" w:rsidP="004D4D95">
      <w:pPr>
        <w:pStyle w:val="ListParagraph"/>
        <w:numPr>
          <w:ilvl w:val="1"/>
          <w:numId w:val="25"/>
        </w:numPr>
        <w:jc w:val="both"/>
        <w:rPr>
          <w:rFonts w:ascii="Calibri" w:hAnsi="Calibri"/>
          <w:sz w:val="22"/>
          <w:szCs w:val="22"/>
        </w:rPr>
      </w:pPr>
      <w:r>
        <w:rPr>
          <w:rFonts w:ascii="Calibri" w:hAnsi="Calibri"/>
          <w:sz w:val="22"/>
          <w:szCs w:val="22"/>
        </w:rPr>
        <w:t xml:space="preserve">A </w:t>
      </w:r>
      <w:r w:rsidRPr="008D1AF4">
        <w:rPr>
          <w:rFonts w:ascii="Calibri" w:hAnsi="Calibri"/>
          <w:b/>
          <w:sz w:val="22"/>
          <w:szCs w:val="22"/>
        </w:rPr>
        <w:t>general outline</w:t>
      </w:r>
      <w:r>
        <w:rPr>
          <w:rFonts w:ascii="Calibri" w:hAnsi="Calibri"/>
          <w:sz w:val="22"/>
          <w:szCs w:val="22"/>
        </w:rPr>
        <w:t xml:space="preserve"> for each of your 3+ meetings</w:t>
      </w:r>
      <w:r w:rsidR="008D1AF4">
        <w:rPr>
          <w:rFonts w:ascii="Calibri" w:hAnsi="Calibri"/>
          <w:sz w:val="22"/>
          <w:szCs w:val="22"/>
        </w:rPr>
        <w:t xml:space="preserve"> detailing the work that you did and the topics that you discussed.</w:t>
      </w:r>
    </w:p>
    <w:p w:rsidR="008D1AF4" w:rsidRDefault="008D1AF4" w:rsidP="004D4D95">
      <w:pPr>
        <w:pStyle w:val="ListParagraph"/>
        <w:numPr>
          <w:ilvl w:val="1"/>
          <w:numId w:val="25"/>
        </w:numPr>
        <w:jc w:val="both"/>
        <w:rPr>
          <w:rFonts w:ascii="Calibri" w:hAnsi="Calibri"/>
          <w:sz w:val="22"/>
          <w:szCs w:val="22"/>
        </w:rPr>
      </w:pPr>
      <w:r w:rsidRPr="008D1AF4">
        <w:rPr>
          <w:rFonts w:ascii="Calibri" w:hAnsi="Calibri"/>
          <w:b/>
          <w:sz w:val="22"/>
          <w:szCs w:val="22"/>
        </w:rPr>
        <w:t>One to two solid paragraphs</w:t>
      </w:r>
      <w:r>
        <w:rPr>
          <w:rFonts w:ascii="Calibri" w:hAnsi="Calibri"/>
          <w:sz w:val="22"/>
          <w:szCs w:val="22"/>
        </w:rPr>
        <w:t xml:space="preserve"> of reflection </w:t>
      </w:r>
      <w:r w:rsidRPr="008D1AF4">
        <w:rPr>
          <w:rFonts w:ascii="Calibri" w:hAnsi="Calibri"/>
          <w:b/>
          <w:i/>
          <w:sz w:val="22"/>
          <w:szCs w:val="22"/>
        </w:rPr>
        <w:t>per meeting</w:t>
      </w:r>
      <w:r>
        <w:rPr>
          <w:rFonts w:ascii="Calibri" w:hAnsi="Calibri"/>
          <w:i/>
          <w:sz w:val="22"/>
          <w:szCs w:val="22"/>
        </w:rPr>
        <w:t xml:space="preserve"> </w:t>
      </w:r>
      <w:r>
        <w:rPr>
          <w:rFonts w:ascii="Calibri" w:hAnsi="Calibri"/>
          <w:sz w:val="22"/>
          <w:szCs w:val="22"/>
        </w:rPr>
        <w:t xml:space="preserve">considering what you learned about yourself, your partner, and the process of selecting text with others as a result of this time spent together.  </w:t>
      </w:r>
    </w:p>
    <w:p w:rsidR="00582E0B" w:rsidRPr="00EB3FDB" w:rsidRDefault="00582E0B" w:rsidP="00582E0B">
      <w:pPr>
        <w:rPr>
          <w:rFonts w:ascii="Calibri" w:hAnsi="Calibri"/>
          <w:sz w:val="24"/>
          <w:szCs w:val="24"/>
        </w:rPr>
      </w:pPr>
    </w:p>
    <w:p w:rsidR="005B32B2" w:rsidRDefault="005B32B2">
      <w:pPr>
        <w:rPr>
          <w:rFonts w:ascii="Calibri" w:hAnsi="Calibri"/>
          <w:b/>
          <w:sz w:val="24"/>
          <w:szCs w:val="24"/>
        </w:rPr>
      </w:pPr>
      <w:r>
        <w:rPr>
          <w:rFonts w:ascii="Calibri" w:hAnsi="Calibri"/>
          <w:b/>
          <w:sz w:val="24"/>
          <w:szCs w:val="24"/>
        </w:rPr>
        <w:br w:type="page"/>
      </w:r>
    </w:p>
    <w:p w:rsidR="008D1AF4" w:rsidRDefault="009111FD" w:rsidP="009111FD">
      <w:pPr>
        <w:jc w:val="center"/>
        <w:rPr>
          <w:rFonts w:ascii="Calibri" w:hAnsi="Calibri"/>
          <w:b/>
          <w:sz w:val="24"/>
          <w:szCs w:val="24"/>
        </w:rPr>
      </w:pPr>
      <w:r>
        <w:rPr>
          <w:rFonts w:ascii="Calibri" w:hAnsi="Calibri"/>
          <w:b/>
          <w:sz w:val="24"/>
          <w:szCs w:val="24"/>
        </w:rPr>
        <w:lastRenderedPageBreak/>
        <w:t>Checklist</w:t>
      </w:r>
      <w:r w:rsidR="00B66D3C">
        <w:rPr>
          <w:rFonts w:ascii="Calibri" w:hAnsi="Calibri"/>
          <w:b/>
          <w:sz w:val="24"/>
          <w:szCs w:val="24"/>
        </w:rPr>
        <w:t xml:space="preserve"> </w:t>
      </w:r>
      <w:r w:rsidR="00664DC1">
        <w:rPr>
          <w:rFonts w:ascii="Calibri" w:hAnsi="Calibri"/>
          <w:b/>
          <w:sz w:val="24"/>
          <w:szCs w:val="24"/>
        </w:rPr>
        <w:t>Rubric</w:t>
      </w:r>
    </w:p>
    <w:p w:rsidR="009111FD" w:rsidRPr="008D1AF4" w:rsidRDefault="00B66D3C" w:rsidP="009111FD">
      <w:pPr>
        <w:jc w:val="center"/>
        <w:rPr>
          <w:rFonts w:ascii="Calibri" w:hAnsi="Calibri"/>
          <w:b/>
          <w:sz w:val="20"/>
          <w:szCs w:val="20"/>
        </w:rPr>
      </w:pPr>
      <w:r w:rsidRPr="008D1AF4">
        <w:rPr>
          <w:rFonts w:ascii="Calibri" w:hAnsi="Calibri"/>
          <w:b/>
          <w:sz w:val="20"/>
          <w:szCs w:val="20"/>
        </w:rPr>
        <w:t>(</w:t>
      </w:r>
      <w:r w:rsidRPr="00A02FEA">
        <w:rPr>
          <w:rFonts w:ascii="Calibri" w:hAnsi="Calibri"/>
          <w:b/>
          <w:i/>
          <w:sz w:val="20"/>
          <w:szCs w:val="20"/>
        </w:rPr>
        <w:t xml:space="preserve">Completed checklist: </w:t>
      </w:r>
      <w:r w:rsidR="008D1AF4" w:rsidRPr="00A02FEA">
        <w:rPr>
          <w:rFonts w:ascii="Calibri" w:hAnsi="Calibri"/>
          <w:b/>
          <w:i/>
          <w:sz w:val="20"/>
          <w:szCs w:val="20"/>
        </w:rPr>
        <w:t>75</w:t>
      </w:r>
      <w:r w:rsidR="005B32B2">
        <w:rPr>
          <w:rFonts w:ascii="Calibri" w:hAnsi="Calibri"/>
          <w:b/>
          <w:i/>
          <w:sz w:val="20"/>
          <w:szCs w:val="20"/>
        </w:rPr>
        <w:t xml:space="preserve"> P</w:t>
      </w:r>
      <w:r w:rsidRPr="00A02FEA">
        <w:rPr>
          <w:rFonts w:ascii="Calibri" w:hAnsi="Calibri"/>
          <w:b/>
          <w:i/>
          <w:sz w:val="20"/>
          <w:szCs w:val="20"/>
        </w:rPr>
        <w:t>oints</w:t>
      </w:r>
      <w:r w:rsidRPr="00664DC1">
        <w:rPr>
          <w:rFonts w:ascii="Calibri" w:hAnsi="Calibri"/>
          <w:b/>
          <w:sz w:val="20"/>
          <w:szCs w:val="20"/>
        </w:rPr>
        <w:t>)</w:t>
      </w:r>
    </w:p>
    <w:p w:rsidR="009111FD" w:rsidRDefault="009111FD" w:rsidP="009111FD">
      <w:pPr>
        <w:jc w:val="center"/>
        <w:rPr>
          <w:rFonts w:ascii="Calibri" w:hAnsi="Calibri"/>
          <w:b/>
          <w:sz w:val="24"/>
          <w:szCs w:val="24"/>
        </w:rPr>
      </w:pPr>
    </w:p>
    <w:p w:rsidR="009111FD" w:rsidRPr="008D1AF4" w:rsidRDefault="009111FD" w:rsidP="004D4D95">
      <w:pPr>
        <w:pStyle w:val="ListParagraph"/>
        <w:numPr>
          <w:ilvl w:val="0"/>
          <w:numId w:val="27"/>
        </w:numPr>
        <w:jc w:val="both"/>
        <w:rPr>
          <w:rFonts w:ascii="Calibri" w:hAnsi="Calibri"/>
          <w:sz w:val="22"/>
          <w:szCs w:val="22"/>
        </w:rPr>
      </w:pPr>
      <w:r w:rsidRPr="008D1AF4">
        <w:rPr>
          <w:rFonts w:ascii="Calibri" w:hAnsi="Calibri"/>
          <w:sz w:val="22"/>
          <w:szCs w:val="22"/>
        </w:rPr>
        <w:t>Are you</w:t>
      </w:r>
      <w:r w:rsidR="008D1AF4" w:rsidRPr="008D1AF4">
        <w:rPr>
          <w:rFonts w:ascii="Calibri" w:hAnsi="Calibri"/>
          <w:sz w:val="22"/>
          <w:szCs w:val="22"/>
        </w:rPr>
        <w:t>:___</w:t>
      </w:r>
      <w:r w:rsidRPr="008D1AF4">
        <w:rPr>
          <w:rFonts w:ascii="Calibri" w:hAnsi="Calibri"/>
          <w:sz w:val="22"/>
          <w:szCs w:val="22"/>
        </w:rPr>
        <w:t xml:space="preserve"> working on your own</w:t>
      </w:r>
      <w:r w:rsidR="008D1AF4" w:rsidRPr="008D1AF4">
        <w:rPr>
          <w:rFonts w:ascii="Calibri" w:hAnsi="Calibri"/>
          <w:sz w:val="22"/>
          <w:szCs w:val="22"/>
        </w:rPr>
        <w:t xml:space="preserve">  ___ </w:t>
      </w:r>
      <w:r w:rsidRPr="008D1AF4">
        <w:rPr>
          <w:rFonts w:ascii="Calibri" w:hAnsi="Calibri"/>
          <w:sz w:val="22"/>
          <w:szCs w:val="22"/>
        </w:rPr>
        <w:t>working with a partner</w:t>
      </w:r>
    </w:p>
    <w:p w:rsidR="00C82E8E" w:rsidRDefault="009111FD" w:rsidP="004D4D95">
      <w:pPr>
        <w:pStyle w:val="ListParagraph"/>
        <w:numPr>
          <w:ilvl w:val="0"/>
          <w:numId w:val="26"/>
        </w:numPr>
        <w:jc w:val="both"/>
        <w:rPr>
          <w:rFonts w:ascii="Calibri" w:hAnsi="Calibri"/>
          <w:sz w:val="22"/>
          <w:szCs w:val="22"/>
        </w:rPr>
      </w:pPr>
      <w:r w:rsidRPr="00C82E8E">
        <w:rPr>
          <w:rFonts w:ascii="Calibri" w:hAnsi="Calibri"/>
          <w:b/>
          <w:i/>
          <w:sz w:val="22"/>
          <w:szCs w:val="22"/>
        </w:rPr>
        <w:t>If</w:t>
      </w:r>
      <w:r w:rsidRPr="008D1AF4">
        <w:rPr>
          <w:rFonts w:ascii="Calibri" w:hAnsi="Calibri"/>
          <w:sz w:val="22"/>
          <w:szCs w:val="22"/>
        </w:rPr>
        <w:t xml:space="preserve"> you are working with a partner</w:t>
      </w:r>
    </w:p>
    <w:p w:rsidR="008D1AF4" w:rsidRPr="00C82E8E" w:rsidRDefault="00C82E8E" w:rsidP="007F134F">
      <w:pPr>
        <w:ind w:left="1080"/>
        <w:jc w:val="both"/>
        <w:rPr>
          <w:rFonts w:ascii="Calibri" w:hAnsi="Calibri"/>
          <w:sz w:val="22"/>
          <w:szCs w:val="22"/>
        </w:rPr>
      </w:pPr>
      <w:r>
        <w:rPr>
          <w:rFonts w:ascii="Calibri" w:hAnsi="Calibri"/>
          <w:sz w:val="22"/>
          <w:szCs w:val="22"/>
        </w:rPr>
        <w:t>___ H</w:t>
      </w:r>
      <w:r w:rsidR="009111FD" w:rsidRPr="00C82E8E">
        <w:rPr>
          <w:rFonts w:ascii="Calibri" w:hAnsi="Calibri"/>
          <w:sz w:val="22"/>
          <w:szCs w:val="22"/>
        </w:rPr>
        <w:t>ave you met three times for an hour each time to work on or discuss the project together?</w:t>
      </w:r>
    </w:p>
    <w:p w:rsidR="00C82E8E" w:rsidRDefault="008D1AF4" w:rsidP="007F134F">
      <w:pPr>
        <w:ind w:left="1080"/>
        <w:jc w:val="both"/>
        <w:rPr>
          <w:rFonts w:ascii="Calibri" w:hAnsi="Calibri"/>
          <w:sz w:val="22"/>
          <w:szCs w:val="22"/>
        </w:rPr>
      </w:pPr>
      <w:r>
        <w:rPr>
          <w:rFonts w:ascii="Calibri" w:hAnsi="Calibri"/>
          <w:sz w:val="22"/>
          <w:szCs w:val="22"/>
        </w:rPr>
        <w:t xml:space="preserve">___ </w:t>
      </w:r>
      <w:r w:rsidR="00C82E8E">
        <w:rPr>
          <w:rFonts w:ascii="Calibri" w:hAnsi="Calibri"/>
          <w:sz w:val="22"/>
          <w:szCs w:val="22"/>
        </w:rPr>
        <w:t>H</w:t>
      </w:r>
      <w:r w:rsidR="009111FD" w:rsidRPr="008D1AF4">
        <w:rPr>
          <w:rFonts w:ascii="Calibri" w:hAnsi="Calibri"/>
          <w:sz w:val="22"/>
          <w:szCs w:val="22"/>
        </w:rPr>
        <w:t>ave you added a record of your meetings (place, date, times</w:t>
      </w:r>
      <w:r>
        <w:rPr>
          <w:rFonts w:ascii="Calibri" w:hAnsi="Calibri"/>
          <w:sz w:val="22"/>
          <w:szCs w:val="22"/>
        </w:rPr>
        <w:t>, general outline</w:t>
      </w:r>
      <w:r w:rsidR="00C82E8E">
        <w:rPr>
          <w:rFonts w:ascii="Calibri" w:hAnsi="Calibri"/>
          <w:sz w:val="22"/>
          <w:szCs w:val="22"/>
        </w:rPr>
        <w:t xml:space="preserve"> or conversation</w:t>
      </w:r>
      <w:r w:rsidR="009111FD" w:rsidRPr="008D1AF4">
        <w:rPr>
          <w:rFonts w:ascii="Calibri" w:hAnsi="Calibri"/>
          <w:sz w:val="22"/>
          <w:szCs w:val="22"/>
        </w:rPr>
        <w:t>)</w:t>
      </w:r>
    </w:p>
    <w:p w:rsidR="009111FD" w:rsidRDefault="00C82E8E" w:rsidP="007F134F">
      <w:pPr>
        <w:ind w:left="1080"/>
        <w:jc w:val="both"/>
        <w:rPr>
          <w:rFonts w:ascii="Calibri" w:hAnsi="Calibri"/>
          <w:sz w:val="22"/>
          <w:szCs w:val="22"/>
        </w:rPr>
      </w:pPr>
      <w:r>
        <w:rPr>
          <w:rFonts w:ascii="Calibri" w:hAnsi="Calibri"/>
          <w:sz w:val="22"/>
          <w:szCs w:val="22"/>
        </w:rPr>
        <w:t xml:space="preserve">___ Have you included 1-2 paragraphs of reflection per meeting (about partner/self/text selection)? </w:t>
      </w:r>
    </w:p>
    <w:p w:rsidR="00C82E8E" w:rsidRPr="008D1AF4" w:rsidRDefault="00C82E8E" w:rsidP="007F134F">
      <w:pPr>
        <w:ind w:left="1080"/>
        <w:jc w:val="both"/>
        <w:rPr>
          <w:rFonts w:ascii="Calibri" w:hAnsi="Calibri"/>
          <w:sz w:val="22"/>
          <w:szCs w:val="22"/>
        </w:rPr>
      </w:pPr>
    </w:p>
    <w:p w:rsidR="00B66D3C" w:rsidRDefault="00C82E8E" w:rsidP="004D4D95">
      <w:pPr>
        <w:pStyle w:val="ListParagraph"/>
        <w:numPr>
          <w:ilvl w:val="0"/>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Have you chosen</w:t>
      </w:r>
      <w:r>
        <w:rPr>
          <w:rFonts w:ascii="Calibri" w:hAnsi="Calibri"/>
          <w:sz w:val="22"/>
          <w:szCs w:val="22"/>
        </w:rPr>
        <w:t>:</w:t>
      </w:r>
      <w:r w:rsidR="00B66D3C" w:rsidRPr="00C82E8E">
        <w:rPr>
          <w:rFonts w:ascii="Calibri" w:hAnsi="Calibri"/>
          <w:sz w:val="22"/>
          <w:szCs w:val="22"/>
        </w:rPr>
        <w:t xml:space="preserve"> </w:t>
      </w:r>
    </w:p>
    <w:p w:rsidR="00C82E8E" w:rsidRP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A topic? _________________________________________________________________________</w:t>
      </w:r>
    </w:p>
    <w:p w:rsid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A</w:t>
      </w:r>
      <w:r w:rsidR="00B66D3C" w:rsidRPr="00C82E8E">
        <w:rPr>
          <w:rFonts w:ascii="Calibri" w:hAnsi="Calibri"/>
          <w:sz w:val="22"/>
          <w:szCs w:val="22"/>
        </w:rPr>
        <w:t>n essential question?</w:t>
      </w:r>
      <w:r>
        <w:rPr>
          <w:rFonts w:ascii="Calibri" w:hAnsi="Calibri"/>
          <w:sz w:val="22"/>
          <w:szCs w:val="22"/>
        </w:rPr>
        <w:t xml:space="preserve"> _____________________________________________________________</w:t>
      </w:r>
    </w:p>
    <w:p w:rsidR="00B66D3C" w:rsidRDefault="00C82E8E" w:rsidP="004D4D95">
      <w:pPr>
        <w:pStyle w:val="ListParagraph"/>
        <w:numPr>
          <w:ilvl w:val="1"/>
          <w:numId w:val="27"/>
        </w:numPr>
        <w:jc w:val="both"/>
        <w:rPr>
          <w:rFonts w:ascii="Calibri" w:hAnsi="Calibri"/>
          <w:sz w:val="22"/>
          <w:szCs w:val="22"/>
        </w:rPr>
      </w:pPr>
      <w:r>
        <w:rPr>
          <w:rFonts w:ascii="Calibri" w:hAnsi="Calibri"/>
          <w:sz w:val="22"/>
          <w:szCs w:val="22"/>
        </w:rPr>
        <w:t>A</w:t>
      </w:r>
      <w:r w:rsidR="00B66D3C" w:rsidRPr="00C82E8E">
        <w:rPr>
          <w:rFonts w:ascii="Calibri" w:hAnsi="Calibri"/>
          <w:sz w:val="22"/>
          <w:szCs w:val="22"/>
        </w:rPr>
        <w:t xml:space="preserve"> grade level?</w:t>
      </w:r>
      <w:r>
        <w:rPr>
          <w:rFonts w:ascii="Calibri" w:hAnsi="Calibri"/>
          <w:sz w:val="22"/>
          <w:szCs w:val="22"/>
        </w:rPr>
        <w:t xml:space="preserve"> _______________________________</w:t>
      </w:r>
    </w:p>
    <w:p w:rsidR="00C82E8E" w:rsidRPr="00C82E8E" w:rsidRDefault="00C82E8E" w:rsidP="007F134F">
      <w:pPr>
        <w:pStyle w:val="ListParagraph"/>
        <w:ind w:left="1080"/>
        <w:jc w:val="both"/>
        <w:rPr>
          <w:rFonts w:ascii="Calibri" w:hAnsi="Calibri"/>
          <w:sz w:val="22"/>
          <w:szCs w:val="22"/>
        </w:rPr>
      </w:pPr>
    </w:p>
    <w:p w:rsidR="00C82E8E" w:rsidRDefault="00C82E8E" w:rsidP="004D4D95">
      <w:pPr>
        <w:pStyle w:val="ListParagraph"/>
        <w:numPr>
          <w:ilvl w:val="0"/>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Do you have</w:t>
      </w:r>
      <w:r>
        <w:rPr>
          <w:rFonts w:ascii="Calibri" w:hAnsi="Calibri"/>
          <w:sz w:val="22"/>
          <w:szCs w:val="22"/>
        </w:rPr>
        <w:t>:</w:t>
      </w:r>
      <w:r w:rsidR="00B66D3C" w:rsidRPr="00C82E8E">
        <w:rPr>
          <w:rFonts w:ascii="Calibri" w:hAnsi="Calibri"/>
          <w:sz w:val="22"/>
          <w:szCs w:val="22"/>
        </w:rPr>
        <w:t xml:space="preserve"> </w:t>
      </w:r>
    </w:p>
    <w:p w:rsid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___ F</w:t>
      </w:r>
      <w:r w:rsidR="00B66D3C" w:rsidRPr="00C82E8E">
        <w:rPr>
          <w:rFonts w:ascii="Calibri" w:hAnsi="Calibri"/>
          <w:sz w:val="22"/>
          <w:szCs w:val="22"/>
        </w:rPr>
        <w:t>ive novels which you could use for literature circles?</w:t>
      </w:r>
    </w:p>
    <w:p w:rsidR="003C5166" w:rsidRDefault="003C5166" w:rsidP="004D4D95">
      <w:pPr>
        <w:pStyle w:val="ListParagraph"/>
        <w:numPr>
          <w:ilvl w:val="2"/>
          <w:numId w:val="27"/>
        </w:numPr>
        <w:jc w:val="both"/>
        <w:rPr>
          <w:rFonts w:ascii="Calibri" w:hAnsi="Calibri"/>
          <w:sz w:val="22"/>
          <w:szCs w:val="22"/>
        </w:rPr>
      </w:pPr>
      <w:r>
        <w:rPr>
          <w:rFonts w:ascii="Calibri" w:hAnsi="Calibri"/>
          <w:sz w:val="22"/>
          <w:szCs w:val="22"/>
        </w:rPr>
        <w:t xml:space="preserve">___ </w:t>
      </w:r>
      <w:r w:rsidRPr="00C82E8E">
        <w:rPr>
          <w:rFonts w:ascii="Calibri" w:hAnsi="Calibri"/>
          <w:sz w:val="22"/>
          <w:szCs w:val="22"/>
        </w:rPr>
        <w:t>Do the novels fit the lexile level of your grade?</w:t>
      </w:r>
    </w:p>
    <w:p w:rsidR="003C5166" w:rsidRPr="003C5166" w:rsidRDefault="003C5166" w:rsidP="004D4D95">
      <w:pPr>
        <w:pStyle w:val="ListParagraph"/>
        <w:numPr>
          <w:ilvl w:val="2"/>
          <w:numId w:val="27"/>
        </w:numPr>
        <w:jc w:val="both"/>
        <w:rPr>
          <w:rFonts w:ascii="Calibri" w:hAnsi="Calibri"/>
          <w:sz w:val="22"/>
          <w:szCs w:val="22"/>
        </w:rPr>
      </w:pPr>
      <w:r>
        <w:rPr>
          <w:rFonts w:ascii="Calibri" w:hAnsi="Calibri"/>
          <w:sz w:val="22"/>
          <w:szCs w:val="22"/>
        </w:rPr>
        <w:t xml:space="preserve">___ </w:t>
      </w:r>
      <w:r w:rsidRPr="003C5166">
        <w:rPr>
          <w:rFonts w:ascii="Calibri" w:hAnsi="Calibri"/>
          <w:sz w:val="22"/>
          <w:szCs w:val="22"/>
        </w:rPr>
        <w:t>If it’s hard to determine the lexile level, do you have good reason to think the novels fit the reading level of your grade?</w:t>
      </w:r>
    </w:p>
    <w:p w:rsid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___ O</w:t>
      </w:r>
      <w:r w:rsidR="00B66D3C" w:rsidRPr="00C82E8E">
        <w:rPr>
          <w:rFonts w:ascii="Calibri" w:hAnsi="Calibri"/>
          <w:sz w:val="22"/>
          <w:szCs w:val="22"/>
        </w:rPr>
        <w:t>ne full-length, quality, nonfiction text?</w:t>
      </w:r>
    </w:p>
    <w:p w:rsid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___ O</w:t>
      </w:r>
      <w:r w:rsidR="00B66D3C" w:rsidRPr="00C82E8E">
        <w:rPr>
          <w:rFonts w:ascii="Calibri" w:hAnsi="Calibri"/>
          <w:sz w:val="22"/>
          <w:szCs w:val="22"/>
        </w:rPr>
        <w:t>ne play?</w:t>
      </w:r>
    </w:p>
    <w:p w:rsidR="00C82E8E" w:rsidRDefault="00C82E8E" w:rsidP="004D4D95">
      <w:pPr>
        <w:pStyle w:val="ListParagraph"/>
        <w:numPr>
          <w:ilvl w:val="1"/>
          <w:numId w:val="27"/>
        </w:numPr>
        <w:jc w:val="both"/>
        <w:rPr>
          <w:rFonts w:ascii="Calibri" w:hAnsi="Calibri"/>
          <w:sz w:val="22"/>
          <w:szCs w:val="22"/>
        </w:rPr>
      </w:pPr>
      <w:r>
        <w:rPr>
          <w:rFonts w:ascii="Calibri" w:hAnsi="Calibri"/>
          <w:sz w:val="22"/>
          <w:szCs w:val="22"/>
        </w:rPr>
        <w:t>___ F</w:t>
      </w:r>
      <w:r w:rsidR="00B66D3C" w:rsidRPr="00C82E8E">
        <w:rPr>
          <w:rFonts w:ascii="Calibri" w:hAnsi="Calibri"/>
          <w:sz w:val="22"/>
          <w:szCs w:val="22"/>
        </w:rPr>
        <w:t>ive poems?</w:t>
      </w:r>
    </w:p>
    <w:p w:rsidR="003C5166" w:rsidRDefault="00C82E8E" w:rsidP="004D4D95">
      <w:pPr>
        <w:pStyle w:val="ListParagraph"/>
        <w:numPr>
          <w:ilvl w:val="1"/>
          <w:numId w:val="27"/>
        </w:numPr>
        <w:jc w:val="both"/>
        <w:rPr>
          <w:rFonts w:ascii="Calibri" w:hAnsi="Calibri"/>
          <w:sz w:val="22"/>
          <w:szCs w:val="22"/>
        </w:rPr>
      </w:pPr>
      <w:r>
        <w:rPr>
          <w:rFonts w:ascii="Calibri" w:hAnsi="Calibri"/>
          <w:sz w:val="22"/>
          <w:szCs w:val="22"/>
        </w:rPr>
        <w:t>___ O</w:t>
      </w:r>
      <w:r w:rsidR="00B66D3C" w:rsidRPr="00C82E8E">
        <w:rPr>
          <w:rFonts w:ascii="Calibri" w:hAnsi="Calibri"/>
          <w:sz w:val="22"/>
          <w:szCs w:val="22"/>
        </w:rPr>
        <w:t>ne short story?</w:t>
      </w:r>
    </w:p>
    <w:p w:rsidR="003C5166" w:rsidRDefault="003C5166" w:rsidP="004D4D95">
      <w:pPr>
        <w:pStyle w:val="ListParagraph"/>
        <w:numPr>
          <w:ilvl w:val="1"/>
          <w:numId w:val="27"/>
        </w:numPr>
        <w:jc w:val="both"/>
        <w:rPr>
          <w:rFonts w:ascii="Calibri" w:hAnsi="Calibri"/>
          <w:sz w:val="22"/>
          <w:szCs w:val="22"/>
        </w:rPr>
      </w:pPr>
      <w:r>
        <w:rPr>
          <w:rFonts w:ascii="Calibri" w:hAnsi="Calibri"/>
          <w:sz w:val="22"/>
          <w:szCs w:val="22"/>
        </w:rPr>
        <w:t>___ T</w:t>
      </w:r>
      <w:r w:rsidR="00B66D3C" w:rsidRPr="003C5166">
        <w:rPr>
          <w:rFonts w:ascii="Calibri" w:hAnsi="Calibri"/>
          <w:sz w:val="22"/>
          <w:szCs w:val="22"/>
        </w:rPr>
        <w:t>hree articles?</w:t>
      </w:r>
    </w:p>
    <w:p w:rsidR="003C5166" w:rsidRDefault="003C5166" w:rsidP="004D4D95">
      <w:pPr>
        <w:pStyle w:val="ListParagraph"/>
        <w:numPr>
          <w:ilvl w:val="1"/>
          <w:numId w:val="27"/>
        </w:numPr>
        <w:jc w:val="both"/>
        <w:rPr>
          <w:rFonts w:ascii="Calibri" w:hAnsi="Calibri"/>
          <w:sz w:val="22"/>
          <w:szCs w:val="22"/>
        </w:rPr>
      </w:pPr>
      <w:r>
        <w:rPr>
          <w:rFonts w:ascii="Calibri" w:hAnsi="Calibri"/>
          <w:sz w:val="22"/>
          <w:szCs w:val="22"/>
        </w:rPr>
        <w:t>___ T</w:t>
      </w:r>
      <w:r w:rsidR="00B66D3C" w:rsidRPr="003C5166">
        <w:rPr>
          <w:rFonts w:ascii="Calibri" w:hAnsi="Calibri"/>
          <w:sz w:val="22"/>
          <w:szCs w:val="22"/>
        </w:rPr>
        <w:t>hree songs?</w:t>
      </w:r>
    </w:p>
    <w:p w:rsidR="003C5166" w:rsidRDefault="003C5166" w:rsidP="004D4D95">
      <w:pPr>
        <w:pStyle w:val="ListParagraph"/>
        <w:numPr>
          <w:ilvl w:val="1"/>
          <w:numId w:val="27"/>
        </w:numPr>
        <w:jc w:val="both"/>
        <w:rPr>
          <w:rFonts w:ascii="Calibri" w:hAnsi="Calibri"/>
          <w:sz w:val="22"/>
          <w:szCs w:val="22"/>
        </w:rPr>
      </w:pPr>
      <w:r>
        <w:rPr>
          <w:rFonts w:ascii="Calibri" w:hAnsi="Calibri"/>
          <w:sz w:val="22"/>
          <w:szCs w:val="22"/>
        </w:rPr>
        <w:t>___ T</w:t>
      </w:r>
      <w:r w:rsidR="00B66D3C" w:rsidRPr="003C5166">
        <w:rPr>
          <w:rFonts w:ascii="Calibri" w:hAnsi="Calibri"/>
          <w:sz w:val="22"/>
          <w:szCs w:val="22"/>
        </w:rPr>
        <w:t>hree short videos or video clips?</w:t>
      </w:r>
    </w:p>
    <w:p w:rsidR="003C5166" w:rsidRDefault="003C5166" w:rsidP="004D4D95">
      <w:pPr>
        <w:pStyle w:val="ListParagraph"/>
        <w:numPr>
          <w:ilvl w:val="1"/>
          <w:numId w:val="27"/>
        </w:numPr>
        <w:jc w:val="both"/>
        <w:rPr>
          <w:rFonts w:ascii="Calibri" w:hAnsi="Calibri"/>
          <w:sz w:val="22"/>
          <w:szCs w:val="22"/>
        </w:rPr>
      </w:pPr>
      <w:r>
        <w:rPr>
          <w:rFonts w:ascii="Calibri" w:hAnsi="Calibri"/>
          <w:sz w:val="22"/>
          <w:szCs w:val="22"/>
        </w:rPr>
        <w:t>___ O</w:t>
      </w:r>
      <w:r w:rsidR="00B66D3C" w:rsidRPr="003C5166">
        <w:rPr>
          <w:rFonts w:ascii="Calibri" w:hAnsi="Calibri"/>
          <w:sz w:val="22"/>
          <w:szCs w:val="22"/>
        </w:rPr>
        <w:t>ne film?</w:t>
      </w:r>
    </w:p>
    <w:p w:rsidR="00B66D3C" w:rsidRPr="003C5166" w:rsidRDefault="003C5166" w:rsidP="004D4D95">
      <w:pPr>
        <w:pStyle w:val="ListParagraph"/>
        <w:numPr>
          <w:ilvl w:val="1"/>
          <w:numId w:val="27"/>
        </w:numPr>
        <w:jc w:val="both"/>
        <w:rPr>
          <w:rFonts w:ascii="Calibri" w:hAnsi="Calibri"/>
          <w:sz w:val="22"/>
          <w:szCs w:val="22"/>
        </w:rPr>
      </w:pPr>
      <w:r>
        <w:rPr>
          <w:rFonts w:ascii="Calibri" w:hAnsi="Calibri"/>
          <w:sz w:val="22"/>
          <w:szCs w:val="22"/>
        </w:rPr>
        <w:t>___ T</w:t>
      </w:r>
      <w:r w:rsidR="00B66D3C" w:rsidRPr="003C5166">
        <w:rPr>
          <w:rFonts w:ascii="Calibri" w:hAnsi="Calibri"/>
          <w:sz w:val="22"/>
          <w:szCs w:val="22"/>
        </w:rPr>
        <w:t>hree images, whether photographs or paintings?</w:t>
      </w:r>
    </w:p>
    <w:p w:rsidR="003C5166" w:rsidRDefault="003C5166" w:rsidP="007F134F">
      <w:pPr>
        <w:pStyle w:val="ListParagraph"/>
        <w:ind w:left="360"/>
        <w:jc w:val="both"/>
        <w:rPr>
          <w:rFonts w:ascii="Calibri" w:hAnsi="Calibri"/>
          <w:sz w:val="22"/>
          <w:szCs w:val="22"/>
        </w:rPr>
      </w:pPr>
    </w:p>
    <w:p w:rsidR="003C5166" w:rsidRDefault="003C5166" w:rsidP="004D4D95">
      <w:pPr>
        <w:pStyle w:val="ListParagraph"/>
        <w:numPr>
          <w:ilvl w:val="0"/>
          <w:numId w:val="27"/>
        </w:numPr>
        <w:jc w:val="both"/>
        <w:rPr>
          <w:rFonts w:ascii="Calibri" w:hAnsi="Calibri"/>
          <w:sz w:val="22"/>
          <w:szCs w:val="22"/>
        </w:rPr>
      </w:pPr>
      <w:r>
        <w:rPr>
          <w:rFonts w:ascii="Calibri" w:hAnsi="Calibri"/>
          <w:sz w:val="22"/>
          <w:szCs w:val="22"/>
        </w:rPr>
        <w:t>___For the selections above:</w:t>
      </w:r>
    </w:p>
    <w:p w:rsidR="00B66D3C" w:rsidRPr="00C82E8E" w:rsidRDefault="003C5166"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 xml:space="preserve">Have </w:t>
      </w:r>
      <w:r w:rsidR="00B66D3C" w:rsidRPr="003C5166">
        <w:rPr>
          <w:rFonts w:ascii="Calibri" w:hAnsi="Calibri"/>
          <w:i/>
          <w:sz w:val="22"/>
          <w:szCs w:val="22"/>
        </w:rPr>
        <w:t xml:space="preserve">you </w:t>
      </w:r>
      <w:r>
        <w:rPr>
          <w:rFonts w:ascii="Calibri" w:hAnsi="Calibri"/>
          <w:sz w:val="22"/>
          <w:szCs w:val="22"/>
        </w:rPr>
        <w:t>reviewed each item individually?</w:t>
      </w:r>
    </w:p>
    <w:p w:rsidR="00B66D3C" w:rsidRPr="00C82E8E" w:rsidRDefault="003C5166" w:rsidP="004D4D95">
      <w:pPr>
        <w:pStyle w:val="ListParagraph"/>
        <w:numPr>
          <w:ilvl w:val="1"/>
          <w:numId w:val="27"/>
        </w:numPr>
        <w:jc w:val="both"/>
        <w:rPr>
          <w:rFonts w:ascii="Calibri" w:hAnsi="Calibri"/>
          <w:sz w:val="22"/>
          <w:szCs w:val="22"/>
        </w:rPr>
      </w:pPr>
      <w:r>
        <w:rPr>
          <w:rFonts w:ascii="Calibri" w:hAnsi="Calibri"/>
          <w:sz w:val="22"/>
          <w:szCs w:val="22"/>
        </w:rPr>
        <w:t xml:space="preserve">___ Did you check </w:t>
      </w:r>
      <w:r w:rsidR="00664DC1">
        <w:rPr>
          <w:rFonts w:ascii="Calibri" w:hAnsi="Calibri"/>
          <w:sz w:val="22"/>
          <w:szCs w:val="22"/>
        </w:rPr>
        <w:t xml:space="preserve">other </w:t>
      </w:r>
      <w:r>
        <w:rPr>
          <w:rFonts w:ascii="Calibri" w:hAnsi="Calibri"/>
          <w:sz w:val="22"/>
          <w:szCs w:val="22"/>
        </w:rPr>
        <w:t xml:space="preserve">reviews to ensure that </w:t>
      </w:r>
      <w:r w:rsidR="00B66D3C" w:rsidRPr="00C82E8E">
        <w:rPr>
          <w:rFonts w:ascii="Calibri" w:hAnsi="Calibri"/>
          <w:sz w:val="22"/>
          <w:szCs w:val="22"/>
        </w:rPr>
        <w:t xml:space="preserve">every piece </w:t>
      </w:r>
      <w:r>
        <w:rPr>
          <w:rFonts w:ascii="Calibri" w:hAnsi="Calibri"/>
          <w:sz w:val="22"/>
          <w:szCs w:val="22"/>
        </w:rPr>
        <w:t xml:space="preserve">is </w:t>
      </w:r>
      <w:r w:rsidR="00B66D3C" w:rsidRPr="00C82E8E">
        <w:rPr>
          <w:rFonts w:ascii="Calibri" w:hAnsi="Calibri"/>
          <w:sz w:val="22"/>
          <w:szCs w:val="22"/>
        </w:rPr>
        <w:t>school appropriate?</w:t>
      </w:r>
    </w:p>
    <w:p w:rsidR="00B66D3C" w:rsidRPr="00C82E8E" w:rsidRDefault="00664DC1"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Is every piece purposeful and engaging for students?</w:t>
      </w:r>
    </w:p>
    <w:p w:rsidR="00B66D3C" w:rsidRPr="00C82E8E" w:rsidRDefault="00664DC1"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Did you write a concise annotation</w:t>
      </w:r>
      <w:r w:rsidR="00DF4805" w:rsidRPr="00C82E8E">
        <w:rPr>
          <w:rFonts w:ascii="Calibri" w:hAnsi="Calibri"/>
          <w:sz w:val="22"/>
          <w:szCs w:val="22"/>
        </w:rPr>
        <w:t xml:space="preserve"> for each item (approximately 50 words</w:t>
      </w:r>
      <w:r w:rsidR="00B66D3C" w:rsidRPr="00C82E8E">
        <w:rPr>
          <w:rFonts w:ascii="Calibri" w:hAnsi="Calibri"/>
          <w:sz w:val="22"/>
          <w:szCs w:val="22"/>
        </w:rPr>
        <w:t>) explaining how it fits your unit purpose and why you think it’s strong?</w:t>
      </w:r>
    </w:p>
    <w:p w:rsidR="00B66D3C" w:rsidRPr="00C82E8E" w:rsidRDefault="00664DC1"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Did you make sure to put every annotation in your own words and not to copy any language off an internet site?</w:t>
      </w:r>
    </w:p>
    <w:p w:rsidR="00B66D3C" w:rsidRPr="00C82E8E" w:rsidRDefault="00664DC1"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Did you comment on how every item might be used in the classroom?</w:t>
      </w:r>
    </w:p>
    <w:p w:rsidR="00027F13" w:rsidRPr="00C82E8E" w:rsidRDefault="00664DC1" w:rsidP="004D4D95">
      <w:pPr>
        <w:pStyle w:val="ListParagraph"/>
        <w:numPr>
          <w:ilvl w:val="2"/>
          <w:numId w:val="27"/>
        </w:numPr>
        <w:jc w:val="both"/>
        <w:rPr>
          <w:rFonts w:ascii="Calibri" w:hAnsi="Calibri"/>
          <w:sz w:val="22"/>
          <w:szCs w:val="22"/>
        </w:rPr>
      </w:pPr>
      <w:r>
        <w:rPr>
          <w:rFonts w:ascii="Calibri" w:hAnsi="Calibri"/>
          <w:sz w:val="22"/>
          <w:szCs w:val="22"/>
        </w:rPr>
        <w:t xml:space="preserve">___ </w:t>
      </w:r>
      <w:r w:rsidR="00027F13" w:rsidRPr="00C82E8E">
        <w:rPr>
          <w:rFonts w:ascii="Calibri" w:hAnsi="Calibri"/>
          <w:sz w:val="22"/>
          <w:szCs w:val="22"/>
        </w:rPr>
        <w:t>With your comment on how each item might be used in the classroom, did you briefly explain a strategy or an activity you might use to teach it?</w:t>
      </w:r>
    </w:p>
    <w:p w:rsidR="00B66D3C" w:rsidRPr="00C82E8E" w:rsidRDefault="00664DC1" w:rsidP="004D4D95">
      <w:pPr>
        <w:pStyle w:val="ListParagraph"/>
        <w:numPr>
          <w:ilvl w:val="2"/>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Did you write a longer comment on at least five items, explaining five different Burke or Tovani strategies you might use and applying each strategy in some detail?</w:t>
      </w:r>
    </w:p>
    <w:p w:rsidR="00B66D3C" w:rsidRPr="00C82E8E" w:rsidRDefault="00664DC1" w:rsidP="004D4D95">
      <w:pPr>
        <w:pStyle w:val="ListParagraph"/>
        <w:numPr>
          <w:ilvl w:val="1"/>
          <w:numId w:val="27"/>
        </w:numPr>
        <w:jc w:val="both"/>
        <w:rPr>
          <w:rFonts w:ascii="Calibri" w:hAnsi="Calibri"/>
          <w:sz w:val="22"/>
          <w:szCs w:val="22"/>
        </w:rPr>
      </w:pPr>
      <w:r>
        <w:rPr>
          <w:rFonts w:ascii="Calibri" w:hAnsi="Calibri"/>
          <w:sz w:val="22"/>
          <w:szCs w:val="22"/>
        </w:rPr>
        <w:t xml:space="preserve">___ </w:t>
      </w:r>
      <w:r w:rsidR="00B66D3C" w:rsidRPr="00C82E8E">
        <w:rPr>
          <w:rFonts w:ascii="Calibri" w:hAnsi="Calibri"/>
          <w:sz w:val="22"/>
          <w:szCs w:val="22"/>
        </w:rPr>
        <w:t>Did you write a complete bibliography in correct or fairly correct MLA style?</w:t>
      </w:r>
    </w:p>
    <w:p w:rsidR="00664DC1" w:rsidRDefault="00664DC1" w:rsidP="007F134F">
      <w:pPr>
        <w:pStyle w:val="ListParagraph"/>
        <w:ind w:left="360"/>
        <w:jc w:val="both"/>
        <w:rPr>
          <w:rFonts w:ascii="Calibri" w:hAnsi="Calibri"/>
          <w:sz w:val="22"/>
          <w:szCs w:val="22"/>
        </w:rPr>
      </w:pPr>
    </w:p>
    <w:p w:rsidR="0066516E" w:rsidRDefault="00664DC1" w:rsidP="004D4D95">
      <w:pPr>
        <w:pStyle w:val="ListParagraph"/>
        <w:numPr>
          <w:ilvl w:val="0"/>
          <w:numId w:val="27"/>
        </w:numPr>
        <w:jc w:val="both"/>
        <w:rPr>
          <w:rFonts w:ascii="Calibri" w:hAnsi="Calibri"/>
          <w:sz w:val="22"/>
          <w:szCs w:val="22"/>
        </w:rPr>
      </w:pPr>
      <w:r>
        <w:rPr>
          <w:rFonts w:ascii="Calibri" w:hAnsi="Calibri"/>
          <w:sz w:val="22"/>
          <w:szCs w:val="22"/>
        </w:rPr>
        <w:t xml:space="preserve">___ </w:t>
      </w:r>
      <w:r w:rsidR="0066516E" w:rsidRPr="00C82E8E">
        <w:rPr>
          <w:rFonts w:ascii="Calibri" w:hAnsi="Calibri"/>
          <w:sz w:val="22"/>
          <w:szCs w:val="22"/>
        </w:rPr>
        <w:t>Did you write a reflection or list + comment on what you have learned about finding texts for your students to read?</w:t>
      </w:r>
    </w:p>
    <w:p w:rsidR="00664DC1" w:rsidRPr="00C82E8E" w:rsidRDefault="00664DC1" w:rsidP="007F134F">
      <w:pPr>
        <w:pStyle w:val="ListParagraph"/>
        <w:ind w:left="360"/>
        <w:jc w:val="both"/>
        <w:rPr>
          <w:rFonts w:ascii="Calibri" w:hAnsi="Calibri"/>
          <w:sz w:val="22"/>
          <w:szCs w:val="22"/>
        </w:rPr>
      </w:pPr>
    </w:p>
    <w:p w:rsidR="0066516E" w:rsidRDefault="00664DC1" w:rsidP="004D4D95">
      <w:pPr>
        <w:pStyle w:val="ListParagraph"/>
        <w:numPr>
          <w:ilvl w:val="0"/>
          <w:numId w:val="27"/>
        </w:numPr>
        <w:jc w:val="both"/>
        <w:rPr>
          <w:rFonts w:ascii="Calibri" w:hAnsi="Calibri"/>
          <w:sz w:val="22"/>
          <w:szCs w:val="22"/>
        </w:rPr>
      </w:pPr>
      <w:r>
        <w:rPr>
          <w:rFonts w:ascii="Calibri" w:hAnsi="Calibri"/>
          <w:sz w:val="22"/>
          <w:szCs w:val="22"/>
        </w:rPr>
        <w:t xml:space="preserve">___ </w:t>
      </w:r>
      <w:r w:rsidR="0066516E" w:rsidRPr="00C82E8E">
        <w:rPr>
          <w:rFonts w:ascii="Calibri" w:hAnsi="Calibri"/>
          <w:sz w:val="22"/>
          <w:szCs w:val="22"/>
        </w:rPr>
        <w:t>Did you complete and submit each stage of this project on time?</w:t>
      </w:r>
    </w:p>
    <w:p w:rsidR="005B32B2" w:rsidRPr="005B32B2" w:rsidRDefault="005B32B2" w:rsidP="005B32B2">
      <w:pPr>
        <w:pStyle w:val="ListParagraph"/>
        <w:rPr>
          <w:rFonts w:ascii="Calibri" w:hAnsi="Calibri"/>
          <w:sz w:val="22"/>
          <w:szCs w:val="22"/>
        </w:rPr>
      </w:pPr>
    </w:p>
    <w:p w:rsidR="005B32B2" w:rsidRPr="005B32B2" w:rsidRDefault="005B32B2" w:rsidP="005B32B2">
      <w:pPr>
        <w:pStyle w:val="ListParagraph"/>
        <w:ind w:left="360"/>
        <w:jc w:val="right"/>
        <w:rPr>
          <w:rFonts w:ascii="Calibri" w:hAnsi="Calibri"/>
          <w:b/>
          <w:sz w:val="24"/>
          <w:szCs w:val="24"/>
        </w:rPr>
      </w:pPr>
      <w:r w:rsidRPr="005B32B2">
        <w:rPr>
          <w:rFonts w:ascii="Calibri" w:hAnsi="Calibri"/>
          <w:b/>
          <w:sz w:val="24"/>
          <w:szCs w:val="24"/>
        </w:rPr>
        <w:t>_____/</w:t>
      </w:r>
      <w:r>
        <w:rPr>
          <w:rFonts w:ascii="Calibri" w:hAnsi="Calibri"/>
          <w:b/>
          <w:sz w:val="24"/>
          <w:szCs w:val="24"/>
        </w:rPr>
        <w:t>75</w:t>
      </w:r>
      <w:r w:rsidRPr="005B32B2">
        <w:rPr>
          <w:rFonts w:ascii="Calibri" w:hAnsi="Calibri"/>
          <w:b/>
          <w:sz w:val="24"/>
          <w:szCs w:val="24"/>
        </w:rPr>
        <w:t xml:space="preserve"> Total</w:t>
      </w:r>
    </w:p>
    <w:p w:rsidR="005B32B2" w:rsidRPr="00C82E8E" w:rsidRDefault="005B32B2" w:rsidP="005B32B2">
      <w:pPr>
        <w:pStyle w:val="ListParagraph"/>
        <w:ind w:left="360"/>
        <w:jc w:val="both"/>
        <w:rPr>
          <w:rFonts w:ascii="Calibri" w:hAnsi="Calibri"/>
          <w:sz w:val="22"/>
          <w:szCs w:val="22"/>
        </w:rPr>
      </w:pPr>
    </w:p>
    <w:p w:rsidR="0066516E" w:rsidRDefault="0066516E" w:rsidP="00B66D3C">
      <w:pPr>
        <w:rPr>
          <w:rFonts w:ascii="Calibri" w:hAnsi="Calibri"/>
          <w:sz w:val="24"/>
          <w:szCs w:val="24"/>
        </w:rPr>
      </w:pPr>
    </w:p>
    <w:p w:rsidR="007E6F03" w:rsidRDefault="007E6F03" w:rsidP="00B66D3C">
      <w:pPr>
        <w:rPr>
          <w:rFonts w:ascii="Calibri" w:hAnsi="Calibri"/>
          <w:sz w:val="24"/>
          <w:szCs w:val="24"/>
        </w:rPr>
      </w:pPr>
    </w:p>
    <w:p w:rsidR="0066516E" w:rsidRDefault="0066516E" w:rsidP="0066516E">
      <w:pPr>
        <w:rPr>
          <w:rFonts w:ascii="Calibri" w:hAnsi="Calibri"/>
          <w:sz w:val="24"/>
          <w:szCs w:val="24"/>
        </w:rPr>
      </w:pPr>
    </w:p>
    <w:p w:rsidR="00664DC1" w:rsidRPr="00664DC1" w:rsidRDefault="00664DC1" w:rsidP="0066516E">
      <w:pPr>
        <w:jc w:val="center"/>
        <w:rPr>
          <w:rFonts w:ascii="Calibri" w:hAnsi="Calibri"/>
          <w:b/>
          <w:sz w:val="24"/>
          <w:szCs w:val="24"/>
        </w:rPr>
      </w:pPr>
      <w:r>
        <w:rPr>
          <w:rFonts w:ascii="Calibri" w:hAnsi="Calibri"/>
          <w:b/>
          <w:sz w:val="24"/>
          <w:szCs w:val="24"/>
        </w:rPr>
        <w:t>Final</w:t>
      </w:r>
      <w:r w:rsidR="00B4165D" w:rsidRPr="00664DC1">
        <w:rPr>
          <w:rFonts w:ascii="Calibri" w:hAnsi="Calibri"/>
          <w:b/>
          <w:sz w:val="24"/>
          <w:szCs w:val="24"/>
        </w:rPr>
        <w:t xml:space="preserve"> Annotated Bibliography</w:t>
      </w:r>
      <w:r>
        <w:rPr>
          <w:rFonts w:ascii="Calibri" w:hAnsi="Calibri"/>
          <w:b/>
          <w:sz w:val="24"/>
          <w:szCs w:val="24"/>
        </w:rPr>
        <w:t xml:space="preserve"> Rubric</w:t>
      </w:r>
    </w:p>
    <w:p w:rsidR="00664DC1" w:rsidRPr="008D1AF4" w:rsidRDefault="00664DC1" w:rsidP="00664DC1">
      <w:pPr>
        <w:jc w:val="center"/>
        <w:rPr>
          <w:rFonts w:ascii="Calibri" w:hAnsi="Calibri"/>
          <w:b/>
          <w:sz w:val="20"/>
          <w:szCs w:val="20"/>
        </w:rPr>
      </w:pPr>
      <w:r w:rsidRPr="00664DC1">
        <w:rPr>
          <w:rFonts w:ascii="Calibri" w:hAnsi="Calibri"/>
          <w:b/>
          <w:sz w:val="20"/>
          <w:szCs w:val="20"/>
        </w:rPr>
        <w:t>(</w:t>
      </w:r>
      <w:r w:rsidRPr="00A02FEA">
        <w:rPr>
          <w:rFonts w:ascii="Calibri" w:hAnsi="Calibri"/>
          <w:b/>
          <w:i/>
          <w:sz w:val="20"/>
          <w:szCs w:val="20"/>
        </w:rPr>
        <w:t xml:space="preserve">75 </w:t>
      </w:r>
      <w:r w:rsidR="005B32B2">
        <w:rPr>
          <w:rFonts w:ascii="Calibri" w:hAnsi="Calibri"/>
          <w:b/>
          <w:i/>
          <w:sz w:val="20"/>
          <w:szCs w:val="20"/>
        </w:rPr>
        <w:t>P</w:t>
      </w:r>
      <w:r w:rsidRPr="00A02FEA">
        <w:rPr>
          <w:rFonts w:ascii="Calibri" w:hAnsi="Calibri"/>
          <w:b/>
          <w:i/>
          <w:sz w:val="20"/>
          <w:szCs w:val="20"/>
        </w:rPr>
        <w:t>oints</w:t>
      </w:r>
      <w:r w:rsidRPr="00664DC1">
        <w:rPr>
          <w:rFonts w:ascii="Calibri" w:hAnsi="Calibri"/>
          <w:b/>
          <w:sz w:val="20"/>
          <w:szCs w:val="20"/>
        </w:rPr>
        <w:t>)</w:t>
      </w:r>
    </w:p>
    <w:p w:rsidR="0066516E" w:rsidRPr="00664DC1" w:rsidRDefault="00B66D3C" w:rsidP="0066516E">
      <w:pPr>
        <w:jc w:val="center"/>
        <w:rPr>
          <w:rFonts w:ascii="Calibri" w:hAnsi="Calibri"/>
          <w:b/>
          <w:sz w:val="22"/>
          <w:szCs w:val="22"/>
        </w:rPr>
      </w:pPr>
      <w:r>
        <w:rPr>
          <w:rFonts w:ascii="Calibri" w:hAnsi="Calibri"/>
          <w:b/>
          <w:sz w:val="26"/>
          <w:szCs w:val="26"/>
        </w:rPr>
        <w:t xml:space="preserve"> </w:t>
      </w:r>
    </w:p>
    <w:p w:rsidR="00664DC1" w:rsidRPr="00664DC1" w:rsidRDefault="00664DC1" w:rsidP="007F134F">
      <w:pPr>
        <w:jc w:val="both"/>
        <w:rPr>
          <w:rFonts w:ascii="Calibri" w:hAnsi="Calibri"/>
          <w:sz w:val="22"/>
          <w:szCs w:val="22"/>
        </w:rPr>
      </w:pPr>
      <w:r w:rsidRPr="00664DC1">
        <w:rPr>
          <w:rFonts w:ascii="Calibri" w:hAnsi="Calibri"/>
          <w:sz w:val="22"/>
          <w:szCs w:val="22"/>
        </w:rPr>
        <w:t>From your work and from your reflection, it’s evident that you understand how to locate a variety of strong and appropriate texts for your students to read.</w:t>
      </w:r>
    </w:p>
    <w:p w:rsidR="00D32ADB" w:rsidRPr="00664DC1" w:rsidRDefault="00D32ADB" w:rsidP="007F134F">
      <w:pPr>
        <w:jc w:val="both"/>
        <w:rPr>
          <w:rFonts w:ascii="Calibri" w:hAnsi="Calibri"/>
          <w:sz w:val="22"/>
          <w:szCs w:val="22"/>
        </w:rPr>
      </w:pPr>
      <w:r w:rsidRPr="00664DC1">
        <w:rPr>
          <w:rFonts w:ascii="Calibri" w:hAnsi="Calibri"/>
          <w:sz w:val="22"/>
          <w:szCs w:val="22"/>
        </w:rPr>
        <w:t>______________________________________________________________</w:t>
      </w:r>
      <w:r w:rsidR="0017534D">
        <w:rPr>
          <w:rFonts w:ascii="Calibri" w:hAnsi="Calibri"/>
          <w:sz w:val="22"/>
          <w:szCs w:val="22"/>
        </w:rPr>
        <w:t>_</w:t>
      </w:r>
      <w:r w:rsidRPr="00664DC1">
        <w:rPr>
          <w:rFonts w:ascii="Calibri" w:hAnsi="Calibri"/>
          <w:sz w:val="22"/>
          <w:szCs w:val="22"/>
        </w:rPr>
        <w:t>__</w:t>
      </w:r>
    </w:p>
    <w:p w:rsidR="00D32ADB" w:rsidRPr="00664DC1" w:rsidRDefault="0059453C" w:rsidP="007F134F">
      <w:pPr>
        <w:jc w:val="both"/>
        <w:rPr>
          <w:rFonts w:ascii="Calibri" w:hAnsi="Calibri"/>
          <w:sz w:val="22"/>
          <w:szCs w:val="22"/>
        </w:rPr>
      </w:pPr>
      <w:r>
        <w:rPr>
          <w:rFonts w:ascii="Calibri" w:hAnsi="Calibri"/>
          <w:sz w:val="22"/>
          <w:szCs w:val="22"/>
        </w:rPr>
        <w:t>40</w:t>
      </w:r>
      <w:r w:rsidR="0017534D">
        <w:rPr>
          <w:rFonts w:ascii="Calibri" w:hAnsi="Calibri"/>
          <w:sz w:val="22"/>
          <w:szCs w:val="22"/>
        </w:rPr>
        <w:t xml:space="preserve">                        3</w:t>
      </w:r>
      <w:r>
        <w:rPr>
          <w:rFonts w:ascii="Calibri" w:hAnsi="Calibri"/>
          <w:sz w:val="22"/>
          <w:szCs w:val="22"/>
        </w:rPr>
        <w:t>5</w:t>
      </w:r>
      <w:r w:rsidR="0017534D">
        <w:rPr>
          <w:rFonts w:ascii="Calibri" w:hAnsi="Calibri"/>
          <w:sz w:val="22"/>
          <w:szCs w:val="22"/>
        </w:rPr>
        <w:t xml:space="preserve">                      </w:t>
      </w:r>
      <w:r>
        <w:rPr>
          <w:rFonts w:ascii="Calibri" w:hAnsi="Calibri"/>
          <w:sz w:val="22"/>
          <w:szCs w:val="22"/>
        </w:rPr>
        <w:t>31</w:t>
      </w:r>
      <w:r w:rsidR="0017534D">
        <w:rPr>
          <w:rFonts w:ascii="Calibri" w:hAnsi="Calibri"/>
          <w:sz w:val="22"/>
          <w:szCs w:val="22"/>
        </w:rPr>
        <w:t xml:space="preserve">                      2</w:t>
      </w:r>
      <w:r>
        <w:rPr>
          <w:rFonts w:ascii="Calibri" w:hAnsi="Calibri"/>
          <w:sz w:val="22"/>
          <w:szCs w:val="22"/>
        </w:rPr>
        <w:t>8</w:t>
      </w:r>
      <w:r w:rsidR="0017534D">
        <w:rPr>
          <w:rFonts w:ascii="Calibri" w:hAnsi="Calibri"/>
          <w:sz w:val="22"/>
          <w:szCs w:val="22"/>
        </w:rPr>
        <w:t xml:space="preserve">                     2</w:t>
      </w:r>
      <w:r>
        <w:rPr>
          <w:rFonts w:ascii="Calibri" w:hAnsi="Calibri"/>
          <w:sz w:val="22"/>
          <w:szCs w:val="22"/>
        </w:rPr>
        <w:t>5</w:t>
      </w:r>
      <w:r w:rsidR="0017534D">
        <w:rPr>
          <w:rFonts w:ascii="Calibri" w:hAnsi="Calibri"/>
          <w:sz w:val="22"/>
          <w:szCs w:val="22"/>
        </w:rPr>
        <w:t xml:space="preserve">                      2</w:t>
      </w:r>
      <w:r>
        <w:rPr>
          <w:rFonts w:ascii="Calibri" w:hAnsi="Calibri"/>
          <w:sz w:val="22"/>
          <w:szCs w:val="22"/>
        </w:rPr>
        <w:t>4</w:t>
      </w:r>
      <w:r w:rsidR="0017534D">
        <w:rPr>
          <w:rFonts w:ascii="Calibri" w:hAnsi="Calibri"/>
          <w:sz w:val="22"/>
          <w:szCs w:val="22"/>
        </w:rPr>
        <w:t>-0</w:t>
      </w:r>
    </w:p>
    <w:p w:rsidR="00D32ADB" w:rsidRPr="00664DC1" w:rsidRDefault="00D32ADB" w:rsidP="007F134F">
      <w:pPr>
        <w:jc w:val="both"/>
        <w:rPr>
          <w:rFonts w:ascii="Calibri" w:hAnsi="Calibri"/>
          <w:sz w:val="22"/>
          <w:szCs w:val="22"/>
        </w:rPr>
      </w:pPr>
    </w:p>
    <w:p w:rsidR="0066516E" w:rsidRPr="00664DC1" w:rsidRDefault="0066516E" w:rsidP="007F134F">
      <w:pPr>
        <w:jc w:val="both"/>
        <w:rPr>
          <w:rFonts w:ascii="Calibri" w:hAnsi="Calibri"/>
          <w:sz w:val="22"/>
          <w:szCs w:val="22"/>
        </w:rPr>
      </w:pPr>
    </w:p>
    <w:p w:rsidR="00664DC1" w:rsidRPr="00664DC1" w:rsidRDefault="00664DC1" w:rsidP="007F134F">
      <w:pPr>
        <w:jc w:val="both"/>
        <w:rPr>
          <w:rFonts w:ascii="Calibri" w:hAnsi="Calibri"/>
          <w:sz w:val="22"/>
          <w:szCs w:val="22"/>
        </w:rPr>
      </w:pPr>
      <w:r w:rsidRPr="00664DC1">
        <w:rPr>
          <w:rFonts w:ascii="Calibri" w:hAnsi="Calibri"/>
          <w:sz w:val="22"/>
          <w:szCs w:val="22"/>
        </w:rPr>
        <w:t>From your applications of the strategies we’ve read about in Burke and Tovani, it’s evident that you can apply in some detail a range of effective strategies to help students understand and engage with reading.</w:t>
      </w:r>
    </w:p>
    <w:p w:rsidR="0017534D" w:rsidRPr="00664DC1" w:rsidRDefault="0017534D"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17534D" w:rsidRPr="00664DC1" w:rsidRDefault="0017534D" w:rsidP="007F134F">
      <w:pPr>
        <w:jc w:val="both"/>
        <w:rPr>
          <w:rFonts w:ascii="Calibri" w:hAnsi="Calibri"/>
          <w:sz w:val="22"/>
          <w:szCs w:val="22"/>
        </w:rPr>
      </w:pPr>
      <w:r w:rsidRPr="00664DC1">
        <w:rPr>
          <w:rFonts w:ascii="Calibri" w:hAnsi="Calibri"/>
          <w:sz w:val="22"/>
          <w:szCs w:val="22"/>
        </w:rPr>
        <w:t>3</w:t>
      </w:r>
      <w:r>
        <w:rPr>
          <w:rFonts w:ascii="Calibri" w:hAnsi="Calibri"/>
          <w:sz w:val="22"/>
          <w:szCs w:val="22"/>
        </w:rPr>
        <w:t>5                        31                      27                      24                      21                      20-0</w:t>
      </w:r>
    </w:p>
    <w:p w:rsidR="00D32ADB" w:rsidRPr="00664DC1" w:rsidRDefault="00D32ADB" w:rsidP="007F134F">
      <w:pPr>
        <w:jc w:val="both"/>
        <w:rPr>
          <w:rFonts w:ascii="Calibri" w:hAnsi="Calibri"/>
          <w:sz w:val="22"/>
          <w:szCs w:val="22"/>
        </w:rPr>
      </w:pPr>
    </w:p>
    <w:p w:rsidR="0017534D" w:rsidRDefault="0017534D" w:rsidP="007F134F">
      <w:pPr>
        <w:jc w:val="both"/>
        <w:rPr>
          <w:rFonts w:ascii="Calibri" w:hAnsi="Calibri"/>
          <w:sz w:val="22"/>
          <w:szCs w:val="22"/>
        </w:rPr>
      </w:pPr>
    </w:p>
    <w:p w:rsidR="00664DC1" w:rsidRDefault="00664DC1" w:rsidP="007F134F">
      <w:pPr>
        <w:jc w:val="both"/>
        <w:rPr>
          <w:rFonts w:ascii="Calibri" w:hAnsi="Calibri"/>
          <w:sz w:val="22"/>
          <w:szCs w:val="22"/>
        </w:rPr>
      </w:pPr>
      <w:r w:rsidRPr="0017534D">
        <w:rPr>
          <w:rFonts w:ascii="Calibri" w:hAnsi="Calibri"/>
          <w:b/>
          <w:i/>
          <w:sz w:val="22"/>
          <w:szCs w:val="22"/>
        </w:rPr>
        <w:t>If you worked with a partner</w:t>
      </w:r>
      <w:r w:rsidRPr="00664DC1">
        <w:rPr>
          <w:rFonts w:ascii="Calibri" w:hAnsi="Calibri"/>
          <w:sz w:val="22"/>
          <w:szCs w:val="22"/>
        </w:rPr>
        <w:t>, your record of your meetings and your comments on what you learned from them demonstrate your success or growth in team work.</w:t>
      </w:r>
    </w:p>
    <w:p w:rsidR="0017534D" w:rsidRPr="0017534D" w:rsidRDefault="0017534D" w:rsidP="004D4D95">
      <w:pPr>
        <w:pStyle w:val="ListParagraph"/>
        <w:numPr>
          <w:ilvl w:val="0"/>
          <w:numId w:val="28"/>
        </w:numPr>
        <w:jc w:val="both"/>
        <w:rPr>
          <w:rFonts w:ascii="Calibri" w:hAnsi="Calibri"/>
          <w:sz w:val="22"/>
          <w:szCs w:val="22"/>
        </w:rPr>
      </w:pPr>
      <w:r w:rsidRPr="0017534D">
        <w:rPr>
          <w:rFonts w:ascii="Calibri" w:hAnsi="Calibri"/>
          <w:b/>
          <w:i/>
          <w:sz w:val="22"/>
          <w:szCs w:val="22"/>
        </w:rPr>
        <w:t xml:space="preserve">Note: </w:t>
      </w:r>
      <w:r w:rsidRPr="0017534D">
        <w:rPr>
          <w:rFonts w:ascii="Calibri" w:hAnsi="Calibri"/>
          <w:sz w:val="22"/>
          <w:szCs w:val="22"/>
        </w:rPr>
        <w:t xml:space="preserve">You’ll have noticed that, if you work with a partner, the points don’t add up.  </w:t>
      </w:r>
      <w:r>
        <w:rPr>
          <w:rFonts w:ascii="Calibri" w:hAnsi="Calibri"/>
          <w:sz w:val="22"/>
          <w:szCs w:val="22"/>
        </w:rPr>
        <w:t xml:space="preserve">This </w:t>
      </w:r>
      <w:r w:rsidRPr="0017534D">
        <w:rPr>
          <w:rFonts w:ascii="Calibri" w:hAnsi="Calibri"/>
          <w:sz w:val="22"/>
          <w:szCs w:val="22"/>
        </w:rPr>
        <w:t xml:space="preserve">15-point scale for partner work actually </w:t>
      </w:r>
      <w:r>
        <w:rPr>
          <w:rFonts w:ascii="Calibri" w:hAnsi="Calibri"/>
          <w:sz w:val="22"/>
          <w:szCs w:val="22"/>
        </w:rPr>
        <w:t xml:space="preserve">represents a </w:t>
      </w:r>
      <w:r w:rsidRPr="0017534D">
        <w:rPr>
          <w:rFonts w:ascii="Calibri" w:hAnsi="Calibri"/>
          <w:b/>
          <w:i/>
          <w:sz w:val="22"/>
          <w:szCs w:val="22"/>
        </w:rPr>
        <w:t>reduction</w:t>
      </w:r>
      <w:r w:rsidRPr="0017534D">
        <w:rPr>
          <w:rFonts w:ascii="Calibri" w:hAnsi="Calibri"/>
          <w:i/>
          <w:sz w:val="22"/>
          <w:szCs w:val="22"/>
        </w:rPr>
        <w:t xml:space="preserve"> in points </w:t>
      </w:r>
      <w:r w:rsidRPr="0017534D">
        <w:rPr>
          <w:rFonts w:ascii="Calibri" w:hAnsi="Calibri"/>
          <w:sz w:val="22"/>
          <w:szCs w:val="22"/>
        </w:rPr>
        <w:t xml:space="preserve">for your final annotated bibliography grade.  </w:t>
      </w:r>
    </w:p>
    <w:p w:rsidR="0017534D" w:rsidRPr="00664DC1" w:rsidRDefault="0017534D" w:rsidP="0017534D">
      <w:pPr>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D32ADB" w:rsidRDefault="00664DC1" w:rsidP="0066516E">
      <w:pPr>
        <w:rPr>
          <w:rFonts w:ascii="Calibri" w:hAnsi="Calibri"/>
          <w:sz w:val="22"/>
          <w:szCs w:val="22"/>
        </w:rPr>
      </w:pPr>
      <w:r>
        <w:rPr>
          <w:rFonts w:ascii="Calibri" w:hAnsi="Calibri"/>
          <w:sz w:val="22"/>
          <w:szCs w:val="22"/>
        </w:rPr>
        <w:t>0</w:t>
      </w:r>
      <w:r w:rsidR="0017534D">
        <w:rPr>
          <w:rFonts w:ascii="Calibri" w:hAnsi="Calibri"/>
          <w:sz w:val="22"/>
          <w:szCs w:val="22"/>
        </w:rPr>
        <w:t xml:space="preserve"> reduction</w:t>
      </w:r>
      <w:r w:rsidR="00D32ADB" w:rsidRPr="00664DC1">
        <w:rPr>
          <w:rFonts w:ascii="Calibri" w:hAnsi="Calibri"/>
          <w:sz w:val="22"/>
          <w:szCs w:val="22"/>
        </w:rPr>
        <w:t xml:space="preserve">                     </w:t>
      </w:r>
      <w:r>
        <w:rPr>
          <w:rFonts w:ascii="Calibri" w:hAnsi="Calibri"/>
          <w:sz w:val="22"/>
          <w:szCs w:val="22"/>
        </w:rPr>
        <w:t xml:space="preserve">    </w:t>
      </w:r>
      <w:r w:rsidR="0017534D">
        <w:rPr>
          <w:rFonts w:ascii="Calibri" w:hAnsi="Calibri"/>
          <w:sz w:val="22"/>
          <w:szCs w:val="22"/>
        </w:rPr>
        <w:t xml:space="preserve"> </w:t>
      </w:r>
      <w:r>
        <w:rPr>
          <w:rFonts w:ascii="Calibri" w:hAnsi="Calibri"/>
          <w:sz w:val="22"/>
          <w:szCs w:val="22"/>
        </w:rPr>
        <w:t>5</w:t>
      </w:r>
      <w:r w:rsidRPr="00664DC1">
        <w:rPr>
          <w:rFonts w:ascii="Calibri" w:hAnsi="Calibri"/>
          <w:sz w:val="22"/>
          <w:szCs w:val="22"/>
        </w:rPr>
        <w:t xml:space="preserve">      </w:t>
      </w:r>
      <w:r>
        <w:rPr>
          <w:rFonts w:ascii="Calibri" w:hAnsi="Calibri"/>
          <w:sz w:val="22"/>
          <w:szCs w:val="22"/>
        </w:rPr>
        <w:t xml:space="preserve">                                   </w:t>
      </w:r>
      <w:r w:rsidR="0017534D">
        <w:rPr>
          <w:rFonts w:ascii="Calibri" w:hAnsi="Calibri"/>
          <w:sz w:val="22"/>
          <w:szCs w:val="22"/>
        </w:rPr>
        <w:t xml:space="preserve"> </w:t>
      </w:r>
      <w:r>
        <w:rPr>
          <w:rFonts w:ascii="Calibri" w:hAnsi="Calibri"/>
          <w:sz w:val="22"/>
          <w:szCs w:val="22"/>
        </w:rPr>
        <w:t>10</w:t>
      </w:r>
      <w:r w:rsidRPr="00664DC1">
        <w:rPr>
          <w:rFonts w:ascii="Calibri" w:hAnsi="Calibri"/>
          <w:sz w:val="22"/>
          <w:szCs w:val="22"/>
        </w:rPr>
        <w:t xml:space="preserve">                                     </w:t>
      </w:r>
      <w:r>
        <w:rPr>
          <w:rFonts w:ascii="Calibri" w:hAnsi="Calibri"/>
          <w:sz w:val="22"/>
          <w:szCs w:val="22"/>
        </w:rPr>
        <w:t xml:space="preserve">      15</w:t>
      </w:r>
    </w:p>
    <w:p w:rsidR="0017534D" w:rsidRDefault="0017534D" w:rsidP="0066516E">
      <w:pPr>
        <w:rPr>
          <w:rFonts w:ascii="Calibri" w:hAnsi="Calibri"/>
          <w:sz w:val="22"/>
          <w:szCs w:val="22"/>
        </w:rPr>
      </w:pPr>
    </w:p>
    <w:p w:rsidR="0017534D" w:rsidRDefault="0017534D" w:rsidP="0066516E">
      <w:pPr>
        <w:rPr>
          <w:rFonts w:ascii="Calibri" w:hAnsi="Calibri"/>
          <w:sz w:val="22"/>
          <w:szCs w:val="22"/>
        </w:rPr>
      </w:pPr>
    </w:p>
    <w:p w:rsidR="0017534D" w:rsidRDefault="0017534D" w:rsidP="0066516E">
      <w:pPr>
        <w:rPr>
          <w:rFonts w:ascii="Calibri" w:hAnsi="Calibri"/>
          <w:sz w:val="22"/>
          <w:szCs w:val="22"/>
        </w:rPr>
      </w:pPr>
    </w:p>
    <w:p w:rsidR="0017534D" w:rsidRPr="0017534D" w:rsidRDefault="0017534D" w:rsidP="0017534D">
      <w:pPr>
        <w:jc w:val="right"/>
        <w:rPr>
          <w:rFonts w:ascii="Calibri" w:hAnsi="Calibri"/>
          <w:b/>
          <w:sz w:val="24"/>
          <w:szCs w:val="24"/>
        </w:rPr>
      </w:pPr>
      <w:r w:rsidRPr="0017534D">
        <w:rPr>
          <w:rFonts w:ascii="Calibri" w:hAnsi="Calibri"/>
          <w:b/>
          <w:sz w:val="24"/>
          <w:szCs w:val="24"/>
        </w:rPr>
        <w:t>_____/75 Total</w:t>
      </w:r>
    </w:p>
    <w:p w:rsidR="00D32ADB" w:rsidRPr="00664DC1" w:rsidRDefault="00D32ADB" w:rsidP="0066516E">
      <w:pPr>
        <w:rPr>
          <w:rFonts w:ascii="Calibri" w:hAnsi="Calibri"/>
          <w:sz w:val="22"/>
          <w:szCs w:val="22"/>
        </w:rPr>
      </w:pPr>
    </w:p>
    <w:p w:rsidR="00B4165D" w:rsidRPr="00664DC1" w:rsidRDefault="00B4165D" w:rsidP="00B4165D">
      <w:pPr>
        <w:rPr>
          <w:rFonts w:ascii="Calibri" w:hAnsi="Calibri"/>
          <w:sz w:val="22"/>
          <w:szCs w:val="22"/>
          <w:u w:val="single"/>
        </w:rPr>
      </w:pPr>
    </w:p>
    <w:p w:rsidR="00B4165D" w:rsidRDefault="00B4165D" w:rsidP="00B4165D">
      <w:pPr>
        <w:rPr>
          <w:rFonts w:ascii="Calibri" w:hAnsi="Calibri"/>
          <w:sz w:val="24"/>
          <w:szCs w:val="24"/>
        </w:rPr>
      </w:pPr>
    </w:p>
    <w:p w:rsidR="00B4165D" w:rsidRPr="00B4165D" w:rsidRDefault="00B4165D" w:rsidP="00B4165D">
      <w:pPr>
        <w:rPr>
          <w:rFonts w:ascii="Calibri" w:hAnsi="Calibri"/>
          <w:sz w:val="24"/>
          <w:szCs w:val="24"/>
        </w:rPr>
      </w:pPr>
    </w:p>
    <w:p w:rsidR="00464A80" w:rsidRDefault="00B66D3C" w:rsidP="00027F13">
      <w:pPr>
        <w:jc w:val="center"/>
        <w:rPr>
          <w:rFonts w:ascii="Calibri" w:hAnsi="Calibri"/>
          <w:b/>
          <w:sz w:val="24"/>
          <w:szCs w:val="24"/>
        </w:rPr>
      </w:pPr>
      <w:r>
        <w:rPr>
          <w:rFonts w:ascii="Calibri" w:hAnsi="Calibri"/>
          <w:b/>
          <w:sz w:val="24"/>
          <w:szCs w:val="24"/>
          <w:u w:val="single"/>
        </w:rPr>
        <w:br w:type="page"/>
      </w:r>
      <w:r w:rsidR="00897C76" w:rsidRPr="00082942">
        <w:rPr>
          <w:rFonts w:ascii="Calibri" w:hAnsi="Calibri"/>
          <w:b/>
          <w:sz w:val="24"/>
          <w:szCs w:val="24"/>
        </w:rPr>
        <w:lastRenderedPageBreak/>
        <w:t>UWSP Connections</w:t>
      </w:r>
      <w:r w:rsidR="00FB71DF" w:rsidRPr="00082942">
        <w:rPr>
          <w:rFonts w:ascii="Calibri" w:hAnsi="Calibri"/>
          <w:b/>
          <w:sz w:val="24"/>
          <w:szCs w:val="24"/>
        </w:rPr>
        <w:t xml:space="preserve"> Project</w:t>
      </w:r>
    </w:p>
    <w:p w:rsidR="00441B9B" w:rsidRPr="00441B9B" w:rsidRDefault="00441B9B" w:rsidP="00027F13">
      <w:pPr>
        <w:jc w:val="center"/>
        <w:rPr>
          <w:rFonts w:ascii="Calibri" w:hAnsi="Calibri"/>
          <w:b/>
          <w:sz w:val="20"/>
          <w:szCs w:val="20"/>
        </w:rPr>
      </w:pPr>
      <w:r w:rsidRPr="00441B9B">
        <w:rPr>
          <w:rFonts w:ascii="Calibri" w:hAnsi="Calibri"/>
          <w:b/>
          <w:sz w:val="20"/>
          <w:szCs w:val="20"/>
        </w:rPr>
        <w:t>(</w:t>
      </w:r>
      <w:r w:rsidRPr="00441B9B">
        <w:rPr>
          <w:rFonts w:ascii="Calibri" w:hAnsi="Calibri"/>
          <w:b/>
          <w:i/>
          <w:sz w:val="20"/>
          <w:szCs w:val="20"/>
        </w:rPr>
        <w:t>350 Points</w:t>
      </w:r>
      <w:r w:rsidRPr="00441B9B">
        <w:rPr>
          <w:rFonts w:ascii="Calibri" w:hAnsi="Calibri"/>
          <w:b/>
          <w:sz w:val="20"/>
          <w:szCs w:val="20"/>
        </w:rPr>
        <w:t>)</w:t>
      </w:r>
    </w:p>
    <w:p w:rsidR="00441B9B" w:rsidRDefault="00441B9B" w:rsidP="00082942">
      <w:pPr>
        <w:jc w:val="center"/>
        <w:rPr>
          <w:rFonts w:ascii="Calibri" w:hAnsi="Calibri"/>
          <w:b/>
          <w:i/>
          <w:sz w:val="20"/>
          <w:szCs w:val="20"/>
          <w:highlight w:val="yellow"/>
        </w:rPr>
      </w:pPr>
    </w:p>
    <w:p w:rsidR="00082942" w:rsidRPr="00441B9B" w:rsidRDefault="00082942" w:rsidP="00082942">
      <w:pPr>
        <w:jc w:val="center"/>
        <w:rPr>
          <w:rFonts w:ascii="Calibri" w:hAnsi="Calibri"/>
          <w:sz w:val="24"/>
          <w:szCs w:val="24"/>
        </w:rPr>
      </w:pPr>
      <w:r w:rsidRPr="00441B9B">
        <w:rPr>
          <w:rFonts w:ascii="Calibri" w:hAnsi="Calibri"/>
          <w:b/>
          <w:i/>
          <w:sz w:val="24"/>
          <w:szCs w:val="24"/>
          <w:highlight w:val="yellow"/>
        </w:rPr>
        <w:t xml:space="preserve">Mark Friday, May 6, on your calendar.  We’ll be with our students from </w:t>
      </w:r>
      <w:r w:rsidR="00AE7C7D" w:rsidRPr="00441B9B">
        <w:rPr>
          <w:rFonts w:ascii="Calibri" w:hAnsi="Calibri"/>
          <w:b/>
          <w:i/>
          <w:sz w:val="24"/>
          <w:szCs w:val="24"/>
          <w:highlight w:val="yellow"/>
        </w:rPr>
        <w:t>8</w:t>
      </w:r>
      <w:r w:rsidRPr="00441B9B">
        <w:rPr>
          <w:rFonts w:ascii="Calibri" w:hAnsi="Calibri"/>
          <w:b/>
          <w:i/>
          <w:sz w:val="24"/>
          <w:szCs w:val="24"/>
          <w:highlight w:val="yellow"/>
        </w:rPr>
        <w:t>:30 to 3:30.</w:t>
      </w:r>
    </w:p>
    <w:p w:rsidR="00082942" w:rsidRPr="00082942" w:rsidRDefault="00082942" w:rsidP="00FD681D">
      <w:pPr>
        <w:jc w:val="both"/>
        <w:rPr>
          <w:rFonts w:ascii="Calibri" w:hAnsi="Calibri"/>
          <w:sz w:val="20"/>
          <w:szCs w:val="20"/>
        </w:rPr>
      </w:pPr>
    </w:p>
    <w:p w:rsidR="00AE7C7D" w:rsidRPr="00AE7C7D" w:rsidRDefault="00464A80" w:rsidP="007F134F">
      <w:pPr>
        <w:jc w:val="both"/>
        <w:rPr>
          <w:rFonts w:ascii="Calibri" w:hAnsi="Calibri"/>
          <w:sz w:val="22"/>
          <w:szCs w:val="22"/>
        </w:rPr>
      </w:pPr>
      <w:r w:rsidRPr="00D55B63">
        <w:rPr>
          <w:rFonts w:ascii="Calibri" w:hAnsi="Calibri"/>
          <w:sz w:val="22"/>
          <w:szCs w:val="22"/>
        </w:rPr>
        <w:t>For th</w:t>
      </w:r>
      <w:r w:rsidR="00862BA3" w:rsidRPr="00D55B63">
        <w:rPr>
          <w:rFonts w:ascii="Calibri" w:hAnsi="Calibri"/>
          <w:sz w:val="22"/>
          <w:szCs w:val="22"/>
        </w:rPr>
        <w:t>is projec</w:t>
      </w:r>
      <w:r w:rsidR="00400885" w:rsidRPr="00D55B63">
        <w:rPr>
          <w:rFonts w:ascii="Calibri" w:hAnsi="Calibri"/>
          <w:sz w:val="22"/>
          <w:szCs w:val="22"/>
        </w:rPr>
        <w:t>t, you will work with a</w:t>
      </w:r>
      <w:r w:rsidRPr="00D55B63">
        <w:rPr>
          <w:rFonts w:ascii="Calibri" w:hAnsi="Calibri"/>
          <w:sz w:val="22"/>
          <w:szCs w:val="22"/>
        </w:rPr>
        <w:t xml:space="preserve"> partner</w:t>
      </w:r>
      <w:r w:rsidR="008876D1" w:rsidRPr="00D55B63">
        <w:rPr>
          <w:rFonts w:ascii="Calibri" w:hAnsi="Calibri"/>
          <w:sz w:val="22"/>
          <w:szCs w:val="22"/>
        </w:rPr>
        <w:t xml:space="preserve"> (or partners)</w:t>
      </w:r>
      <w:r w:rsidR="00516F11" w:rsidRPr="00D55B63">
        <w:rPr>
          <w:rFonts w:ascii="Calibri" w:hAnsi="Calibri"/>
          <w:sz w:val="22"/>
          <w:szCs w:val="22"/>
        </w:rPr>
        <w:t xml:space="preserve"> to lead a </w:t>
      </w:r>
      <w:r w:rsidRPr="00D55B63">
        <w:rPr>
          <w:rFonts w:ascii="Calibri" w:hAnsi="Calibri"/>
          <w:sz w:val="22"/>
          <w:szCs w:val="22"/>
        </w:rPr>
        <w:t xml:space="preserve">group of students </w:t>
      </w:r>
      <w:r w:rsidR="002D3825" w:rsidRPr="00D55B63">
        <w:rPr>
          <w:rFonts w:ascii="Calibri" w:hAnsi="Calibri"/>
          <w:sz w:val="22"/>
          <w:szCs w:val="22"/>
        </w:rPr>
        <w:t xml:space="preserve">from </w:t>
      </w:r>
      <w:r w:rsidR="003B114E" w:rsidRPr="00D55B63">
        <w:rPr>
          <w:rFonts w:ascii="Calibri" w:hAnsi="Calibri"/>
          <w:sz w:val="22"/>
          <w:szCs w:val="22"/>
        </w:rPr>
        <w:t>Madison LaFollette High S</w:t>
      </w:r>
      <w:r w:rsidR="00355247" w:rsidRPr="00D55B63">
        <w:rPr>
          <w:rFonts w:ascii="Calibri" w:hAnsi="Calibri"/>
          <w:sz w:val="22"/>
          <w:szCs w:val="22"/>
        </w:rPr>
        <w:t>chool</w:t>
      </w:r>
      <w:r w:rsidR="00041AAF">
        <w:rPr>
          <w:rFonts w:ascii="Calibri" w:hAnsi="Calibri"/>
          <w:sz w:val="22"/>
          <w:szCs w:val="22"/>
        </w:rPr>
        <w:t xml:space="preserve">, </w:t>
      </w:r>
      <w:r w:rsidR="00A71412" w:rsidRPr="00D55B63">
        <w:rPr>
          <w:rFonts w:ascii="Calibri" w:hAnsi="Calibri"/>
          <w:sz w:val="22"/>
          <w:szCs w:val="22"/>
        </w:rPr>
        <w:t>Menasha H</w:t>
      </w:r>
      <w:r w:rsidR="00FB3E5E" w:rsidRPr="00D55B63">
        <w:rPr>
          <w:rFonts w:ascii="Calibri" w:hAnsi="Calibri"/>
          <w:sz w:val="22"/>
          <w:szCs w:val="22"/>
        </w:rPr>
        <w:t>igh School</w:t>
      </w:r>
      <w:r w:rsidR="00041AAF">
        <w:rPr>
          <w:rFonts w:ascii="Calibri" w:hAnsi="Calibri"/>
          <w:sz w:val="22"/>
          <w:szCs w:val="22"/>
        </w:rPr>
        <w:t xml:space="preserve"> and Adams-Friendship High School’s Spectrum Arts Academy</w:t>
      </w:r>
      <w:r w:rsidR="00AE7C7D" w:rsidRPr="00D55B63">
        <w:rPr>
          <w:rFonts w:ascii="Calibri" w:hAnsi="Calibri"/>
          <w:sz w:val="22"/>
          <w:szCs w:val="22"/>
        </w:rPr>
        <w:t>.</w:t>
      </w:r>
      <w:r w:rsidRPr="00D55B63">
        <w:rPr>
          <w:rFonts w:ascii="Calibri" w:hAnsi="Calibri"/>
          <w:sz w:val="22"/>
          <w:szCs w:val="22"/>
        </w:rPr>
        <w:t xml:space="preserve">  </w:t>
      </w:r>
      <w:r w:rsidR="00AE7C7D" w:rsidRPr="00D55B63">
        <w:rPr>
          <w:rFonts w:ascii="Calibri" w:hAnsi="Calibri"/>
          <w:sz w:val="22"/>
          <w:szCs w:val="22"/>
        </w:rPr>
        <w:t>A collaboration</w:t>
      </w:r>
      <w:r w:rsidR="00AE7C7D" w:rsidRPr="00AE7C7D">
        <w:rPr>
          <w:rFonts w:ascii="Calibri" w:hAnsi="Calibri"/>
          <w:sz w:val="22"/>
          <w:szCs w:val="22"/>
        </w:rPr>
        <w:t xml:space="preserve"> between </w:t>
      </w:r>
      <w:r w:rsidR="00FD681D">
        <w:rPr>
          <w:rFonts w:ascii="Calibri" w:hAnsi="Calibri"/>
          <w:sz w:val="22"/>
          <w:szCs w:val="22"/>
        </w:rPr>
        <w:t xml:space="preserve">UWSP professors, students, </w:t>
      </w:r>
      <w:r w:rsidR="00AE7C7D" w:rsidRPr="00AE7C7D">
        <w:rPr>
          <w:rFonts w:ascii="Calibri" w:hAnsi="Calibri"/>
          <w:sz w:val="22"/>
          <w:szCs w:val="22"/>
        </w:rPr>
        <w:t xml:space="preserve">and </w:t>
      </w:r>
      <w:r w:rsidR="00AE7C7D">
        <w:rPr>
          <w:rFonts w:ascii="Calibri" w:hAnsi="Calibri"/>
          <w:sz w:val="22"/>
          <w:szCs w:val="22"/>
        </w:rPr>
        <w:t xml:space="preserve">the </w:t>
      </w:r>
      <w:r w:rsidR="00AE7C7D" w:rsidRPr="00AE7C7D">
        <w:rPr>
          <w:rFonts w:ascii="Calibri" w:hAnsi="Calibri"/>
          <w:sz w:val="22"/>
          <w:szCs w:val="22"/>
        </w:rPr>
        <w:t xml:space="preserve">teachers and students </w:t>
      </w:r>
      <w:r w:rsidR="00AE7C7D">
        <w:rPr>
          <w:rFonts w:ascii="Calibri" w:hAnsi="Calibri"/>
          <w:sz w:val="22"/>
          <w:szCs w:val="22"/>
        </w:rPr>
        <w:t xml:space="preserve">of these </w:t>
      </w:r>
      <w:r w:rsidR="00FD681D">
        <w:rPr>
          <w:rFonts w:ascii="Calibri" w:hAnsi="Calibri"/>
          <w:sz w:val="22"/>
          <w:szCs w:val="22"/>
        </w:rPr>
        <w:t xml:space="preserve">Wisconsin high </w:t>
      </w:r>
      <w:r w:rsidR="00AE7C7D">
        <w:rPr>
          <w:rFonts w:ascii="Calibri" w:hAnsi="Calibri"/>
          <w:sz w:val="22"/>
          <w:szCs w:val="22"/>
        </w:rPr>
        <w:t>school</w:t>
      </w:r>
      <w:r w:rsidR="00FD681D">
        <w:rPr>
          <w:rFonts w:ascii="Calibri" w:hAnsi="Calibri"/>
          <w:sz w:val="22"/>
          <w:szCs w:val="22"/>
        </w:rPr>
        <w:t>s</w:t>
      </w:r>
      <w:r w:rsidR="00AE7C7D">
        <w:rPr>
          <w:rFonts w:ascii="Calibri" w:hAnsi="Calibri"/>
          <w:sz w:val="22"/>
          <w:szCs w:val="22"/>
        </w:rPr>
        <w:t xml:space="preserve">, </w:t>
      </w:r>
      <w:r w:rsidR="00AE7C7D" w:rsidRPr="00AE7C7D">
        <w:rPr>
          <w:rFonts w:ascii="Calibri" w:hAnsi="Calibri"/>
          <w:sz w:val="22"/>
          <w:szCs w:val="22"/>
        </w:rPr>
        <w:t>you will work as a member of a teaching team to lead on-line literature circles</w:t>
      </w:r>
      <w:r w:rsidR="00AE7C7D">
        <w:rPr>
          <w:rFonts w:ascii="Calibri" w:hAnsi="Calibri"/>
          <w:sz w:val="22"/>
          <w:szCs w:val="22"/>
        </w:rPr>
        <w:t xml:space="preserve"> based one of our class novel selections.  Assuming the role of teach</w:t>
      </w:r>
      <w:r w:rsidR="002A450A">
        <w:rPr>
          <w:rFonts w:ascii="Calibri" w:hAnsi="Calibri"/>
          <w:sz w:val="22"/>
          <w:szCs w:val="22"/>
        </w:rPr>
        <w:t>ing coaches</w:t>
      </w:r>
      <w:r w:rsidR="00AE7C7D">
        <w:rPr>
          <w:rFonts w:ascii="Calibri" w:hAnsi="Calibri"/>
          <w:sz w:val="22"/>
          <w:szCs w:val="22"/>
        </w:rPr>
        <w:t xml:space="preserve"> in these on-line literature circles, you will </w:t>
      </w:r>
      <w:r w:rsidR="00AE7C7D" w:rsidRPr="00AE7C7D">
        <w:rPr>
          <w:rFonts w:ascii="Calibri" w:hAnsi="Calibri"/>
          <w:sz w:val="22"/>
          <w:szCs w:val="22"/>
        </w:rPr>
        <w:t>interact with students</w:t>
      </w:r>
      <w:r w:rsidR="00AE7C7D">
        <w:rPr>
          <w:rFonts w:ascii="Calibri" w:hAnsi="Calibri"/>
          <w:sz w:val="22"/>
          <w:szCs w:val="22"/>
        </w:rPr>
        <w:t xml:space="preserve">, </w:t>
      </w:r>
      <w:r w:rsidR="00AE7C7D" w:rsidRPr="00AE7C7D">
        <w:rPr>
          <w:rFonts w:ascii="Calibri" w:hAnsi="Calibri"/>
          <w:sz w:val="22"/>
          <w:szCs w:val="22"/>
        </w:rPr>
        <w:t xml:space="preserve">respond to their work and guide them through projects </w:t>
      </w:r>
      <w:r w:rsidR="00AE7C7D">
        <w:rPr>
          <w:rFonts w:ascii="Calibri" w:hAnsi="Calibri"/>
          <w:sz w:val="22"/>
          <w:szCs w:val="22"/>
        </w:rPr>
        <w:t>that you and your partner(s) develop</w:t>
      </w:r>
      <w:r w:rsidR="00AE7C7D" w:rsidRPr="00AE7C7D">
        <w:rPr>
          <w:rFonts w:ascii="Calibri" w:hAnsi="Calibri"/>
          <w:sz w:val="22"/>
          <w:szCs w:val="22"/>
        </w:rPr>
        <w:t xml:space="preserve">; in addition, you will also visit your students in their physical classrooms, host them during their </w:t>
      </w:r>
      <w:r w:rsidR="00AE7C7D" w:rsidRPr="00AE7C7D">
        <w:rPr>
          <w:rFonts w:ascii="Calibri" w:hAnsi="Calibri"/>
          <w:b/>
          <w:sz w:val="22"/>
          <w:szCs w:val="22"/>
        </w:rPr>
        <w:t>May 6</w:t>
      </w:r>
      <w:r w:rsidR="00AE7C7D" w:rsidRPr="00AE7C7D">
        <w:rPr>
          <w:rFonts w:ascii="Calibri" w:hAnsi="Calibri"/>
          <w:b/>
          <w:sz w:val="22"/>
          <w:szCs w:val="22"/>
          <w:vertAlign w:val="superscript"/>
        </w:rPr>
        <w:t>th</w:t>
      </w:r>
      <w:r w:rsidR="00AE7C7D" w:rsidRPr="00AE7C7D">
        <w:rPr>
          <w:rFonts w:ascii="Calibri" w:hAnsi="Calibri"/>
          <w:b/>
          <w:sz w:val="22"/>
          <w:szCs w:val="22"/>
        </w:rPr>
        <w:t xml:space="preserve"> all-day visit </w:t>
      </w:r>
      <w:r w:rsidR="00AE7C7D" w:rsidRPr="00AE7C7D">
        <w:rPr>
          <w:rFonts w:ascii="Calibri" w:hAnsi="Calibri"/>
          <w:sz w:val="22"/>
          <w:szCs w:val="22"/>
        </w:rPr>
        <w:t>to the UWSP campus and, of course, reflect on this entire process.  Participating in the UWSP Connections Project puts you in the role of teacher and gives you real-world experience in working with your own students on the actual, messy, unpredictable, exciting, and joyful enterprise of reading and discussing literature; it provides you with critical interactions that will help you develop the foundational skills needed for goal-oriented planning and assessment, work which best transpires in functional teaching teams.</w:t>
      </w:r>
    </w:p>
    <w:p w:rsidR="00AE7C7D" w:rsidRPr="00AE7C7D" w:rsidRDefault="00AE7C7D" w:rsidP="007F134F">
      <w:pPr>
        <w:jc w:val="both"/>
        <w:rPr>
          <w:rFonts w:ascii="Calibri" w:hAnsi="Calibri"/>
          <w:sz w:val="22"/>
          <w:szCs w:val="22"/>
        </w:rPr>
      </w:pPr>
    </w:p>
    <w:p w:rsidR="00AE7C7D" w:rsidRPr="00AE7C7D" w:rsidRDefault="00AE7C7D" w:rsidP="007F134F">
      <w:pPr>
        <w:jc w:val="both"/>
        <w:rPr>
          <w:rFonts w:ascii="Calibri" w:hAnsi="Calibri"/>
          <w:b/>
          <w:sz w:val="22"/>
          <w:szCs w:val="22"/>
          <w:u w:val="single"/>
        </w:rPr>
      </w:pPr>
      <w:r w:rsidRPr="00AE7C7D">
        <w:rPr>
          <w:rFonts w:ascii="Calibri" w:hAnsi="Calibri"/>
          <w:b/>
          <w:sz w:val="22"/>
          <w:szCs w:val="22"/>
          <w:u w:val="single"/>
        </w:rPr>
        <w:t>Key History:</w:t>
      </w:r>
    </w:p>
    <w:p w:rsidR="00796F55" w:rsidRPr="00FD681D" w:rsidRDefault="00464A80" w:rsidP="004D4D95">
      <w:pPr>
        <w:numPr>
          <w:ilvl w:val="0"/>
          <w:numId w:val="33"/>
        </w:numPr>
        <w:jc w:val="both"/>
        <w:rPr>
          <w:rFonts w:ascii="Calibri" w:hAnsi="Calibri"/>
          <w:sz w:val="22"/>
          <w:szCs w:val="22"/>
        </w:rPr>
      </w:pPr>
      <w:r w:rsidRPr="00AE7C7D">
        <w:rPr>
          <w:rFonts w:ascii="Calibri" w:hAnsi="Calibri"/>
          <w:sz w:val="22"/>
          <w:szCs w:val="22"/>
        </w:rPr>
        <w:t>The English 381 class undertook this proj</w:t>
      </w:r>
      <w:r w:rsidR="00796F55" w:rsidRPr="00AE7C7D">
        <w:rPr>
          <w:rFonts w:ascii="Calibri" w:hAnsi="Calibri"/>
          <w:sz w:val="22"/>
          <w:szCs w:val="22"/>
        </w:rPr>
        <w:t>ect for the first time in 2007</w:t>
      </w:r>
      <w:r w:rsidRPr="00AE7C7D">
        <w:rPr>
          <w:rFonts w:ascii="Calibri" w:hAnsi="Calibri"/>
          <w:sz w:val="22"/>
          <w:szCs w:val="22"/>
        </w:rPr>
        <w:t xml:space="preserve"> as a grant-funded, research project</w:t>
      </w:r>
      <w:r w:rsidR="002D3825" w:rsidRPr="00AE7C7D">
        <w:rPr>
          <w:rFonts w:ascii="Calibri" w:hAnsi="Calibri"/>
          <w:sz w:val="22"/>
          <w:szCs w:val="22"/>
        </w:rPr>
        <w:t xml:space="preserve">, and continued the project in subsequent years as a teaching project.  It’s been funded by major grants from the Wisconsin Humanities Council, by the Institute on Race and Ethnicity, and by the UWSP College of </w:t>
      </w:r>
      <w:r w:rsidR="002D3825" w:rsidRPr="00FD681D">
        <w:rPr>
          <w:rFonts w:ascii="Calibri" w:hAnsi="Calibri"/>
          <w:sz w:val="22"/>
          <w:szCs w:val="22"/>
        </w:rPr>
        <w:t>Letters and Science Enhancement Fund.</w:t>
      </w:r>
    </w:p>
    <w:p w:rsidR="00796F55" w:rsidRPr="00FD681D" w:rsidRDefault="00796F55" w:rsidP="004D4D95">
      <w:pPr>
        <w:numPr>
          <w:ilvl w:val="0"/>
          <w:numId w:val="33"/>
        </w:numPr>
        <w:jc w:val="both"/>
        <w:rPr>
          <w:rFonts w:ascii="Calibri" w:hAnsi="Calibri"/>
          <w:sz w:val="22"/>
          <w:szCs w:val="22"/>
        </w:rPr>
      </w:pPr>
      <w:r w:rsidRPr="00FD681D">
        <w:rPr>
          <w:rFonts w:ascii="Calibri" w:hAnsi="Calibri"/>
          <w:sz w:val="22"/>
          <w:szCs w:val="22"/>
        </w:rPr>
        <w:t>In the second year, UWSP was awarded, on behalf of this project,</w:t>
      </w:r>
      <w:r w:rsidR="00FB71DF" w:rsidRPr="00FD681D">
        <w:rPr>
          <w:rFonts w:ascii="Calibri" w:hAnsi="Calibri"/>
          <w:sz w:val="22"/>
          <w:szCs w:val="22"/>
        </w:rPr>
        <w:t xml:space="preserve"> then called the Literature Circles Diversity Collaboration,</w:t>
      </w:r>
      <w:r w:rsidRPr="00FD681D">
        <w:rPr>
          <w:rFonts w:ascii="Calibri" w:hAnsi="Calibri"/>
          <w:sz w:val="22"/>
          <w:szCs w:val="22"/>
        </w:rPr>
        <w:t xml:space="preserve"> the state of Wisconsin Ann </w:t>
      </w:r>
      <w:proofErr w:type="spellStart"/>
      <w:r w:rsidRPr="00FD681D">
        <w:rPr>
          <w:rFonts w:ascii="Calibri" w:hAnsi="Calibri"/>
          <w:sz w:val="22"/>
          <w:szCs w:val="22"/>
        </w:rPr>
        <w:t>Lydecker</w:t>
      </w:r>
      <w:proofErr w:type="spellEnd"/>
      <w:r w:rsidRPr="00FD681D">
        <w:rPr>
          <w:rFonts w:ascii="Calibri" w:hAnsi="Calibri"/>
          <w:sz w:val="22"/>
          <w:szCs w:val="22"/>
        </w:rPr>
        <w:t xml:space="preserve"> Educational Diversity Award.  </w:t>
      </w:r>
    </w:p>
    <w:p w:rsidR="007E06E7" w:rsidRDefault="007E06E7" w:rsidP="007F134F">
      <w:pPr>
        <w:jc w:val="both"/>
        <w:rPr>
          <w:rFonts w:ascii="Calibri" w:hAnsi="Calibri"/>
          <w:b/>
          <w:sz w:val="22"/>
          <w:szCs w:val="22"/>
        </w:rPr>
      </w:pPr>
    </w:p>
    <w:p w:rsidR="007E06E7" w:rsidRPr="002A450A" w:rsidRDefault="007E06E7" w:rsidP="007F134F">
      <w:pPr>
        <w:jc w:val="both"/>
        <w:rPr>
          <w:rFonts w:ascii="Calibri" w:hAnsi="Calibri"/>
          <w:b/>
          <w:sz w:val="22"/>
          <w:szCs w:val="22"/>
          <w:u w:val="single"/>
        </w:rPr>
      </w:pPr>
      <w:r w:rsidRPr="002A450A">
        <w:rPr>
          <w:rFonts w:ascii="Calibri" w:hAnsi="Calibri"/>
          <w:b/>
          <w:sz w:val="22"/>
          <w:szCs w:val="22"/>
          <w:u w:val="single"/>
        </w:rPr>
        <w:t>Learning Goals for this Project:</w:t>
      </w:r>
    </w:p>
    <w:p w:rsidR="007E06E7" w:rsidRPr="00FD681D" w:rsidRDefault="007E06E7" w:rsidP="007F134F">
      <w:pPr>
        <w:ind w:left="360"/>
        <w:jc w:val="both"/>
        <w:rPr>
          <w:rFonts w:ascii="Calibri" w:hAnsi="Calibri"/>
          <w:sz w:val="22"/>
          <w:szCs w:val="22"/>
        </w:rPr>
      </w:pPr>
      <w:r w:rsidRPr="00FD681D">
        <w:rPr>
          <w:rFonts w:ascii="Calibri" w:hAnsi="Calibri"/>
          <w:sz w:val="22"/>
          <w:szCs w:val="22"/>
        </w:rPr>
        <w:t>This is an ambitious project, which is designed to help you grow in all the ways teachers need to be strong.  Look at the ten standards by which Wisconsin teachers are licensed</w:t>
      </w:r>
      <w:r>
        <w:rPr>
          <w:rFonts w:ascii="Calibri" w:hAnsi="Calibri"/>
          <w:sz w:val="22"/>
          <w:szCs w:val="22"/>
        </w:rPr>
        <w:t>; you will see that each of them is targeted in this project, though here we are most centrally aiming for the following</w:t>
      </w:r>
      <w:r w:rsidRPr="00FD681D">
        <w:rPr>
          <w:rFonts w:ascii="Calibri" w:hAnsi="Calibri"/>
          <w:sz w:val="22"/>
          <w:szCs w:val="22"/>
        </w:rPr>
        <w:t>:</w:t>
      </w:r>
    </w:p>
    <w:p w:rsidR="007E06E7" w:rsidRPr="00FD681D" w:rsidRDefault="007E06E7" w:rsidP="004D4D95">
      <w:pPr>
        <w:numPr>
          <w:ilvl w:val="0"/>
          <w:numId w:val="37"/>
        </w:numPr>
        <w:jc w:val="both"/>
        <w:rPr>
          <w:rFonts w:ascii="Calibri" w:hAnsi="Calibri"/>
          <w:sz w:val="22"/>
          <w:szCs w:val="22"/>
        </w:rPr>
      </w:pPr>
      <w:r w:rsidRPr="00FD681D">
        <w:rPr>
          <w:rFonts w:ascii="Calibri" w:hAnsi="Calibri"/>
          <w:sz w:val="22"/>
          <w:szCs w:val="22"/>
        </w:rPr>
        <w:t>You should learn to plan purposeful and effective instruction for your students.  This includes designing strong learning goals for this unit you are teaching them, designing your instruction to help students accomplish the learning goals, questioning them so that they learn to think critically about literature and life, and designing assessments which not only give them the chance to demonstrate what they have learned but also give them another major learning opportunity.</w:t>
      </w:r>
    </w:p>
    <w:p w:rsidR="007E06E7" w:rsidRPr="00FD681D" w:rsidRDefault="007E06E7" w:rsidP="004D4D95">
      <w:pPr>
        <w:numPr>
          <w:ilvl w:val="0"/>
          <w:numId w:val="37"/>
        </w:numPr>
        <w:jc w:val="both"/>
        <w:rPr>
          <w:rFonts w:ascii="Calibri" w:hAnsi="Calibri"/>
          <w:sz w:val="22"/>
          <w:szCs w:val="22"/>
        </w:rPr>
      </w:pPr>
      <w:r w:rsidRPr="00FD681D">
        <w:rPr>
          <w:rFonts w:ascii="Calibri" w:hAnsi="Calibri"/>
          <w:sz w:val="22"/>
          <w:szCs w:val="22"/>
        </w:rPr>
        <w:t>You should interact with students, peers, and supervisors in a positive and professional manner.</w:t>
      </w:r>
    </w:p>
    <w:p w:rsidR="007E06E7" w:rsidRPr="00FD681D" w:rsidRDefault="007E06E7" w:rsidP="004D4D95">
      <w:pPr>
        <w:numPr>
          <w:ilvl w:val="0"/>
          <w:numId w:val="37"/>
        </w:numPr>
        <w:jc w:val="both"/>
        <w:rPr>
          <w:rFonts w:ascii="Calibri" w:hAnsi="Calibri"/>
          <w:sz w:val="22"/>
          <w:szCs w:val="22"/>
        </w:rPr>
      </w:pPr>
      <w:r w:rsidRPr="00FD681D">
        <w:rPr>
          <w:rFonts w:ascii="Calibri" w:hAnsi="Calibri"/>
          <w:sz w:val="22"/>
          <w:szCs w:val="22"/>
        </w:rPr>
        <w:t>You should learn more about the dimensions of the teaching profession, including insight into urban versus suburban and rural schools, a sense of how students with different academic gifts and needs perform and can be supported, and who you are as a teacher.</w:t>
      </w:r>
    </w:p>
    <w:p w:rsidR="007E06E7" w:rsidRPr="00EB3FDB" w:rsidRDefault="007E06E7" w:rsidP="007F134F">
      <w:pPr>
        <w:jc w:val="both"/>
        <w:rPr>
          <w:rFonts w:ascii="Calibri" w:hAnsi="Calibri"/>
          <w:sz w:val="24"/>
          <w:szCs w:val="24"/>
        </w:rPr>
      </w:pPr>
    </w:p>
    <w:p w:rsidR="00FD681D" w:rsidRPr="00FD681D" w:rsidRDefault="00FD681D" w:rsidP="007F134F">
      <w:pPr>
        <w:jc w:val="both"/>
        <w:rPr>
          <w:rFonts w:ascii="Calibri" w:hAnsi="Calibri"/>
          <w:b/>
          <w:sz w:val="22"/>
          <w:szCs w:val="22"/>
          <w:u w:val="single"/>
        </w:rPr>
      </w:pPr>
      <w:r w:rsidRPr="00FD681D">
        <w:rPr>
          <w:rFonts w:ascii="Calibri" w:hAnsi="Calibri"/>
          <w:b/>
          <w:sz w:val="22"/>
          <w:szCs w:val="22"/>
          <w:u w:val="single"/>
        </w:rPr>
        <w:t>UWSP Student</w:t>
      </w:r>
      <w:r w:rsidR="007E06E7">
        <w:rPr>
          <w:rFonts w:ascii="Calibri" w:hAnsi="Calibri"/>
          <w:b/>
          <w:sz w:val="22"/>
          <w:szCs w:val="22"/>
          <w:u w:val="single"/>
        </w:rPr>
        <w:t xml:space="preserve"> Coaches</w:t>
      </w:r>
      <w:r w:rsidRPr="00FD681D">
        <w:rPr>
          <w:rFonts w:ascii="Calibri" w:hAnsi="Calibri"/>
          <w:b/>
          <w:sz w:val="22"/>
          <w:szCs w:val="22"/>
          <w:u w:val="single"/>
        </w:rPr>
        <w:t xml:space="preserve"> – </w:t>
      </w:r>
      <w:r>
        <w:rPr>
          <w:rFonts w:ascii="Calibri" w:hAnsi="Calibri"/>
          <w:b/>
          <w:sz w:val="22"/>
          <w:szCs w:val="22"/>
          <w:u w:val="single"/>
        </w:rPr>
        <w:t>Steps/</w:t>
      </w:r>
      <w:r w:rsidRPr="00FD681D">
        <w:rPr>
          <w:rFonts w:ascii="Calibri" w:hAnsi="Calibri"/>
          <w:b/>
          <w:sz w:val="22"/>
          <w:szCs w:val="22"/>
          <w:u w:val="single"/>
        </w:rPr>
        <w:t>Requirements</w:t>
      </w:r>
    </w:p>
    <w:p w:rsidR="00464A80" w:rsidRPr="00FD681D" w:rsidRDefault="00464A80" w:rsidP="007F134F">
      <w:pPr>
        <w:ind w:left="360"/>
        <w:jc w:val="both"/>
        <w:rPr>
          <w:rFonts w:ascii="Calibri" w:hAnsi="Calibri"/>
          <w:sz w:val="22"/>
          <w:szCs w:val="22"/>
        </w:rPr>
      </w:pPr>
      <w:r w:rsidRPr="00FD681D">
        <w:rPr>
          <w:rFonts w:ascii="Calibri" w:hAnsi="Calibri"/>
          <w:sz w:val="22"/>
          <w:szCs w:val="22"/>
        </w:rPr>
        <w:t>Here’s what you will do</w:t>
      </w:r>
      <w:r w:rsidR="00837C6B" w:rsidRPr="00FD681D">
        <w:rPr>
          <w:rFonts w:ascii="Calibri" w:hAnsi="Calibri"/>
          <w:sz w:val="22"/>
          <w:szCs w:val="22"/>
        </w:rPr>
        <w:t>ing, both early on in the course as preparation</w:t>
      </w:r>
      <w:r w:rsidR="006B6304" w:rsidRPr="00FD681D">
        <w:rPr>
          <w:rFonts w:ascii="Calibri" w:hAnsi="Calibri"/>
          <w:sz w:val="22"/>
          <w:szCs w:val="22"/>
        </w:rPr>
        <w:t xml:space="preserve"> for this project </w:t>
      </w:r>
      <w:r w:rsidR="006B6304" w:rsidRPr="00FD681D">
        <w:rPr>
          <w:rFonts w:ascii="Calibri" w:hAnsi="Calibri"/>
          <w:i/>
          <w:sz w:val="22"/>
          <w:szCs w:val="22"/>
        </w:rPr>
        <w:t xml:space="preserve">and </w:t>
      </w:r>
      <w:r w:rsidR="006B6304" w:rsidRPr="00FD681D">
        <w:rPr>
          <w:rFonts w:ascii="Calibri" w:hAnsi="Calibri"/>
          <w:sz w:val="22"/>
          <w:szCs w:val="22"/>
        </w:rPr>
        <w:t xml:space="preserve">as your interactions with students officially begin: </w:t>
      </w:r>
    </w:p>
    <w:p w:rsidR="00464A80" w:rsidRPr="00FD681D" w:rsidRDefault="00862BA3" w:rsidP="004D4D95">
      <w:pPr>
        <w:pStyle w:val="ListParagraph"/>
        <w:numPr>
          <w:ilvl w:val="0"/>
          <w:numId w:val="35"/>
        </w:numPr>
        <w:jc w:val="both"/>
        <w:rPr>
          <w:rFonts w:ascii="Calibri" w:hAnsi="Calibri"/>
          <w:sz w:val="22"/>
          <w:szCs w:val="22"/>
        </w:rPr>
      </w:pPr>
      <w:r w:rsidRPr="00FD681D">
        <w:rPr>
          <w:rFonts w:ascii="Calibri" w:hAnsi="Calibri"/>
          <w:sz w:val="22"/>
          <w:szCs w:val="22"/>
        </w:rPr>
        <w:t>Rank your top three choices of</w:t>
      </w:r>
      <w:r w:rsidR="00CD2037" w:rsidRPr="00FD681D">
        <w:rPr>
          <w:rFonts w:ascii="Calibri" w:hAnsi="Calibri"/>
          <w:sz w:val="22"/>
          <w:szCs w:val="22"/>
        </w:rPr>
        <w:t xml:space="preserve"> </w:t>
      </w:r>
      <w:r w:rsidRPr="00FD681D">
        <w:rPr>
          <w:rFonts w:ascii="Calibri" w:hAnsi="Calibri"/>
          <w:sz w:val="22"/>
          <w:szCs w:val="22"/>
        </w:rPr>
        <w:t xml:space="preserve">novels, get one, and </w:t>
      </w:r>
      <w:r w:rsidR="00041AAF">
        <w:rPr>
          <w:rFonts w:ascii="Calibri" w:hAnsi="Calibri"/>
          <w:sz w:val="22"/>
          <w:szCs w:val="22"/>
        </w:rPr>
        <w:t xml:space="preserve">work with your partner(s) in </w:t>
      </w:r>
      <w:r w:rsidRPr="00FD681D">
        <w:rPr>
          <w:rFonts w:ascii="Calibri" w:hAnsi="Calibri"/>
          <w:sz w:val="22"/>
          <w:szCs w:val="22"/>
        </w:rPr>
        <w:t xml:space="preserve">a reading group. </w:t>
      </w:r>
    </w:p>
    <w:p w:rsidR="00464A80" w:rsidRPr="00FD681D" w:rsidRDefault="00862BA3" w:rsidP="004D4D95">
      <w:pPr>
        <w:pStyle w:val="ListParagraph"/>
        <w:numPr>
          <w:ilvl w:val="0"/>
          <w:numId w:val="35"/>
        </w:numPr>
        <w:jc w:val="both"/>
        <w:rPr>
          <w:rFonts w:ascii="Calibri" w:hAnsi="Calibri"/>
          <w:sz w:val="22"/>
          <w:szCs w:val="22"/>
        </w:rPr>
      </w:pPr>
      <w:r w:rsidRPr="00FD681D">
        <w:rPr>
          <w:rFonts w:ascii="Calibri" w:hAnsi="Calibri"/>
          <w:sz w:val="22"/>
          <w:szCs w:val="22"/>
        </w:rPr>
        <w:t>Plan your learning goals and read your chosen book with your English 381 reading gro</w:t>
      </w:r>
      <w:r w:rsidR="00CD2037" w:rsidRPr="00FD681D">
        <w:rPr>
          <w:rFonts w:ascii="Calibri" w:hAnsi="Calibri"/>
          <w:sz w:val="22"/>
          <w:szCs w:val="22"/>
        </w:rPr>
        <w:t>up, considering how to teach your</w:t>
      </w:r>
      <w:r w:rsidRPr="00FD681D">
        <w:rPr>
          <w:rFonts w:ascii="Calibri" w:hAnsi="Calibri"/>
          <w:sz w:val="22"/>
          <w:szCs w:val="22"/>
        </w:rPr>
        <w:t xml:space="preserve"> book to your high school students.</w:t>
      </w:r>
    </w:p>
    <w:p w:rsidR="00464A80" w:rsidRPr="00FD681D" w:rsidRDefault="00464A80" w:rsidP="004D4D95">
      <w:pPr>
        <w:pStyle w:val="ListParagraph"/>
        <w:numPr>
          <w:ilvl w:val="0"/>
          <w:numId w:val="35"/>
        </w:numPr>
        <w:jc w:val="both"/>
        <w:rPr>
          <w:rFonts w:ascii="Calibri" w:hAnsi="Calibri"/>
          <w:sz w:val="22"/>
          <w:szCs w:val="22"/>
        </w:rPr>
      </w:pPr>
      <w:r w:rsidRPr="00FD681D">
        <w:rPr>
          <w:rFonts w:ascii="Calibri" w:hAnsi="Calibri"/>
          <w:sz w:val="22"/>
          <w:szCs w:val="22"/>
        </w:rPr>
        <w:t xml:space="preserve">Reflect in a D2L folder </w:t>
      </w:r>
      <w:r w:rsidR="007E06E7">
        <w:rPr>
          <w:rFonts w:ascii="Calibri" w:hAnsi="Calibri"/>
          <w:sz w:val="22"/>
          <w:szCs w:val="22"/>
        </w:rPr>
        <w:t xml:space="preserve">open to UWSP </w:t>
      </w:r>
      <w:r w:rsidRPr="00FD681D">
        <w:rPr>
          <w:rFonts w:ascii="Calibri" w:hAnsi="Calibri"/>
          <w:sz w:val="22"/>
          <w:szCs w:val="22"/>
        </w:rPr>
        <w:t>students</w:t>
      </w:r>
      <w:r w:rsidR="0078612C" w:rsidRPr="00FD681D">
        <w:rPr>
          <w:rFonts w:ascii="Calibri" w:hAnsi="Calibri"/>
          <w:sz w:val="22"/>
          <w:szCs w:val="22"/>
        </w:rPr>
        <w:t>, teaching assistants</w:t>
      </w:r>
      <w:r w:rsidR="00D37AE7" w:rsidRPr="00FD681D">
        <w:rPr>
          <w:rFonts w:ascii="Calibri" w:hAnsi="Calibri"/>
          <w:sz w:val="22"/>
          <w:szCs w:val="22"/>
        </w:rPr>
        <w:t>,</w:t>
      </w:r>
      <w:r w:rsidRPr="00FD681D">
        <w:rPr>
          <w:rFonts w:ascii="Calibri" w:hAnsi="Calibri"/>
          <w:sz w:val="22"/>
          <w:szCs w:val="22"/>
        </w:rPr>
        <w:t xml:space="preserve"> and teachers through</w:t>
      </w:r>
      <w:r w:rsidR="00FD681D">
        <w:rPr>
          <w:rFonts w:ascii="Calibri" w:hAnsi="Calibri"/>
          <w:sz w:val="22"/>
          <w:szCs w:val="22"/>
        </w:rPr>
        <w:t>out</w:t>
      </w:r>
      <w:r w:rsidRPr="00FD681D">
        <w:rPr>
          <w:rFonts w:ascii="Calibri" w:hAnsi="Calibri"/>
          <w:sz w:val="22"/>
          <w:szCs w:val="22"/>
        </w:rPr>
        <w:t xml:space="preserve"> the project.</w:t>
      </w:r>
    </w:p>
    <w:p w:rsidR="009F385A" w:rsidRDefault="00464A80" w:rsidP="004D4D95">
      <w:pPr>
        <w:pStyle w:val="ListParagraph"/>
        <w:numPr>
          <w:ilvl w:val="0"/>
          <w:numId w:val="35"/>
        </w:numPr>
        <w:jc w:val="both"/>
        <w:rPr>
          <w:rFonts w:ascii="Calibri" w:hAnsi="Calibri"/>
          <w:sz w:val="22"/>
          <w:szCs w:val="22"/>
        </w:rPr>
      </w:pPr>
      <w:r w:rsidRPr="00FD681D">
        <w:rPr>
          <w:rFonts w:ascii="Calibri" w:hAnsi="Calibri"/>
          <w:sz w:val="22"/>
          <w:szCs w:val="22"/>
        </w:rPr>
        <w:t>Provide discussion prompts</w:t>
      </w:r>
      <w:r w:rsidR="00F271F1" w:rsidRPr="00FD681D">
        <w:rPr>
          <w:rFonts w:ascii="Calibri" w:hAnsi="Calibri"/>
          <w:sz w:val="22"/>
          <w:szCs w:val="22"/>
        </w:rPr>
        <w:t xml:space="preserve"> </w:t>
      </w:r>
      <w:r w:rsidR="00CD2037" w:rsidRPr="00FD681D">
        <w:rPr>
          <w:rFonts w:ascii="Calibri" w:hAnsi="Calibri"/>
          <w:sz w:val="22"/>
          <w:szCs w:val="22"/>
        </w:rPr>
        <w:t>for the high school student group</w:t>
      </w:r>
      <w:r w:rsidRPr="00FD681D">
        <w:rPr>
          <w:rFonts w:ascii="Calibri" w:hAnsi="Calibri"/>
          <w:sz w:val="22"/>
          <w:szCs w:val="22"/>
        </w:rPr>
        <w:t xml:space="preserve"> which you and your partner</w:t>
      </w:r>
      <w:r w:rsidR="00FD681D" w:rsidRPr="00FD681D">
        <w:rPr>
          <w:rFonts w:ascii="Calibri" w:hAnsi="Calibri"/>
          <w:sz w:val="22"/>
          <w:szCs w:val="22"/>
        </w:rPr>
        <w:t>(s)</w:t>
      </w:r>
      <w:r w:rsidR="00D37AE7" w:rsidRPr="00FD681D">
        <w:rPr>
          <w:rFonts w:ascii="Calibri" w:hAnsi="Calibri"/>
          <w:sz w:val="22"/>
          <w:szCs w:val="22"/>
        </w:rPr>
        <w:t xml:space="preserve"> will lead.  Before posting the</w:t>
      </w:r>
      <w:r w:rsidR="00F271F1" w:rsidRPr="00FD681D">
        <w:rPr>
          <w:rFonts w:ascii="Calibri" w:hAnsi="Calibri"/>
          <w:sz w:val="22"/>
          <w:szCs w:val="22"/>
        </w:rPr>
        <w:t xml:space="preserve"> </w:t>
      </w:r>
      <w:r w:rsidRPr="00FD681D">
        <w:rPr>
          <w:rFonts w:ascii="Calibri" w:hAnsi="Calibri"/>
          <w:sz w:val="22"/>
          <w:szCs w:val="22"/>
        </w:rPr>
        <w:t>prompts for the stu</w:t>
      </w:r>
      <w:r w:rsidR="0094508A" w:rsidRPr="00FD681D">
        <w:rPr>
          <w:rFonts w:ascii="Calibri" w:hAnsi="Calibri"/>
          <w:sz w:val="22"/>
          <w:szCs w:val="22"/>
        </w:rPr>
        <w:t>dents, you must impl</w:t>
      </w:r>
      <w:r w:rsidR="00862BA3" w:rsidRPr="00FD681D">
        <w:rPr>
          <w:rFonts w:ascii="Calibri" w:hAnsi="Calibri"/>
          <w:sz w:val="22"/>
          <w:szCs w:val="22"/>
        </w:rPr>
        <w:t xml:space="preserve">ement (or consider and decide against </w:t>
      </w:r>
    </w:p>
    <w:p w:rsidR="009F385A" w:rsidRDefault="009F385A">
      <w:pPr>
        <w:rPr>
          <w:rFonts w:ascii="Calibri" w:hAnsi="Calibri"/>
          <w:sz w:val="22"/>
          <w:szCs w:val="22"/>
        </w:rPr>
      </w:pPr>
      <w:r>
        <w:rPr>
          <w:rFonts w:ascii="Calibri" w:hAnsi="Calibri"/>
          <w:sz w:val="22"/>
          <w:szCs w:val="22"/>
        </w:rPr>
        <w:br w:type="page"/>
      </w:r>
    </w:p>
    <w:p w:rsidR="008876D1" w:rsidRPr="00FD681D" w:rsidRDefault="00862BA3" w:rsidP="009F385A">
      <w:pPr>
        <w:pStyle w:val="ListParagraph"/>
        <w:jc w:val="both"/>
        <w:rPr>
          <w:rFonts w:ascii="Calibri" w:hAnsi="Calibri"/>
          <w:sz w:val="22"/>
          <w:szCs w:val="22"/>
        </w:rPr>
      </w:pPr>
      <w:r w:rsidRPr="00FD681D">
        <w:rPr>
          <w:rFonts w:ascii="Calibri" w:hAnsi="Calibri"/>
          <w:sz w:val="22"/>
          <w:szCs w:val="22"/>
        </w:rPr>
        <w:lastRenderedPageBreak/>
        <w:t>implementing)</w:t>
      </w:r>
      <w:r w:rsidR="0094508A" w:rsidRPr="00FD681D">
        <w:rPr>
          <w:rFonts w:ascii="Calibri" w:hAnsi="Calibri"/>
          <w:sz w:val="22"/>
          <w:szCs w:val="22"/>
        </w:rPr>
        <w:t xml:space="preserve"> revision suggestions on</w:t>
      </w:r>
      <w:r w:rsidR="0078612C" w:rsidRPr="00FD681D">
        <w:rPr>
          <w:rFonts w:ascii="Calibri" w:hAnsi="Calibri"/>
          <w:sz w:val="22"/>
          <w:szCs w:val="22"/>
        </w:rPr>
        <w:t xml:space="preserve"> the prompts from the project’s various teachers</w:t>
      </w:r>
      <w:r w:rsidR="008876D1" w:rsidRPr="00FD681D">
        <w:rPr>
          <w:rFonts w:ascii="Calibri" w:hAnsi="Calibri"/>
          <w:sz w:val="22"/>
          <w:szCs w:val="22"/>
        </w:rPr>
        <w:t>:</w:t>
      </w:r>
    </w:p>
    <w:p w:rsidR="008876D1" w:rsidRPr="00FD681D" w:rsidRDefault="00A71412" w:rsidP="004D4D95">
      <w:pPr>
        <w:numPr>
          <w:ilvl w:val="0"/>
          <w:numId w:val="36"/>
        </w:numPr>
        <w:jc w:val="both"/>
        <w:rPr>
          <w:rFonts w:ascii="Calibri" w:hAnsi="Calibri"/>
          <w:b/>
          <w:sz w:val="22"/>
          <w:szCs w:val="22"/>
        </w:rPr>
      </w:pPr>
      <w:r w:rsidRPr="00FD681D">
        <w:rPr>
          <w:rFonts w:ascii="Calibri" w:hAnsi="Calibri"/>
          <w:b/>
          <w:sz w:val="22"/>
          <w:szCs w:val="22"/>
        </w:rPr>
        <w:t>David Roloff</w:t>
      </w:r>
      <w:r w:rsidR="002D3825" w:rsidRPr="00FD681D">
        <w:rPr>
          <w:rFonts w:ascii="Calibri" w:hAnsi="Calibri"/>
          <w:b/>
          <w:sz w:val="22"/>
          <w:szCs w:val="22"/>
        </w:rPr>
        <w:t xml:space="preserve">, </w:t>
      </w:r>
      <w:r w:rsidR="008876D1" w:rsidRPr="00FD681D">
        <w:rPr>
          <w:rFonts w:ascii="Calibri" w:hAnsi="Calibri"/>
          <w:b/>
          <w:sz w:val="22"/>
          <w:szCs w:val="22"/>
        </w:rPr>
        <w:t>UWSP, professor</w:t>
      </w:r>
    </w:p>
    <w:p w:rsidR="008876D1" w:rsidRPr="00FD681D" w:rsidRDefault="008876D1" w:rsidP="004D4D95">
      <w:pPr>
        <w:numPr>
          <w:ilvl w:val="0"/>
          <w:numId w:val="36"/>
        </w:numPr>
        <w:jc w:val="both"/>
        <w:rPr>
          <w:rFonts w:ascii="Calibri" w:hAnsi="Calibri"/>
          <w:b/>
          <w:sz w:val="22"/>
          <w:szCs w:val="22"/>
        </w:rPr>
      </w:pPr>
      <w:r w:rsidRPr="00FD681D">
        <w:rPr>
          <w:rFonts w:ascii="Calibri" w:hAnsi="Calibri"/>
          <w:b/>
          <w:sz w:val="22"/>
          <w:szCs w:val="22"/>
        </w:rPr>
        <w:t xml:space="preserve">Darcy </w:t>
      </w:r>
      <w:proofErr w:type="spellStart"/>
      <w:r w:rsidRPr="00FD681D">
        <w:rPr>
          <w:rFonts w:ascii="Calibri" w:hAnsi="Calibri"/>
          <w:b/>
          <w:sz w:val="22"/>
          <w:szCs w:val="22"/>
        </w:rPr>
        <w:t>Poquette</w:t>
      </w:r>
      <w:proofErr w:type="spellEnd"/>
      <w:r w:rsidRPr="00FD681D">
        <w:rPr>
          <w:rFonts w:ascii="Calibri" w:hAnsi="Calibri"/>
          <w:b/>
          <w:sz w:val="22"/>
          <w:szCs w:val="22"/>
        </w:rPr>
        <w:t>, Madison LaFollette, cooperating teacher</w:t>
      </w:r>
    </w:p>
    <w:p w:rsidR="00A71412" w:rsidRPr="00FD681D" w:rsidRDefault="00210B11" w:rsidP="004D4D95">
      <w:pPr>
        <w:numPr>
          <w:ilvl w:val="0"/>
          <w:numId w:val="36"/>
        </w:numPr>
        <w:jc w:val="both"/>
        <w:rPr>
          <w:rFonts w:ascii="Calibri" w:hAnsi="Calibri"/>
          <w:b/>
          <w:sz w:val="22"/>
          <w:szCs w:val="22"/>
        </w:rPr>
      </w:pPr>
      <w:r w:rsidRPr="00FD681D">
        <w:rPr>
          <w:rFonts w:ascii="Calibri" w:hAnsi="Calibri"/>
          <w:b/>
          <w:sz w:val="22"/>
          <w:szCs w:val="22"/>
        </w:rPr>
        <w:t>Marissa Hulett, Menasha High School, cooperating teacher</w:t>
      </w:r>
    </w:p>
    <w:p w:rsidR="008876D1" w:rsidRDefault="008876D1" w:rsidP="004D4D95">
      <w:pPr>
        <w:numPr>
          <w:ilvl w:val="0"/>
          <w:numId w:val="36"/>
        </w:numPr>
        <w:jc w:val="both"/>
        <w:rPr>
          <w:rFonts w:ascii="Calibri" w:hAnsi="Calibri"/>
          <w:b/>
          <w:sz w:val="22"/>
          <w:szCs w:val="22"/>
        </w:rPr>
      </w:pPr>
      <w:r w:rsidRPr="00FD681D">
        <w:rPr>
          <w:rFonts w:ascii="Calibri" w:hAnsi="Calibri"/>
          <w:b/>
          <w:sz w:val="22"/>
          <w:szCs w:val="22"/>
        </w:rPr>
        <w:t xml:space="preserve">Nicole Kruger, </w:t>
      </w:r>
      <w:r w:rsidR="00210B11" w:rsidRPr="00FD681D">
        <w:rPr>
          <w:rFonts w:ascii="Calibri" w:hAnsi="Calibri"/>
          <w:b/>
          <w:sz w:val="22"/>
          <w:szCs w:val="22"/>
        </w:rPr>
        <w:t>Menasha</w:t>
      </w:r>
      <w:r w:rsidRPr="00FD681D">
        <w:rPr>
          <w:rFonts w:ascii="Calibri" w:hAnsi="Calibri"/>
          <w:b/>
          <w:sz w:val="22"/>
          <w:szCs w:val="22"/>
        </w:rPr>
        <w:t xml:space="preserve"> High School, cooperating teacher</w:t>
      </w:r>
    </w:p>
    <w:p w:rsidR="00041AAF" w:rsidRPr="00FD681D" w:rsidRDefault="00041AAF" w:rsidP="00041AAF">
      <w:pPr>
        <w:numPr>
          <w:ilvl w:val="0"/>
          <w:numId w:val="36"/>
        </w:numPr>
        <w:jc w:val="both"/>
        <w:rPr>
          <w:rFonts w:ascii="Calibri" w:hAnsi="Calibri"/>
          <w:b/>
          <w:sz w:val="22"/>
          <w:szCs w:val="22"/>
        </w:rPr>
      </w:pPr>
      <w:r w:rsidRPr="00FD681D">
        <w:rPr>
          <w:rFonts w:ascii="Calibri" w:hAnsi="Calibri"/>
          <w:b/>
          <w:sz w:val="22"/>
          <w:szCs w:val="22"/>
        </w:rPr>
        <w:t>Erica Ringelspaugh, Adams</w:t>
      </w:r>
      <w:r>
        <w:rPr>
          <w:rFonts w:ascii="Calibri" w:hAnsi="Calibri"/>
          <w:b/>
          <w:sz w:val="22"/>
          <w:szCs w:val="22"/>
        </w:rPr>
        <w:t>-</w:t>
      </w:r>
      <w:r w:rsidRPr="00FD681D">
        <w:rPr>
          <w:rFonts w:ascii="Calibri" w:hAnsi="Calibri"/>
          <w:b/>
          <w:sz w:val="22"/>
          <w:szCs w:val="22"/>
        </w:rPr>
        <w:t>Friendship High School, adviser</w:t>
      </w:r>
    </w:p>
    <w:p w:rsidR="00041AAF" w:rsidRPr="00041AAF" w:rsidRDefault="00041AAF" w:rsidP="004D4D95">
      <w:pPr>
        <w:numPr>
          <w:ilvl w:val="0"/>
          <w:numId w:val="36"/>
        </w:numPr>
        <w:jc w:val="both"/>
        <w:rPr>
          <w:rFonts w:asciiTheme="minorHAnsi" w:hAnsiTheme="minorHAnsi"/>
          <w:b/>
          <w:sz w:val="22"/>
          <w:szCs w:val="22"/>
        </w:rPr>
      </w:pPr>
      <w:r w:rsidRPr="00041AAF">
        <w:rPr>
          <w:rFonts w:asciiTheme="minorHAnsi" w:hAnsiTheme="minorHAnsi"/>
          <w:b/>
          <w:sz w:val="22"/>
          <w:szCs w:val="22"/>
        </w:rPr>
        <w:t>Ed Palmer, Adams</w:t>
      </w:r>
      <w:r>
        <w:rPr>
          <w:rFonts w:asciiTheme="minorHAnsi" w:hAnsiTheme="minorHAnsi"/>
          <w:b/>
          <w:sz w:val="22"/>
          <w:szCs w:val="22"/>
        </w:rPr>
        <w:t>-</w:t>
      </w:r>
      <w:r w:rsidRPr="00041AAF">
        <w:rPr>
          <w:rFonts w:asciiTheme="minorHAnsi" w:hAnsiTheme="minorHAnsi"/>
          <w:b/>
          <w:sz w:val="22"/>
          <w:szCs w:val="22"/>
        </w:rPr>
        <w:t>Friendship HS – Spectrum Arts Academy, cooperating Teacher</w:t>
      </w:r>
    </w:p>
    <w:p w:rsidR="00041AAF" w:rsidRPr="00041AAF" w:rsidRDefault="00041AAF" w:rsidP="004D4D95">
      <w:pPr>
        <w:numPr>
          <w:ilvl w:val="0"/>
          <w:numId w:val="36"/>
        </w:numPr>
        <w:jc w:val="both"/>
        <w:rPr>
          <w:rFonts w:asciiTheme="minorHAnsi" w:hAnsiTheme="minorHAnsi"/>
          <w:b/>
          <w:sz w:val="22"/>
          <w:szCs w:val="22"/>
        </w:rPr>
      </w:pPr>
      <w:r w:rsidRPr="00041AAF">
        <w:rPr>
          <w:rFonts w:asciiTheme="minorHAnsi" w:hAnsiTheme="minorHAnsi"/>
          <w:b/>
          <w:sz w:val="22"/>
          <w:szCs w:val="22"/>
        </w:rPr>
        <w:t>Brittany Roscovius</w:t>
      </w:r>
      <w:r>
        <w:rPr>
          <w:rFonts w:asciiTheme="minorHAnsi" w:hAnsiTheme="minorHAnsi"/>
          <w:b/>
          <w:sz w:val="22"/>
          <w:szCs w:val="22"/>
        </w:rPr>
        <w:t>,</w:t>
      </w:r>
      <w:r w:rsidRPr="00041AAF">
        <w:rPr>
          <w:rFonts w:asciiTheme="minorHAnsi" w:hAnsiTheme="minorHAnsi"/>
          <w:b/>
          <w:sz w:val="22"/>
          <w:szCs w:val="22"/>
        </w:rPr>
        <w:t xml:space="preserve"> Adams</w:t>
      </w:r>
      <w:r>
        <w:rPr>
          <w:rFonts w:asciiTheme="minorHAnsi" w:hAnsiTheme="minorHAnsi"/>
          <w:b/>
          <w:sz w:val="22"/>
          <w:szCs w:val="22"/>
        </w:rPr>
        <w:t>-</w:t>
      </w:r>
      <w:r w:rsidRPr="00041AAF">
        <w:rPr>
          <w:rFonts w:asciiTheme="minorHAnsi" w:hAnsiTheme="minorHAnsi"/>
          <w:b/>
          <w:sz w:val="22"/>
          <w:szCs w:val="22"/>
        </w:rPr>
        <w:t xml:space="preserve">Friendship HS – Spectrum Arts Academy, cooperating Teacher </w:t>
      </w:r>
    </w:p>
    <w:p w:rsidR="008876D1" w:rsidRPr="00041AAF" w:rsidRDefault="00210B11" w:rsidP="004D4D95">
      <w:pPr>
        <w:numPr>
          <w:ilvl w:val="0"/>
          <w:numId w:val="36"/>
        </w:numPr>
        <w:jc w:val="both"/>
        <w:rPr>
          <w:rFonts w:ascii="Calibri" w:hAnsi="Calibri"/>
          <w:b/>
          <w:sz w:val="22"/>
          <w:szCs w:val="22"/>
        </w:rPr>
      </w:pPr>
      <w:r w:rsidRPr="00041AAF">
        <w:rPr>
          <w:rFonts w:ascii="Calibri" w:hAnsi="Calibri"/>
          <w:b/>
          <w:sz w:val="22"/>
          <w:szCs w:val="22"/>
        </w:rPr>
        <w:t>Katlyn Dugenske</w:t>
      </w:r>
      <w:r w:rsidR="008876D1" w:rsidRPr="00041AAF">
        <w:rPr>
          <w:rFonts w:ascii="Calibri" w:hAnsi="Calibri"/>
          <w:b/>
          <w:sz w:val="22"/>
          <w:szCs w:val="22"/>
        </w:rPr>
        <w:t>, UWSP,</w:t>
      </w:r>
      <w:r w:rsidR="00FB3E5E" w:rsidRPr="00041AAF">
        <w:rPr>
          <w:rFonts w:ascii="Calibri" w:hAnsi="Calibri"/>
          <w:b/>
          <w:sz w:val="22"/>
          <w:szCs w:val="22"/>
        </w:rPr>
        <w:t xml:space="preserve"> </w:t>
      </w:r>
      <w:r w:rsidR="0078612C" w:rsidRPr="00041AAF">
        <w:rPr>
          <w:rFonts w:ascii="Calibri" w:hAnsi="Calibri"/>
          <w:b/>
          <w:sz w:val="22"/>
          <w:szCs w:val="22"/>
        </w:rPr>
        <w:t>teaching assistant</w:t>
      </w:r>
    </w:p>
    <w:p w:rsidR="00464A80" w:rsidRPr="00FD681D" w:rsidRDefault="00210B11" w:rsidP="004D4D95">
      <w:pPr>
        <w:numPr>
          <w:ilvl w:val="0"/>
          <w:numId w:val="36"/>
        </w:numPr>
        <w:jc w:val="both"/>
        <w:rPr>
          <w:rFonts w:ascii="Calibri" w:hAnsi="Calibri"/>
          <w:b/>
          <w:sz w:val="22"/>
          <w:szCs w:val="22"/>
        </w:rPr>
      </w:pPr>
      <w:r w:rsidRPr="00FD681D">
        <w:rPr>
          <w:rFonts w:ascii="Calibri" w:hAnsi="Calibri"/>
          <w:b/>
          <w:sz w:val="22"/>
          <w:szCs w:val="22"/>
        </w:rPr>
        <w:t>Amy Vida</w:t>
      </w:r>
      <w:r w:rsidR="008876D1" w:rsidRPr="00FD681D">
        <w:rPr>
          <w:rFonts w:ascii="Calibri" w:hAnsi="Calibri"/>
          <w:b/>
          <w:sz w:val="22"/>
          <w:szCs w:val="22"/>
        </w:rPr>
        <w:t xml:space="preserve">, </w:t>
      </w:r>
      <w:r w:rsidR="00862BA3" w:rsidRPr="00FD681D">
        <w:rPr>
          <w:rFonts w:ascii="Calibri" w:hAnsi="Calibri"/>
          <w:b/>
          <w:sz w:val="22"/>
          <w:szCs w:val="22"/>
        </w:rPr>
        <w:t>UWSP</w:t>
      </w:r>
      <w:r w:rsidR="008876D1" w:rsidRPr="00FD681D">
        <w:rPr>
          <w:rFonts w:ascii="Calibri" w:hAnsi="Calibri"/>
          <w:b/>
          <w:sz w:val="22"/>
          <w:szCs w:val="22"/>
        </w:rPr>
        <w:t>,</w:t>
      </w:r>
      <w:r w:rsidR="00464A80" w:rsidRPr="00FD681D">
        <w:rPr>
          <w:rFonts w:ascii="Calibri" w:hAnsi="Calibri"/>
          <w:b/>
          <w:sz w:val="22"/>
          <w:szCs w:val="22"/>
        </w:rPr>
        <w:t xml:space="preserve"> </w:t>
      </w:r>
      <w:r w:rsidR="0078612C" w:rsidRPr="00FD681D">
        <w:rPr>
          <w:rFonts w:ascii="Calibri" w:hAnsi="Calibri"/>
          <w:b/>
          <w:sz w:val="22"/>
          <w:szCs w:val="22"/>
        </w:rPr>
        <w:t>teaching assistant</w:t>
      </w:r>
    </w:p>
    <w:p w:rsidR="00464A80" w:rsidRPr="00FD681D" w:rsidRDefault="0094508A" w:rsidP="004D4D95">
      <w:pPr>
        <w:pStyle w:val="ListParagraph"/>
        <w:numPr>
          <w:ilvl w:val="0"/>
          <w:numId w:val="35"/>
        </w:numPr>
        <w:jc w:val="both"/>
        <w:rPr>
          <w:rFonts w:ascii="Calibri" w:hAnsi="Calibri"/>
          <w:sz w:val="22"/>
          <w:szCs w:val="22"/>
        </w:rPr>
      </w:pPr>
      <w:r w:rsidRPr="00FD681D">
        <w:rPr>
          <w:rFonts w:ascii="Calibri" w:hAnsi="Calibri"/>
          <w:sz w:val="22"/>
          <w:szCs w:val="22"/>
        </w:rPr>
        <w:t>Respond to your students’</w:t>
      </w:r>
      <w:r w:rsidR="00464A80" w:rsidRPr="00FD681D">
        <w:rPr>
          <w:rFonts w:ascii="Calibri" w:hAnsi="Calibri"/>
          <w:sz w:val="22"/>
          <w:szCs w:val="22"/>
        </w:rPr>
        <w:t xml:space="preserve"> postings.</w:t>
      </w:r>
    </w:p>
    <w:p w:rsidR="00464A80" w:rsidRPr="00FD681D" w:rsidRDefault="007E06E7" w:rsidP="004D4D95">
      <w:pPr>
        <w:numPr>
          <w:ilvl w:val="0"/>
          <w:numId w:val="35"/>
        </w:numPr>
        <w:jc w:val="both"/>
        <w:rPr>
          <w:rFonts w:ascii="Calibri" w:hAnsi="Calibri"/>
          <w:sz w:val="22"/>
          <w:szCs w:val="22"/>
        </w:rPr>
      </w:pPr>
      <w:r>
        <w:rPr>
          <w:rFonts w:ascii="Calibri" w:hAnsi="Calibri"/>
          <w:sz w:val="22"/>
          <w:szCs w:val="22"/>
        </w:rPr>
        <w:t>Develop and a</w:t>
      </w:r>
      <w:r w:rsidR="00464A80" w:rsidRPr="00FD681D">
        <w:rPr>
          <w:rFonts w:ascii="Calibri" w:hAnsi="Calibri"/>
          <w:sz w:val="22"/>
          <w:szCs w:val="22"/>
        </w:rPr>
        <w:t xml:space="preserve">ssign final </w:t>
      </w:r>
      <w:r>
        <w:rPr>
          <w:rFonts w:ascii="Calibri" w:hAnsi="Calibri"/>
          <w:sz w:val="22"/>
          <w:szCs w:val="22"/>
        </w:rPr>
        <w:t>assessment/</w:t>
      </w:r>
      <w:r w:rsidR="00464A80" w:rsidRPr="00FD681D">
        <w:rPr>
          <w:rFonts w:ascii="Calibri" w:hAnsi="Calibri"/>
          <w:sz w:val="22"/>
          <w:szCs w:val="22"/>
        </w:rPr>
        <w:t>project</w:t>
      </w:r>
      <w:r w:rsidR="00254B3A" w:rsidRPr="00FD681D">
        <w:rPr>
          <w:rFonts w:ascii="Calibri" w:hAnsi="Calibri"/>
          <w:sz w:val="22"/>
          <w:szCs w:val="22"/>
        </w:rPr>
        <w:t xml:space="preserve"> </w:t>
      </w:r>
      <w:r>
        <w:rPr>
          <w:rFonts w:ascii="Calibri" w:hAnsi="Calibri"/>
          <w:sz w:val="22"/>
          <w:szCs w:val="22"/>
        </w:rPr>
        <w:t xml:space="preserve">options </w:t>
      </w:r>
      <w:r w:rsidR="00254B3A" w:rsidRPr="00FD681D">
        <w:rPr>
          <w:rFonts w:ascii="Calibri" w:hAnsi="Calibri"/>
          <w:sz w:val="22"/>
          <w:szCs w:val="22"/>
        </w:rPr>
        <w:t xml:space="preserve">and create </w:t>
      </w:r>
      <w:r>
        <w:rPr>
          <w:rFonts w:ascii="Calibri" w:hAnsi="Calibri"/>
          <w:sz w:val="22"/>
          <w:szCs w:val="22"/>
        </w:rPr>
        <w:t xml:space="preserve">the accompanying </w:t>
      </w:r>
      <w:r w:rsidR="00CC48BC" w:rsidRPr="00FD681D">
        <w:rPr>
          <w:rFonts w:ascii="Calibri" w:hAnsi="Calibri"/>
          <w:sz w:val="22"/>
          <w:szCs w:val="22"/>
        </w:rPr>
        <w:t>checklist</w:t>
      </w:r>
      <w:r>
        <w:rPr>
          <w:rFonts w:ascii="Calibri" w:hAnsi="Calibri"/>
          <w:sz w:val="22"/>
          <w:szCs w:val="22"/>
        </w:rPr>
        <w:t>s</w:t>
      </w:r>
      <w:r w:rsidR="00CC48BC" w:rsidRPr="00FD681D">
        <w:rPr>
          <w:rFonts w:ascii="Calibri" w:hAnsi="Calibri"/>
          <w:sz w:val="22"/>
          <w:szCs w:val="22"/>
        </w:rPr>
        <w:t xml:space="preserve"> </w:t>
      </w:r>
      <w:r>
        <w:rPr>
          <w:rFonts w:ascii="Calibri" w:hAnsi="Calibri"/>
          <w:sz w:val="22"/>
          <w:szCs w:val="22"/>
        </w:rPr>
        <w:t xml:space="preserve">rubrics for your student </w:t>
      </w:r>
      <w:r w:rsidR="00464A80" w:rsidRPr="00FD681D">
        <w:rPr>
          <w:rFonts w:ascii="Calibri" w:hAnsi="Calibri"/>
          <w:sz w:val="22"/>
          <w:szCs w:val="22"/>
        </w:rPr>
        <w:t xml:space="preserve">groups.  Before posting the assignment for </w:t>
      </w:r>
      <w:r>
        <w:rPr>
          <w:rFonts w:ascii="Calibri" w:hAnsi="Calibri"/>
          <w:sz w:val="22"/>
          <w:szCs w:val="22"/>
        </w:rPr>
        <w:t>your students</w:t>
      </w:r>
      <w:r w:rsidR="0094508A" w:rsidRPr="00FD681D">
        <w:rPr>
          <w:rFonts w:ascii="Calibri" w:hAnsi="Calibri"/>
          <w:sz w:val="22"/>
          <w:szCs w:val="22"/>
        </w:rPr>
        <w:t xml:space="preserve"> you mus</w:t>
      </w:r>
      <w:r w:rsidR="00524FF2" w:rsidRPr="00FD681D">
        <w:rPr>
          <w:rFonts w:ascii="Calibri" w:hAnsi="Calibri"/>
          <w:sz w:val="22"/>
          <w:szCs w:val="22"/>
        </w:rPr>
        <w:t>t implement revision suggestions</w:t>
      </w:r>
      <w:r w:rsidR="00464A80" w:rsidRPr="00FD681D">
        <w:rPr>
          <w:rFonts w:ascii="Calibri" w:hAnsi="Calibri"/>
          <w:sz w:val="22"/>
          <w:szCs w:val="22"/>
        </w:rPr>
        <w:t xml:space="preserve"> for your directions</w:t>
      </w:r>
      <w:r w:rsidR="00CC48BC" w:rsidRPr="00FD681D">
        <w:rPr>
          <w:rFonts w:ascii="Calibri" w:hAnsi="Calibri"/>
          <w:sz w:val="22"/>
          <w:szCs w:val="22"/>
        </w:rPr>
        <w:t>, checklist,</w:t>
      </w:r>
      <w:r w:rsidR="00464A80" w:rsidRPr="00FD681D">
        <w:rPr>
          <w:rFonts w:ascii="Calibri" w:hAnsi="Calibri"/>
          <w:sz w:val="22"/>
          <w:szCs w:val="22"/>
        </w:rPr>
        <w:t xml:space="preserve"> and rubric.</w:t>
      </w:r>
    </w:p>
    <w:p w:rsidR="00464A80" w:rsidRPr="00FD681D" w:rsidRDefault="00464A80" w:rsidP="004D4D95">
      <w:pPr>
        <w:numPr>
          <w:ilvl w:val="0"/>
          <w:numId w:val="35"/>
        </w:numPr>
        <w:jc w:val="both"/>
        <w:rPr>
          <w:rFonts w:ascii="Calibri" w:hAnsi="Calibri"/>
          <w:sz w:val="22"/>
          <w:szCs w:val="22"/>
        </w:rPr>
      </w:pPr>
      <w:r w:rsidRPr="00FD681D">
        <w:rPr>
          <w:rFonts w:ascii="Calibri" w:hAnsi="Calibri"/>
          <w:sz w:val="22"/>
          <w:szCs w:val="22"/>
        </w:rPr>
        <w:t xml:space="preserve">Respond </w:t>
      </w:r>
      <w:r w:rsidR="007E06E7">
        <w:rPr>
          <w:rFonts w:ascii="Calibri" w:hAnsi="Calibri"/>
          <w:sz w:val="22"/>
          <w:szCs w:val="22"/>
        </w:rPr>
        <w:t xml:space="preserve">and provide guidance </w:t>
      </w:r>
      <w:r w:rsidRPr="00FD681D">
        <w:rPr>
          <w:rFonts w:ascii="Calibri" w:hAnsi="Calibri"/>
          <w:sz w:val="22"/>
          <w:szCs w:val="22"/>
        </w:rPr>
        <w:t>online as students create their projects.</w:t>
      </w:r>
    </w:p>
    <w:p w:rsidR="007E06E7" w:rsidRDefault="00464A80" w:rsidP="004D4D95">
      <w:pPr>
        <w:numPr>
          <w:ilvl w:val="0"/>
          <w:numId w:val="35"/>
        </w:numPr>
        <w:jc w:val="both"/>
        <w:rPr>
          <w:rFonts w:ascii="Calibri" w:hAnsi="Calibri"/>
          <w:sz w:val="22"/>
          <w:szCs w:val="22"/>
        </w:rPr>
      </w:pPr>
      <w:r w:rsidRPr="00FD681D">
        <w:rPr>
          <w:rFonts w:ascii="Calibri" w:hAnsi="Calibri"/>
          <w:sz w:val="22"/>
          <w:szCs w:val="22"/>
        </w:rPr>
        <w:t>See the project pr</w:t>
      </w:r>
      <w:r w:rsidR="00FB71DF" w:rsidRPr="00FD681D">
        <w:rPr>
          <w:rFonts w:ascii="Calibri" w:hAnsi="Calibri"/>
          <w:sz w:val="22"/>
          <w:szCs w:val="22"/>
        </w:rPr>
        <w:t>esentations on campus, and respond to</w:t>
      </w:r>
      <w:r w:rsidRPr="00FD681D">
        <w:rPr>
          <w:rFonts w:ascii="Calibri" w:hAnsi="Calibri"/>
          <w:sz w:val="22"/>
          <w:szCs w:val="22"/>
        </w:rPr>
        <w:t xml:space="preserve"> them.</w:t>
      </w:r>
    </w:p>
    <w:p w:rsidR="007E06E7" w:rsidRDefault="00254B3A" w:rsidP="004D4D95">
      <w:pPr>
        <w:numPr>
          <w:ilvl w:val="0"/>
          <w:numId w:val="35"/>
        </w:numPr>
        <w:jc w:val="both"/>
        <w:rPr>
          <w:rFonts w:ascii="Calibri" w:hAnsi="Calibri"/>
          <w:sz w:val="22"/>
          <w:szCs w:val="22"/>
        </w:rPr>
      </w:pPr>
      <w:r w:rsidRPr="007E06E7">
        <w:rPr>
          <w:rFonts w:ascii="Calibri" w:hAnsi="Calibri"/>
          <w:sz w:val="22"/>
          <w:szCs w:val="22"/>
        </w:rPr>
        <w:t xml:space="preserve">With </w:t>
      </w:r>
      <w:r w:rsidR="00DF4805" w:rsidRPr="007E06E7">
        <w:rPr>
          <w:rFonts w:ascii="Calibri" w:hAnsi="Calibri"/>
          <w:sz w:val="22"/>
          <w:szCs w:val="22"/>
        </w:rPr>
        <w:t>your partner</w:t>
      </w:r>
      <w:r w:rsidR="007E06E7">
        <w:rPr>
          <w:rFonts w:ascii="Calibri" w:hAnsi="Calibri"/>
          <w:sz w:val="22"/>
          <w:szCs w:val="22"/>
        </w:rPr>
        <w:t>(s)</w:t>
      </w:r>
      <w:r w:rsidR="00DF4805" w:rsidRPr="007E06E7">
        <w:rPr>
          <w:rFonts w:ascii="Calibri" w:hAnsi="Calibri"/>
          <w:sz w:val="22"/>
          <w:szCs w:val="22"/>
        </w:rPr>
        <w:t xml:space="preserve"> or </w:t>
      </w:r>
      <w:r w:rsidRPr="007E06E7">
        <w:rPr>
          <w:rFonts w:ascii="Calibri" w:hAnsi="Calibri"/>
          <w:sz w:val="22"/>
          <w:szCs w:val="22"/>
        </w:rPr>
        <w:t>a small group of other English 381 students, visit your high school students in their home schools.</w:t>
      </w:r>
      <w:r w:rsidR="000269C0" w:rsidRPr="007E06E7">
        <w:rPr>
          <w:rFonts w:ascii="Calibri" w:hAnsi="Calibri"/>
          <w:sz w:val="22"/>
          <w:szCs w:val="22"/>
        </w:rPr>
        <w:t xml:space="preserve">  You </w:t>
      </w:r>
      <w:r w:rsidR="00F271F1" w:rsidRPr="007E06E7">
        <w:rPr>
          <w:rFonts w:ascii="Calibri" w:hAnsi="Calibri"/>
          <w:sz w:val="22"/>
          <w:szCs w:val="22"/>
        </w:rPr>
        <w:t xml:space="preserve">are expected to spend one class day </w:t>
      </w:r>
      <w:r w:rsidR="00CC48BC" w:rsidRPr="007E06E7">
        <w:rPr>
          <w:rFonts w:ascii="Calibri" w:hAnsi="Calibri"/>
          <w:sz w:val="22"/>
          <w:szCs w:val="22"/>
        </w:rPr>
        <w:t>at each of</w:t>
      </w:r>
      <w:r w:rsidR="000269C0" w:rsidRPr="007E06E7">
        <w:rPr>
          <w:rFonts w:ascii="Calibri" w:hAnsi="Calibri"/>
          <w:sz w:val="22"/>
          <w:szCs w:val="22"/>
        </w:rPr>
        <w:t xml:space="preserve"> two schools.</w:t>
      </w:r>
      <w:r w:rsidR="00D30486" w:rsidRPr="007E06E7">
        <w:rPr>
          <w:rFonts w:ascii="Calibri" w:hAnsi="Calibri"/>
          <w:sz w:val="22"/>
          <w:szCs w:val="22"/>
        </w:rPr>
        <w:t xml:space="preserve">  </w:t>
      </w:r>
    </w:p>
    <w:p w:rsidR="007E06E7" w:rsidRDefault="00D30486" w:rsidP="004D4D95">
      <w:pPr>
        <w:numPr>
          <w:ilvl w:val="1"/>
          <w:numId w:val="35"/>
        </w:numPr>
        <w:jc w:val="both"/>
        <w:rPr>
          <w:rFonts w:ascii="Calibri" w:hAnsi="Calibri"/>
          <w:sz w:val="22"/>
          <w:szCs w:val="22"/>
        </w:rPr>
      </w:pPr>
      <w:r w:rsidRPr="007E06E7">
        <w:rPr>
          <w:rFonts w:ascii="Calibri" w:hAnsi="Calibri"/>
          <w:b/>
          <w:i/>
          <w:sz w:val="22"/>
          <w:szCs w:val="22"/>
        </w:rPr>
        <w:t>Note</w:t>
      </w:r>
      <w:r w:rsidRPr="007E06E7">
        <w:rPr>
          <w:rFonts w:ascii="Calibri" w:hAnsi="Calibri"/>
          <w:i/>
          <w:sz w:val="22"/>
          <w:szCs w:val="22"/>
        </w:rPr>
        <w:t xml:space="preserve">: you must work </w:t>
      </w:r>
      <w:r w:rsidR="005D613D" w:rsidRPr="007E06E7">
        <w:rPr>
          <w:rFonts w:ascii="Calibri" w:hAnsi="Calibri"/>
          <w:i/>
          <w:sz w:val="22"/>
          <w:szCs w:val="22"/>
        </w:rPr>
        <w:t xml:space="preserve">out </w:t>
      </w:r>
      <w:r w:rsidRPr="007E06E7">
        <w:rPr>
          <w:rFonts w:ascii="Calibri" w:hAnsi="Calibri"/>
          <w:i/>
          <w:sz w:val="22"/>
          <w:szCs w:val="22"/>
        </w:rPr>
        <w:t>any absenc</w:t>
      </w:r>
      <w:r w:rsidR="00524FF2" w:rsidRPr="007E06E7">
        <w:rPr>
          <w:rFonts w:ascii="Calibri" w:hAnsi="Calibri"/>
          <w:i/>
          <w:sz w:val="22"/>
          <w:szCs w:val="22"/>
        </w:rPr>
        <w:t>es with the UWSP instructors of the</w:t>
      </w:r>
      <w:r w:rsidRPr="007E06E7">
        <w:rPr>
          <w:rFonts w:ascii="Calibri" w:hAnsi="Calibri"/>
          <w:i/>
          <w:sz w:val="22"/>
          <w:szCs w:val="22"/>
        </w:rPr>
        <w:t xml:space="preserve"> classes</w:t>
      </w:r>
      <w:r w:rsidR="00524FF2" w:rsidRPr="007E06E7">
        <w:rPr>
          <w:rFonts w:ascii="Calibri" w:hAnsi="Calibri"/>
          <w:i/>
          <w:sz w:val="22"/>
          <w:szCs w:val="22"/>
        </w:rPr>
        <w:t xml:space="preserve"> you might miss</w:t>
      </w:r>
      <w:r w:rsidRPr="007E06E7">
        <w:rPr>
          <w:rFonts w:ascii="Calibri" w:hAnsi="Calibri"/>
          <w:i/>
          <w:sz w:val="22"/>
          <w:szCs w:val="22"/>
        </w:rPr>
        <w:t>, with tact and diplomacy.</w:t>
      </w:r>
    </w:p>
    <w:p w:rsidR="00464A80" w:rsidRPr="007E06E7" w:rsidRDefault="00464A80" w:rsidP="004D4D95">
      <w:pPr>
        <w:numPr>
          <w:ilvl w:val="0"/>
          <w:numId w:val="35"/>
        </w:numPr>
        <w:jc w:val="both"/>
        <w:rPr>
          <w:rFonts w:ascii="Calibri" w:hAnsi="Calibri"/>
          <w:sz w:val="22"/>
          <w:szCs w:val="22"/>
        </w:rPr>
      </w:pPr>
      <w:r w:rsidRPr="007E06E7">
        <w:rPr>
          <w:rFonts w:ascii="Calibri" w:hAnsi="Calibri"/>
          <w:sz w:val="22"/>
          <w:szCs w:val="22"/>
        </w:rPr>
        <w:t xml:space="preserve"> Spend the day of </w:t>
      </w:r>
      <w:r w:rsidR="00FB3E5E" w:rsidRPr="007E06E7">
        <w:rPr>
          <w:rFonts w:ascii="Calibri" w:hAnsi="Calibri"/>
          <w:sz w:val="22"/>
          <w:szCs w:val="22"/>
        </w:rPr>
        <w:t xml:space="preserve">May </w:t>
      </w:r>
      <w:r w:rsidR="00AE7C7D" w:rsidRPr="007E06E7">
        <w:rPr>
          <w:rFonts w:ascii="Calibri" w:hAnsi="Calibri"/>
          <w:sz w:val="22"/>
          <w:szCs w:val="22"/>
        </w:rPr>
        <w:t>6</w:t>
      </w:r>
      <w:r w:rsidR="00CC48BC" w:rsidRPr="007E06E7">
        <w:rPr>
          <w:rFonts w:ascii="Calibri" w:hAnsi="Calibri"/>
          <w:sz w:val="22"/>
          <w:szCs w:val="22"/>
        </w:rPr>
        <w:t xml:space="preserve">, from </w:t>
      </w:r>
      <w:r w:rsidR="00AE7C7D" w:rsidRPr="007E06E7">
        <w:rPr>
          <w:rFonts w:ascii="Calibri" w:hAnsi="Calibri"/>
          <w:sz w:val="22"/>
          <w:szCs w:val="22"/>
        </w:rPr>
        <w:t>8</w:t>
      </w:r>
      <w:r w:rsidR="00CC48BC" w:rsidRPr="007E06E7">
        <w:rPr>
          <w:rFonts w:ascii="Calibri" w:hAnsi="Calibri"/>
          <w:sz w:val="22"/>
          <w:szCs w:val="22"/>
        </w:rPr>
        <w:t>:</w:t>
      </w:r>
      <w:r w:rsidR="00AE7C7D" w:rsidRPr="007E06E7">
        <w:rPr>
          <w:rFonts w:ascii="Calibri" w:hAnsi="Calibri"/>
          <w:sz w:val="22"/>
          <w:szCs w:val="22"/>
        </w:rPr>
        <w:t>3</w:t>
      </w:r>
      <w:r w:rsidR="00CC48BC" w:rsidRPr="007E06E7">
        <w:rPr>
          <w:rFonts w:ascii="Calibri" w:hAnsi="Calibri"/>
          <w:sz w:val="22"/>
          <w:szCs w:val="22"/>
        </w:rPr>
        <w:t>0</w:t>
      </w:r>
      <w:r w:rsidR="00796F55" w:rsidRPr="007E06E7">
        <w:rPr>
          <w:rFonts w:ascii="Calibri" w:hAnsi="Calibri"/>
          <w:sz w:val="22"/>
          <w:szCs w:val="22"/>
        </w:rPr>
        <w:t xml:space="preserve"> a.m. </w:t>
      </w:r>
      <w:r w:rsidR="00AE7C7D" w:rsidRPr="007E06E7">
        <w:rPr>
          <w:rFonts w:ascii="Calibri" w:hAnsi="Calibri"/>
          <w:sz w:val="22"/>
          <w:szCs w:val="22"/>
        </w:rPr>
        <w:t xml:space="preserve">until </w:t>
      </w:r>
      <w:r w:rsidR="00CC48BC" w:rsidRPr="007E06E7">
        <w:rPr>
          <w:rFonts w:ascii="Calibri" w:hAnsi="Calibri"/>
          <w:sz w:val="22"/>
          <w:szCs w:val="22"/>
        </w:rPr>
        <w:t>3</w:t>
      </w:r>
      <w:r w:rsidR="00CD2037" w:rsidRPr="007E06E7">
        <w:rPr>
          <w:rFonts w:ascii="Calibri" w:hAnsi="Calibri"/>
          <w:sz w:val="22"/>
          <w:szCs w:val="22"/>
        </w:rPr>
        <w:t>:30</w:t>
      </w:r>
      <w:r w:rsidRPr="007E06E7">
        <w:rPr>
          <w:rFonts w:ascii="Calibri" w:hAnsi="Calibri"/>
          <w:sz w:val="22"/>
          <w:szCs w:val="22"/>
        </w:rPr>
        <w:t xml:space="preserve"> p.m., with the visiting students.</w:t>
      </w:r>
    </w:p>
    <w:p w:rsidR="00464A80" w:rsidRPr="00FD681D" w:rsidRDefault="00464A80" w:rsidP="007F134F">
      <w:pPr>
        <w:jc w:val="both"/>
        <w:rPr>
          <w:rFonts w:ascii="Calibri" w:hAnsi="Calibri"/>
          <w:sz w:val="22"/>
          <w:szCs w:val="22"/>
        </w:rPr>
      </w:pPr>
    </w:p>
    <w:p w:rsidR="007E06E7" w:rsidRPr="00FD681D" w:rsidRDefault="007E06E7" w:rsidP="007F134F">
      <w:pPr>
        <w:jc w:val="both"/>
        <w:rPr>
          <w:rFonts w:ascii="Calibri" w:hAnsi="Calibri"/>
          <w:b/>
          <w:sz w:val="22"/>
          <w:szCs w:val="22"/>
          <w:u w:val="single"/>
        </w:rPr>
      </w:pPr>
      <w:r>
        <w:rPr>
          <w:rFonts w:ascii="Calibri" w:hAnsi="Calibri"/>
          <w:b/>
          <w:sz w:val="22"/>
          <w:szCs w:val="22"/>
          <w:u w:val="single"/>
        </w:rPr>
        <w:t>LaFollette</w:t>
      </w:r>
      <w:r w:rsidR="00E83142">
        <w:rPr>
          <w:rFonts w:ascii="Calibri" w:hAnsi="Calibri"/>
          <w:b/>
          <w:sz w:val="22"/>
          <w:szCs w:val="22"/>
          <w:u w:val="single"/>
        </w:rPr>
        <w:t xml:space="preserve"> and Menasha High School S</w:t>
      </w:r>
      <w:r w:rsidRPr="00FD681D">
        <w:rPr>
          <w:rFonts w:ascii="Calibri" w:hAnsi="Calibri"/>
          <w:b/>
          <w:sz w:val="22"/>
          <w:szCs w:val="22"/>
          <w:u w:val="single"/>
        </w:rPr>
        <w:t xml:space="preserve">tudents – </w:t>
      </w:r>
      <w:r>
        <w:rPr>
          <w:rFonts w:ascii="Calibri" w:hAnsi="Calibri"/>
          <w:b/>
          <w:sz w:val="22"/>
          <w:szCs w:val="22"/>
          <w:u w:val="single"/>
        </w:rPr>
        <w:t>Steps/</w:t>
      </w:r>
      <w:r w:rsidRPr="00FD681D">
        <w:rPr>
          <w:rFonts w:ascii="Calibri" w:hAnsi="Calibri"/>
          <w:b/>
          <w:sz w:val="22"/>
          <w:szCs w:val="22"/>
          <w:u w:val="single"/>
        </w:rPr>
        <w:t>Requirements</w:t>
      </w:r>
    </w:p>
    <w:p w:rsidR="006B6304" w:rsidRPr="00FD681D" w:rsidRDefault="006B6304" w:rsidP="007F134F">
      <w:pPr>
        <w:ind w:firstLine="360"/>
        <w:jc w:val="both"/>
        <w:rPr>
          <w:rFonts w:ascii="Calibri" w:hAnsi="Calibri"/>
          <w:sz w:val="22"/>
          <w:szCs w:val="22"/>
        </w:rPr>
      </w:pPr>
      <w:r w:rsidRPr="00FD681D">
        <w:rPr>
          <w:rFonts w:ascii="Calibri" w:hAnsi="Calibri"/>
          <w:sz w:val="22"/>
          <w:szCs w:val="22"/>
        </w:rPr>
        <w:t>Here’s what the high school students will do:</w:t>
      </w:r>
    </w:p>
    <w:p w:rsidR="006B6304" w:rsidRPr="00FD681D" w:rsidRDefault="006B6304" w:rsidP="004D4D95">
      <w:pPr>
        <w:numPr>
          <w:ilvl w:val="0"/>
          <w:numId w:val="34"/>
        </w:numPr>
        <w:jc w:val="both"/>
        <w:rPr>
          <w:rFonts w:ascii="Calibri" w:hAnsi="Calibri"/>
          <w:sz w:val="22"/>
          <w:szCs w:val="22"/>
        </w:rPr>
      </w:pPr>
      <w:r w:rsidRPr="00FD681D">
        <w:rPr>
          <w:rFonts w:ascii="Calibri" w:hAnsi="Calibri"/>
          <w:sz w:val="22"/>
          <w:szCs w:val="22"/>
        </w:rPr>
        <w:t>Consider the books among which they can choose, and rank their top three choices.</w:t>
      </w:r>
    </w:p>
    <w:p w:rsidR="006B6304" w:rsidRPr="00FD681D" w:rsidRDefault="006B6304" w:rsidP="004D4D95">
      <w:pPr>
        <w:numPr>
          <w:ilvl w:val="0"/>
          <w:numId w:val="34"/>
        </w:numPr>
        <w:jc w:val="both"/>
        <w:rPr>
          <w:rFonts w:ascii="Calibri" w:hAnsi="Calibri"/>
          <w:sz w:val="22"/>
          <w:szCs w:val="22"/>
        </w:rPr>
      </w:pPr>
      <w:r w:rsidRPr="00FD681D">
        <w:rPr>
          <w:rFonts w:ascii="Calibri" w:hAnsi="Calibri"/>
          <w:sz w:val="22"/>
          <w:szCs w:val="22"/>
        </w:rPr>
        <w:t xml:space="preserve">Be placed in a small group.  Each group will include </w:t>
      </w:r>
      <w:r w:rsidR="00E83142">
        <w:rPr>
          <w:rFonts w:ascii="Calibri" w:hAnsi="Calibri"/>
          <w:sz w:val="22"/>
          <w:szCs w:val="22"/>
        </w:rPr>
        <w:t>students from each school</w:t>
      </w:r>
      <w:r w:rsidRPr="00FD681D">
        <w:rPr>
          <w:rFonts w:ascii="Calibri" w:hAnsi="Calibri"/>
          <w:sz w:val="22"/>
          <w:szCs w:val="22"/>
        </w:rPr>
        <w:t>, and conversation</w:t>
      </w:r>
      <w:r w:rsidR="00E83142">
        <w:rPr>
          <w:rFonts w:ascii="Calibri" w:hAnsi="Calibri"/>
          <w:sz w:val="22"/>
          <w:szCs w:val="22"/>
        </w:rPr>
        <w:t>s</w:t>
      </w:r>
      <w:r w:rsidRPr="00FD681D">
        <w:rPr>
          <w:rFonts w:ascii="Calibri" w:hAnsi="Calibri"/>
          <w:sz w:val="22"/>
          <w:szCs w:val="22"/>
        </w:rPr>
        <w:t xml:space="preserve"> will concern the shared text as well as thematic connections to students’ lives.</w:t>
      </w:r>
    </w:p>
    <w:p w:rsidR="006B6304" w:rsidRPr="00FD681D" w:rsidRDefault="006B6304" w:rsidP="004D4D95">
      <w:pPr>
        <w:numPr>
          <w:ilvl w:val="0"/>
          <w:numId w:val="34"/>
        </w:numPr>
        <w:jc w:val="both"/>
        <w:rPr>
          <w:rFonts w:ascii="Calibri" w:hAnsi="Calibri"/>
          <w:sz w:val="22"/>
          <w:szCs w:val="22"/>
        </w:rPr>
      </w:pPr>
      <w:r w:rsidRPr="00FD681D">
        <w:rPr>
          <w:rFonts w:ascii="Calibri" w:hAnsi="Calibri"/>
          <w:sz w:val="22"/>
          <w:szCs w:val="22"/>
        </w:rPr>
        <w:t xml:space="preserve">Respond to the prompts which their student coaches from English 381 (two or three of you per group) post, using D2L.  </w:t>
      </w:r>
    </w:p>
    <w:p w:rsidR="006B6304" w:rsidRPr="00FD681D" w:rsidRDefault="006B6304" w:rsidP="004D4D95">
      <w:pPr>
        <w:numPr>
          <w:ilvl w:val="0"/>
          <w:numId w:val="34"/>
        </w:numPr>
        <w:jc w:val="both"/>
        <w:rPr>
          <w:rFonts w:ascii="Calibri" w:hAnsi="Calibri"/>
          <w:sz w:val="22"/>
          <w:szCs w:val="22"/>
        </w:rPr>
      </w:pPr>
      <w:r w:rsidRPr="00FD681D">
        <w:rPr>
          <w:rFonts w:ascii="Calibri" w:hAnsi="Calibri"/>
          <w:sz w:val="22"/>
          <w:szCs w:val="22"/>
        </w:rPr>
        <w:t>Individually or in small groups at their own schools, create a final project for their book.  Their student coaches will assign the project to the groups.</w:t>
      </w:r>
    </w:p>
    <w:p w:rsidR="006B6304" w:rsidRPr="00FD681D" w:rsidRDefault="006B6304" w:rsidP="004D4D95">
      <w:pPr>
        <w:numPr>
          <w:ilvl w:val="0"/>
          <w:numId w:val="34"/>
        </w:numPr>
        <w:jc w:val="both"/>
        <w:rPr>
          <w:rFonts w:ascii="Calibri" w:hAnsi="Calibri"/>
          <w:sz w:val="22"/>
          <w:szCs w:val="22"/>
        </w:rPr>
      </w:pPr>
      <w:r w:rsidRPr="00FD681D">
        <w:rPr>
          <w:rFonts w:ascii="Calibri" w:hAnsi="Calibri"/>
          <w:sz w:val="22"/>
          <w:szCs w:val="22"/>
        </w:rPr>
        <w:t xml:space="preserve">Visit UWSP on Friday, May </w:t>
      </w:r>
      <w:r w:rsidR="002A450A">
        <w:rPr>
          <w:rFonts w:ascii="Calibri" w:hAnsi="Calibri"/>
          <w:sz w:val="22"/>
          <w:szCs w:val="22"/>
        </w:rPr>
        <w:t>6th</w:t>
      </w:r>
      <w:r w:rsidRPr="00FD681D">
        <w:rPr>
          <w:rFonts w:ascii="Calibri" w:hAnsi="Calibri"/>
          <w:sz w:val="22"/>
          <w:szCs w:val="22"/>
        </w:rPr>
        <w:t>.  They will present their projects to you and to other students; they will do a variety of activities; and they will have lunch in Debot.</w:t>
      </w:r>
    </w:p>
    <w:p w:rsidR="00441B9B" w:rsidRDefault="00441B9B" w:rsidP="007F134F">
      <w:pPr>
        <w:jc w:val="both"/>
        <w:rPr>
          <w:rFonts w:ascii="Calibri" w:hAnsi="Calibri"/>
          <w:b/>
          <w:sz w:val="22"/>
          <w:szCs w:val="22"/>
        </w:rPr>
      </w:pPr>
      <w:r>
        <w:rPr>
          <w:rFonts w:ascii="Calibri" w:hAnsi="Calibri"/>
          <w:b/>
          <w:sz w:val="22"/>
          <w:szCs w:val="22"/>
        </w:rPr>
        <w:br w:type="page"/>
      </w:r>
    </w:p>
    <w:p w:rsidR="00464A80" w:rsidRPr="00EB3FDB" w:rsidRDefault="00464A80" w:rsidP="00464A80">
      <w:pPr>
        <w:jc w:val="center"/>
        <w:rPr>
          <w:rFonts w:ascii="Calibri" w:hAnsi="Calibri"/>
          <w:b/>
          <w:sz w:val="24"/>
          <w:szCs w:val="24"/>
        </w:rPr>
      </w:pPr>
      <w:r w:rsidRPr="007F134F">
        <w:rPr>
          <w:rFonts w:ascii="Calibri" w:hAnsi="Calibri"/>
          <w:b/>
          <w:sz w:val="24"/>
          <w:szCs w:val="24"/>
        </w:rPr>
        <w:lastRenderedPageBreak/>
        <w:t>Rubric</w:t>
      </w:r>
      <w:r w:rsidR="00FB71DF" w:rsidRPr="007F134F">
        <w:rPr>
          <w:rFonts w:ascii="Calibri" w:hAnsi="Calibri"/>
          <w:b/>
          <w:sz w:val="24"/>
          <w:szCs w:val="24"/>
        </w:rPr>
        <w:t xml:space="preserve"> for </w:t>
      </w:r>
      <w:r w:rsidR="00897C76" w:rsidRPr="007F134F">
        <w:rPr>
          <w:rFonts w:ascii="Calibri" w:hAnsi="Calibri"/>
          <w:b/>
          <w:sz w:val="24"/>
          <w:szCs w:val="24"/>
        </w:rPr>
        <w:t>UWSP Connections</w:t>
      </w:r>
      <w:r w:rsidR="00FB71DF" w:rsidRPr="007F134F">
        <w:rPr>
          <w:rFonts w:ascii="Calibri" w:hAnsi="Calibri"/>
          <w:b/>
          <w:sz w:val="24"/>
          <w:szCs w:val="24"/>
        </w:rPr>
        <w:t xml:space="preserve"> Project</w:t>
      </w:r>
    </w:p>
    <w:p w:rsidR="00464A80" w:rsidRPr="00EB3FDB" w:rsidRDefault="00464A80" w:rsidP="00464A80">
      <w:pPr>
        <w:jc w:val="center"/>
        <w:rPr>
          <w:rFonts w:ascii="Calibri" w:hAnsi="Calibri"/>
          <w:b/>
          <w:sz w:val="24"/>
          <w:szCs w:val="24"/>
        </w:rPr>
      </w:pPr>
    </w:p>
    <w:p w:rsidR="00464A80" w:rsidRDefault="00464A80" w:rsidP="007F134F">
      <w:pPr>
        <w:jc w:val="both"/>
        <w:rPr>
          <w:rFonts w:ascii="Calibri" w:hAnsi="Calibri"/>
          <w:sz w:val="22"/>
          <w:szCs w:val="22"/>
        </w:rPr>
      </w:pPr>
      <w:r w:rsidRPr="002A450A">
        <w:rPr>
          <w:rFonts w:ascii="Calibri" w:hAnsi="Calibri"/>
          <w:sz w:val="22"/>
          <w:szCs w:val="22"/>
        </w:rPr>
        <w:t>In your online work with your students, you created excellent prompts</w:t>
      </w:r>
      <w:r w:rsidR="00A454BA" w:rsidRPr="002A450A">
        <w:rPr>
          <w:rFonts w:ascii="Calibri" w:hAnsi="Calibri"/>
          <w:sz w:val="22"/>
          <w:szCs w:val="22"/>
        </w:rPr>
        <w:t xml:space="preserve"> which helped students grow in the learning goals you laid out for them</w:t>
      </w:r>
      <w:r w:rsidRPr="002A450A">
        <w:rPr>
          <w:rFonts w:ascii="Calibri" w:hAnsi="Calibri"/>
          <w:sz w:val="22"/>
          <w:szCs w:val="22"/>
        </w:rPr>
        <w:t xml:space="preserve">.  You responded to student postings quickly, thoughtfully, and helpfully.  Your project assignment used multiple intelligences, balanced the choices for equal levels of difficulty and exertion, and provided students with meaningful and feasible ways of responding to their reading.  </w:t>
      </w:r>
      <w:r w:rsidR="00455A95" w:rsidRPr="002A450A">
        <w:rPr>
          <w:rFonts w:ascii="Calibri" w:hAnsi="Calibri"/>
          <w:sz w:val="22"/>
          <w:szCs w:val="22"/>
        </w:rPr>
        <w:t xml:space="preserve">It both showed what students had learned and took them further in their knowledge and understanding of your learning goals.  </w:t>
      </w:r>
      <w:r w:rsidRPr="002A450A">
        <w:rPr>
          <w:rFonts w:ascii="Calibri" w:hAnsi="Calibri"/>
          <w:sz w:val="22"/>
          <w:szCs w:val="22"/>
        </w:rPr>
        <w:t>Your rubric was helpful, easy to follow, and fair.  Your writing met professional standards</w:t>
      </w:r>
      <w:r w:rsidR="00A454BA" w:rsidRPr="002A450A">
        <w:rPr>
          <w:rFonts w:ascii="Calibri" w:hAnsi="Calibri"/>
          <w:sz w:val="22"/>
          <w:szCs w:val="22"/>
        </w:rPr>
        <w:t>.  You did a good job of responding to</w:t>
      </w:r>
      <w:r w:rsidRPr="002A450A">
        <w:rPr>
          <w:rFonts w:ascii="Calibri" w:hAnsi="Calibri"/>
          <w:sz w:val="22"/>
          <w:szCs w:val="22"/>
        </w:rPr>
        <w:t xml:space="preserve"> projects and providing helpful feedback.</w:t>
      </w:r>
    </w:p>
    <w:p w:rsidR="00441B9B" w:rsidRPr="00664DC1" w:rsidRDefault="00441B9B"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441B9B" w:rsidRPr="00664DC1" w:rsidRDefault="00441B9B" w:rsidP="007F134F">
      <w:pPr>
        <w:jc w:val="both"/>
        <w:rPr>
          <w:rFonts w:ascii="Calibri" w:hAnsi="Calibri"/>
          <w:sz w:val="22"/>
          <w:szCs w:val="22"/>
        </w:rPr>
      </w:pPr>
      <w:r>
        <w:rPr>
          <w:rFonts w:ascii="Calibri" w:hAnsi="Calibri"/>
          <w:sz w:val="22"/>
          <w:szCs w:val="22"/>
        </w:rPr>
        <w:t>110                     100                      90                      80                      70                     65-0</w:t>
      </w:r>
    </w:p>
    <w:p w:rsidR="00441B9B" w:rsidRPr="002A450A" w:rsidRDefault="00441B9B" w:rsidP="007F134F">
      <w:pPr>
        <w:jc w:val="both"/>
        <w:rPr>
          <w:rFonts w:ascii="Calibri" w:hAnsi="Calibri"/>
          <w:sz w:val="22"/>
          <w:szCs w:val="22"/>
        </w:rPr>
      </w:pPr>
    </w:p>
    <w:p w:rsidR="00D5096D" w:rsidRPr="002A450A" w:rsidRDefault="00D5096D" w:rsidP="007F134F">
      <w:pPr>
        <w:jc w:val="both"/>
        <w:rPr>
          <w:rFonts w:ascii="Calibri" w:hAnsi="Calibri"/>
          <w:sz w:val="22"/>
          <w:szCs w:val="22"/>
        </w:rPr>
      </w:pPr>
    </w:p>
    <w:p w:rsidR="00D5096D" w:rsidRDefault="00D5096D" w:rsidP="007F134F">
      <w:pPr>
        <w:jc w:val="both"/>
        <w:rPr>
          <w:rFonts w:ascii="Calibri" w:hAnsi="Calibri"/>
          <w:sz w:val="22"/>
          <w:szCs w:val="22"/>
        </w:rPr>
      </w:pPr>
      <w:r w:rsidRPr="002A450A">
        <w:rPr>
          <w:rFonts w:ascii="Calibri" w:hAnsi="Calibri"/>
          <w:sz w:val="22"/>
          <w:szCs w:val="22"/>
        </w:rPr>
        <w:t>You helped plan the campus visit, were present for the entire day</w:t>
      </w:r>
      <w:r w:rsidR="00441B9B">
        <w:rPr>
          <w:rFonts w:ascii="Calibri" w:hAnsi="Calibri"/>
          <w:sz w:val="22"/>
          <w:szCs w:val="22"/>
        </w:rPr>
        <w:t>, acted as a professional in your interactions with students and cooperating teachers and generally he</w:t>
      </w:r>
      <w:r w:rsidRPr="002A450A">
        <w:rPr>
          <w:rFonts w:ascii="Calibri" w:hAnsi="Calibri"/>
          <w:sz w:val="22"/>
          <w:szCs w:val="22"/>
        </w:rPr>
        <w:t>lped make the day a success.</w:t>
      </w:r>
    </w:p>
    <w:p w:rsidR="00441B9B" w:rsidRPr="00664DC1" w:rsidRDefault="00441B9B"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441B9B" w:rsidRPr="00664DC1" w:rsidRDefault="00441B9B" w:rsidP="007F134F">
      <w:pPr>
        <w:jc w:val="both"/>
        <w:rPr>
          <w:rFonts w:ascii="Calibri" w:hAnsi="Calibri"/>
          <w:sz w:val="22"/>
          <w:szCs w:val="22"/>
        </w:rPr>
      </w:pPr>
      <w:r>
        <w:rPr>
          <w:rFonts w:ascii="Calibri" w:hAnsi="Calibri"/>
          <w:sz w:val="22"/>
          <w:szCs w:val="22"/>
        </w:rPr>
        <w:t>110                     100                      90                      80                      70                     65-0</w:t>
      </w:r>
    </w:p>
    <w:p w:rsidR="00441B9B" w:rsidRPr="002A450A" w:rsidRDefault="00441B9B" w:rsidP="007F134F">
      <w:pPr>
        <w:jc w:val="both"/>
        <w:rPr>
          <w:rFonts w:ascii="Calibri" w:hAnsi="Calibri"/>
          <w:sz w:val="22"/>
          <w:szCs w:val="22"/>
        </w:rPr>
      </w:pPr>
    </w:p>
    <w:p w:rsidR="00464A80" w:rsidRPr="002A450A" w:rsidRDefault="00464A80" w:rsidP="007F134F">
      <w:pPr>
        <w:jc w:val="both"/>
        <w:rPr>
          <w:rFonts w:ascii="Calibri" w:hAnsi="Calibri"/>
          <w:sz w:val="22"/>
          <w:szCs w:val="22"/>
        </w:rPr>
      </w:pPr>
    </w:p>
    <w:p w:rsidR="00464A80" w:rsidRDefault="00464A80" w:rsidP="007F134F">
      <w:pPr>
        <w:jc w:val="both"/>
        <w:rPr>
          <w:rFonts w:ascii="Calibri" w:hAnsi="Calibri"/>
          <w:sz w:val="22"/>
          <w:szCs w:val="22"/>
        </w:rPr>
      </w:pPr>
      <w:r w:rsidRPr="002A450A">
        <w:rPr>
          <w:rFonts w:ascii="Calibri" w:hAnsi="Calibri"/>
          <w:sz w:val="22"/>
          <w:szCs w:val="22"/>
        </w:rPr>
        <w:t>You worked well with your partner.  You kept commitments and worked through decisions together.  You</w:t>
      </w:r>
      <w:r w:rsidR="00CC48BC" w:rsidRPr="002A450A">
        <w:rPr>
          <w:rFonts w:ascii="Calibri" w:hAnsi="Calibri"/>
          <w:sz w:val="22"/>
          <w:szCs w:val="22"/>
        </w:rPr>
        <w:t xml:space="preserve"> also worked well with the</w:t>
      </w:r>
      <w:r w:rsidRPr="002A450A">
        <w:rPr>
          <w:rFonts w:ascii="Calibri" w:hAnsi="Calibri"/>
          <w:sz w:val="22"/>
          <w:szCs w:val="22"/>
        </w:rPr>
        <w:t xml:space="preserve"> supervising teachers, getting needed approvals and responding positively to constructive criticism.</w:t>
      </w:r>
    </w:p>
    <w:p w:rsidR="00441B9B" w:rsidRPr="00664DC1" w:rsidRDefault="00441B9B"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441B9B" w:rsidRPr="00664DC1" w:rsidRDefault="00441B9B" w:rsidP="007F134F">
      <w:pPr>
        <w:jc w:val="both"/>
        <w:rPr>
          <w:rFonts w:ascii="Calibri" w:hAnsi="Calibri"/>
          <w:sz w:val="22"/>
          <w:szCs w:val="22"/>
        </w:rPr>
      </w:pPr>
      <w:r>
        <w:rPr>
          <w:rFonts w:ascii="Calibri" w:hAnsi="Calibri"/>
          <w:sz w:val="22"/>
          <w:szCs w:val="22"/>
        </w:rPr>
        <w:t xml:space="preserve">50                         44                      39                      34                      </w:t>
      </w:r>
      <w:r w:rsidR="00B75AE4">
        <w:rPr>
          <w:rFonts w:ascii="Calibri" w:hAnsi="Calibri"/>
          <w:sz w:val="22"/>
          <w:szCs w:val="22"/>
        </w:rPr>
        <w:t>3</w:t>
      </w:r>
      <w:r>
        <w:rPr>
          <w:rFonts w:ascii="Calibri" w:hAnsi="Calibri"/>
          <w:sz w:val="22"/>
          <w:szCs w:val="22"/>
        </w:rPr>
        <w:t xml:space="preserve">0                     </w:t>
      </w:r>
      <w:r w:rsidR="00B75AE4">
        <w:rPr>
          <w:rFonts w:ascii="Calibri" w:hAnsi="Calibri"/>
          <w:sz w:val="22"/>
          <w:szCs w:val="22"/>
        </w:rPr>
        <w:t>29</w:t>
      </w:r>
      <w:r>
        <w:rPr>
          <w:rFonts w:ascii="Calibri" w:hAnsi="Calibri"/>
          <w:sz w:val="22"/>
          <w:szCs w:val="22"/>
        </w:rPr>
        <w:t>-0</w:t>
      </w:r>
    </w:p>
    <w:p w:rsidR="00441B9B" w:rsidRPr="002A450A" w:rsidRDefault="00441B9B" w:rsidP="007F134F">
      <w:pPr>
        <w:jc w:val="both"/>
        <w:rPr>
          <w:rFonts w:ascii="Calibri" w:hAnsi="Calibri"/>
          <w:sz w:val="22"/>
          <w:szCs w:val="22"/>
        </w:rPr>
      </w:pPr>
    </w:p>
    <w:p w:rsidR="00D5096D" w:rsidRPr="002A450A" w:rsidRDefault="00D5096D" w:rsidP="007F134F">
      <w:pPr>
        <w:jc w:val="both"/>
        <w:rPr>
          <w:rFonts w:ascii="Calibri" w:hAnsi="Calibri"/>
          <w:sz w:val="22"/>
          <w:szCs w:val="22"/>
        </w:rPr>
      </w:pPr>
    </w:p>
    <w:p w:rsidR="00D5096D" w:rsidRDefault="00D5096D" w:rsidP="007F134F">
      <w:pPr>
        <w:jc w:val="both"/>
        <w:rPr>
          <w:rFonts w:ascii="Calibri" w:hAnsi="Calibri"/>
          <w:sz w:val="22"/>
          <w:szCs w:val="22"/>
        </w:rPr>
      </w:pPr>
      <w:r w:rsidRPr="002A450A">
        <w:rPr>
          <w:rFonts w:ascii="Calibri" w:hAnsi="Calibri"/>
          <w:sz w:val="22"/>
          <w:szCs w:val="22"/>
        </w:rPr>
        <w:t>You visited your students in at least two of their home schools</w:t>
      </w:r>
      <w:r w:rsidR="00B75AE4">
        <w:rPr>
          <w:rFonts w:ascii="Calibri" w:hAnsi="Calibri"/>
          <w:sz w:val="22"/>
          <w:szCs w:val="22"/>
        </w:rPr>
        <w:t>, worked well with them to help them further understand their texts and/or projects, and acted as a professional</w:t>
      </w:r>
      <w:r w:rsidRPr="002A450A">
        <w:rPr>
          <w:rFonts w:ascii="Calibri" w:hAnsi="Calibri"/>
          <w:sz w:val="22"/>
          <w:szCs w:val="22"/>
        </w:rPr>
        <w:t>.</w:t>
      </w:r>
    </w:p>
    <w:p w:rsidR="00B75AE4" w:rsidRPr="00664DC1" w:rsidRDefault="00B75AE4"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B75AE4" w:rsidRPr="00664DC1" w:rsidRDefault="00B75AE4" w:rsidP="007F134F">
      <w:pPr>
        <w:jc w:val="both"/>
        <w:rPr>
          <w:rFonts w:ascii="Calibri" w:hAnsi="Calibri"/>
          <w:sz w:val="22"/>
          <w:szCs w:val="22"/>
        </w:rPr>
      </w:pPr>
      <w:r>
        <w:rPr>
          <w:rFonts w:ascii="Calibri" w:hAnsi="Calibri"/>
          <w:sz w:val="22"/>
          <w:szCs w:val="22"/>
        </w:rPr>
        <w:t>50                         44                      39                      34                      30                     29-0</w:t>
      </w:r>
    </w:p>
    <w:p w:rsidR="00B75AE4" w:rsidRPr="002A450A" w:rsidRDefault="00B75AE4" w:rsidP="007F134F">
      <w:pPr>
        <w:jc w:val="both"/>
        <w:rPr>
          <w:rFonts w:ascii="Calibri" w:hAnsi="Calibri"/>
          <w:sz w:val="22"/>
          <w:szCs w:val="22"/>
        </w:rPr>
      </w:pPr>
    </w:p>
    <w:p w:rsidR="00464A80" w:rsidRPr="002A450A" w:rsidRDefault="00464A80" w:rsidP="007F134F">
      <w:pPr>
        <w:jc w:val="both"/>
        <w:rPr>
          <w:rFonts w:ascii="Calibri" w:hAnsi="Calibri"/>
          <w:sz w:val="22"/>
          <w:szCs w:val="22"/>
        </w:rPr>
      </w:pPr>
    </w:p>
    <w:p w:rsidR="00464A80" w:rsidRDefault="00CD2037" w:rsidP="007F134F">
      <w:pPr>
        <w:jc w:val="both"/>
        <w:rPr>
          <w:rFonts w:ascii="Calibri" w:hAnsi="Calibri"/>
          <w:sz w:val="22"/>
          <w:szCs w:val="22"/>
        </w:rPr>
      </w:pPr>
      <w:r w:rsidRPr="002A450A">
        <w:rPr>
          <w:rFonts w:ascii="Calibri" w:hAnsi="Calibri"/>
          <w:sz w:val="22"/>
          <w:szCs w:val="22"/>
        </w:rPr>
        <w:t xml:space="preserve">You </w:t>
      </w:r>
      <w:r w:rsidR="007F134F">
        <w:rPr>
          <w:rFonts w:ascii="Calibri" w:hAnsi="Calibri"/>
          <w:sz w:val="22"/>
          <w:szCs w:val="22"/>
        </w:rPr>
        <w:t xml:space="preserve">three reflections posts </w:t>
      </w:r>
      <w:r w:rsidR="00464A80" w:rsidRPr="002A450A">
        <w:rPr>
          <w:rFonts w:ascii="Calibri" w:hAnsi="Calibri"/>
          <w:sz w:val="22"/>
          <w:szCs w:val="22"/>
        </w:rPr>
        <w:t>were well developed, with insights and examples</w:t>
      </w:r>
      <w:r w:rsidR="007F134F">
        <w:rPr>
          <w:rFonts w:ascii="Calibri" w:hAnsi="Calibri"/>
          <w:sz w:val="22"/>
          <w:szCs w:val="22"/>
        </w:rPr>
        <w:t>, and show that you have thought carefully about what the project has meant for both you and your high school students</w:t>
      </w:r>
      <w:r w:rsidR="00464A80" w:rsidRPr="002A450A">
        <w:rPr>
          <w:rFonts w:ascii="Calibri" w:hAnsi="Calibri"/>
          <w:sz w:val="22"/>
          <w:szCs w:val="22"/>
        </w:rPr>
        <w:t xml:space="preserve">.  You </w:t>
      </w:r>
      <w:r w:rsidR="007F134F">
        <w:rPr>
          <w:rFonts w:ascii="Calibri" w:hAnsi="Calibri"/>
          <w:sz w:val="22"/>
          <w:szCs w:val="22"/>
        </w:rPr>
        <w:t xml:space="preserve">have </w:t>
      </w:r>
      <w:r w:rsidR="00464A80" w:rsidRPr="002A450A">
        <w:rPr>
          <w:rFonts w:ascii="Calibri" w:hAnsi="Calibri"/>
          <w:sz w:val="22"/>
          <w:szCs w:val="22"/>
        </w:rPr>
        <w:t xml:space="preserve">met deadlines for reflections.  </w:t>
      </w:r>
    </w:p>
    <w:p w:rsidR="00B75AE4" w:rsidRPr="00664DC1" w:rsidRDefault="00B75AE4" w:rsidP="007F134F">
      <w:pPr>
        <w:jc w:val="both"/>
        <w:rPr>
          <w:rFonts w:ascii="Calibri" w:hAnsi="Calibri"/>
          <w:sz w:val="22"/>
          <w:szCs w:val="22"/>
        </w:rPr>
      </w:pPr>
      <w:r w:rsidRPr="00664DC1">
        <w:rPr>
          <w:rFonts w:ascii="Calibri" w:hAnsi="Calibri"/>
          <w:sz w:val="22"/>
          <w:szCs w:val="22"/>
        </w:rPr>
        <w:t>______________________________________________________________</w:t>
      </w:r>
      <w:r>
        <w:rPr>
          <w:rFonts w:ascii="Calibri" w:hAnsi="Calibri"/>
          <w:sz w:val="22"/>
          <w:szCs w:val="22"/>
        </w:rPr>
        <w:t>_</w:t>
      </w:r>
      <w:r w:rsidRPr="00664DC1">
        <w:rPr>
          <w:rFonts w:ascii="Calibri" w:hAnsi="Calibri"/>
          <w:sz w:val="22"/>
          <w:szCs w:val="22"/>
        </w:rPr>
        <w:t>__</w:t>
      </w:r>
    </w:p>
    <w:p w:rsidR="00B75AE4" w:rsidRPr="00664DC1" w:rsidRDefault="007F134F" w:rsidP="007F134F">
      <w:pPr>
        <w:jc w:val="both"/>
        <w:rPr>
          <w:rFonts w:ascii="Calibri" w:hAnsi="Calibri"/>
          <w:sz w:val="22"/>
          <w:szCs w:val="22"/>
        </w:rPr>
      </w:pPr>
      <w:r>
        <w:rPr>
          <w:rFonts w:ascii="Calibri" w:hAnsi="Calibri"/>
          <w:sz w:val="22"/>
          <w:szCs w:val="22"/>
        </w:rPr>
        <w:t>3</w:t>
      </w:r>
      <w:r w:rsidR="00B75AE4">
        <w:rPr>
          <w:rFonts w:ascii="Calibri" w:hAnsi="Calibri"/>
          <w:sz w:val="22"/>
          <w:szCs w:val="22"/>
        </w:rPr>
        <w:t xml:space="preserve">0                         </w:t>
      </w:r>
      <w:r>
        <w:rPr>
          <w:rFonts w:ascii="Calibri" w:hAnsi="Calibri"/>
          <w:sz w:val="22"/>
          <w:szCs w:val="22"/>
        </w:rPr>
        <w:t>27</w:t>
      </w:r>
      <w:r w:rsidR="00B75AE4">
        <w:rPr>
          <w:rFonts w:ascii="Calibri" w:hAnsi="Calibri"/>
          <w:sz w:val="22"/>
          <w:szCs w:val="22"/>
        </w:rPr>
        <w:t xml:space="preserve">                      </w:t>
      </w:r>
      <w:r>
        <w:rPr>
          <w:rFonts w:ascii="Calibri" w:hAnsi="Calibri"/>
          <w:sz w:val="22"/>
          <w:szCs w:val="22"/>
        </w:rPr>
        <w:t>24</w:t>
      </w:r>
      <w:r w:rsidR="00B75AE4">
        <w:rPr>
          <w:rFonts w:ascii="Calibri" w:hAnsi="Calibri"/>
          <w:sz w:val="22"/>
          <w:szCs w:val="22"/>
        </w:rPr>
        <w:t xml:space="preserve">                      </w:t>
      </w:r>
      <w:r>
        <w:rPr>
          <w:rFonts w:ascii="Calibri" w:hAnsi="Calibri"/>
          <w:sz w:val="22"/>
          <w:szCs w:val="22"/>
        </w:rPr>
        <w:t>21</w:t>
      </w:r>
      <w:r w:rsidR="00B75AE4">
        <w:rPr>
          <w:rFonts w:ascii="Calibri" w:hAnsi="Calibri"/>
          <w:sz w:val="22"/>
          <w:szCs w:val="22"/>
        </w:rPr>
        <w:t xml:space="preserve">                      </w:t>
      </w:r>
      <w:r>
        <w:rPr>
          <w:rFonts w:ascii="Calibri" w:hAnsi="Calibri"/>
          <w:sz w:val="22"/>
          <w:szCs w:val="22"/>
        </w:rPr>
        <w:t>18</w:t>
      </w:r>
      <w:r w:rsidR="00B75AE4">
        <w:rPr>
          <w:rFonts w:ascii="Calibri" w:hAnsi="Calibri"/>
          <w:sz w:val="22"/>
          <w:szCs w:val="22"/>
        </w:rPr>
        <w:t xml:space="preserve">                     </w:t>
      </w:r>
      <w:r>
        <w:rPr>
          <w:rFonts w:ascii="Calibri" w:hAnsi="Calibri"/>
          <w:sz w:val="22"/>
          <w:szCs w:val="22"/>
        </w:rPr>
        <w:t>17</w:t>
      </w:r>
      <w:r w:rsidR="00B75AE4">
        <w:rPr>
          <w:rFonts w:ascii="Calibri" w:hAnsi="Calibri"/>
          <w:sz w:val="22"/>
          <w:szCs w:val="22"/>
        </w:rPr>
        <w:t>-0</w:t>
      </w:r>
    </w:p>
    <w:p w:rsidR="00B75AE4" w:rsidRDefault="00B75AE4" w:rsidP="007F134F">
      <w:pPr>
        <w:jc w:val="both"/>
        <w:rPr>
          <w:rFonts w:ascii="Calibri" w:hAnsi="Calibri"/>
          <w:sz w:val="22"/>
          <w:szCs w:val="22"/>
        </w:rPr>
      </w:pPr>
    </w:p>
    <w:p w:rsidR="005B32B2" w:rsidRPr="005B32B2" w:rsidRDefault="005B32B2" w:rsidP="005B32B2">
      <w:pPr>
        <w:jc w:val="right"/>
        <w:rPr>
          <w:rFonts w:ascii="Calibri" w:hAnsi="Calibri"/>
          <w:sz w:val="22"/>
          <w:szCs w:val="22"/>
        </w:rPr>
      </w:pPr>
      <w:r w:rsidRPr="0017534D">
        <w:rPr>
          <w:rFonts w:ascii="Calibri" w:hAnsi="Calibri"/>
          <w:b/>
          <w:sz w:val="24"/>
          <w:szCs w:val="24"/>
        </w:rPr>
        <w:t>_____/</w:t>
      </w:r>
      <w:r>
        <w:rPr>
          <w:rFonts w:ascii="Calibri" w:hAnsi="Calibri"/>
          <w:b/>
          <w:sz w:val="24"/>
          <w:szCs w:val="24"/>
        </w:rPr>
        <w:t>3</w:t>
      </w:r>
      <w:r w:rsidRPr="0017534D">
        <w:rPr>
          <w:rFonts w:ascii="Calibri" w:hAnsi="Calibri"/>
          <w:b/>
          <w:sz w:val="24"/>
          <w:szCs w:val="24"/>
        </w:rPr>
        <w:t>5</w:t>
      </w:r>
      <w:r>
        <w:rPr>
          <w:rFonts w:ascii="Calibri" w:hAnsi="Calibri"/>
          <w:b/>
          <w:sz w:val="24"/>
          <w:szCs w:val="24"/>
        </w:rPr>
        <w:t>0</w:t>
      </w:r>
      <w:r w:rsidRPr="0017534D">
        <w:rPr>
          <w:rFonts w:ascii="Calibri" w:hAnsi="Calibri"/>
          <w:b/>
          <w:sz w:val="24"/>
          <w:szCs w:val="24"/>
        </w:rPr>
        <w:t xml:space="preserve"> Total</w:t>
      </w:r>
    </w:p>
    <w:p w:rsidR="005B32B2" w:rsidRPr="002A450A" w:rsidRDefault="005B32B2" w:rsidP="007F134F">
      <w:pPr>
        <w:jc w:val="both"/>
        <w:rPr>
          <w:rFonts w:ascii="Calibri" w:hAnsi="Calibri"/>
          <w:sz w:val="22"/>
          <w:szCs w:val="22"/>
        </w:rPr>
      </w:pPr>
    </w:p>
    <w:p w:rsidR="007F134F" w:rsidRDefault="007F134F">
      <w:pPr>
        <w:rPr>
          <w:rFonts w:ascii="Calibri" w:hAnsi="Calibri"/>
          <w:b/>
          <w:sz w:val="24"/>
          <w:szCs w:val="24"/>
        </w:rPr>
      </w:pPr>
      <w:r>
        <w:rPr>
          <w:rFonts w:ascii="Calibri" w:hAnsi="Calibri"/>
          <w:b/>
          <w:sz w:val="24"/>
          <w:szCs w:val="24"/>
        </w:rPr>
        <w:br w:type="page"/>
      </w:r>
    </w:p>
    <w:p w:rsidR="00464A80" w:rsidRPr="00A02FEA" w:rsidRDefault="00EA1A63" w:rsidP="00EA1A63">
      <w:pPr>
        <w:jc w:val="center"/>
        <w:rPr>
          <w:rFonts w:ascii="Calibri" w:hAnsi="Calibri"/>
          <w:b/>
          <w:sz w:val="24"/>
          <w:szCs w:val="24"/>
        </w:rPr>
      </w:pPr>
      <w:r w:rsidRPr="00A02FEA">
        <w:rPr>
          <w:rFonts w:ascii="Calibri" w:hAnsi="Calibri"/>
          <w:b/>
          <w:sz w:val="24"/>
          <w:szCs w:val="24"/>
        </w:rPr>
        <w:lastRenderedPageBreak/>
        <w:t>Postings and Compilation of Postings</w:t>
      </w:r>
    </w:p>
    <w:p w:rsidR="00A02FEA" w:rsidRPr="00A02FEA" w:rsidRDefault="00A02FEA" w:rsidP="00EA1A63">
      <w:pPr>
        <w:jc w:val="center"/>
        <w:rPr>
          <w:rFonts w:ascii="Calibri" w:hAnsi="Calibri"/>
          <w:b/>
          <w:sz w:val="20"/>
          <w:szCs w:val="20"/>
        </w:rPr>
      </w:pPr>
      <w:r w:rsidRPr="00A02FEA">
        <w:rPr>
          <w:rFonts w:ascii="Calibri" w:hAnsi="Calibri"/>
          <w:b/>
          <w:sz w:val="20"/>
          <w:szCs w:val="20"/>
        </w:rPr>
        <w:t>(</w:t>
      </w:r>
      <w:r w:rsidRPr="00A02FEA">
        <w:rPr>
          <w:rFonts w:ascii="Calibri" w:hAnsi="Calibri"/>
          <w:b/>
          <w:i/>
          <w:sz w:val="20"/>
          <w:szCs w:val="20"/>
        </w:rPr>
        <w:t xml:space="preserve">300 </w:t>
      </w:r>
      <w:r w:rsidR="005B32B2">
        <w:rPr>
          <w:rFonts w:ascii="Calibri" w:hAnsi="Calibri"/>
          <w:b/>
          <w:i/>
          <w:sz w:val="20"/>
          <w:szCs w:val="20"/>
        </w:rPr>
        <w:t>P</w:t>
      </w:r>
      <w:r w:rsidRPr="00A02FEA">
        <w:rPr>
          <w:rFonts w:ascii="Calibri" w:hAnsi="Calibri"/>
          <w:b/>
          <w:i/>
          <w:sz w:val="20"/>
          <w:szCs w:val="20"/>
        </w:rPr>
        <w:t>oints</w:t>
      </w:r>
      <w:r w:rsidRPr="00A02FEA">
        <w:rPr>
          <w:rFonts w:ascii="Calibri" w:hAnsi="Calibri"/>
          <w:b/>
          <w:sz w:val="20"/>
          <w:szCs w:val="20"/>
        </w:rPr>
        <w:t>)</w:t>
      </w:r>
    </w:p>
    <w:p w:rsidR="00EA1A63" w:rsidRPr="00EB3FDB" w:rsidRDefault="00EA1A63" w:rsidP="00EA1A63">
      <w:pPr>
        <w:jc w:val="both"/>
        <w:rPr>
          <w:rFonts w:ascii="Calibri" w:hAnsi="Calibri"/>
          <w:b/>
          <w:sz w:val="24"/>
          <w:szCs w:val="24"/>
        </w:rPr>
      </w:pPr>
    </w:p>
    <w:p w:rsidR="00953110" w:rsidRPr="00953110" w:rsidRDefault="00953110" w:rsidP="00953110">
      <w:pPr>
        <w:jc w:val="both"/>
        <w:rPr>
          <w:rFonts w:ascii="Calibri" w:hAnsi="Calibri"/>
          <w:sz w:val="22"/>
          <w:szCs w:val="22"/>
        </w:rPr>
      </w:pPr>
      <w:r w:rsidRPr="00953110">
        <w:rPr>
          <w:rFonts w:ascii="Calibri" w:hAnsi="Calibri"/>
          <w:sz w:val="22"/>
          <w:szCs w:val="22"/>
        </w:rPr>
        <w:t xml:space="preserve">Each time that there is an assigned reading for class you have an accompanying D2L posting/upload due by the </w:t>
      </w:r>
      <w:r w:rsidRPr="00953110">
        <w:rPr>
          <w:rFonts w:ascii="Calibri" w:hAnsi="Calibri"/>
          <w:b/>
          <w:i/>
          <w:sz w:val="22"/>
          <w:szCs w:val="22"/>
        </w:rPr>
        <w:t>beginning</w:t>
      </w:r>
      <w:r w:rsidRPr="00953110">
        <w:rPr>
          <w:rFonts w:ascii="Calibri" w:hAnsi="Calibri"/>
          <w:sz w:val="22"/>
          <w:szCs w:val="22"/>
        </w:rPr>
        <w:t xml:space="preserve"> of the period; D2L </w:t>
      </w:r>
      <w:r w:rsidRPr="00953110">
        <w:rPr>
          <w:rFonts w:ascii="Calibri" w:hAnsi="Calibri"/>
          <w:i/>
          <w:sz w:val="22"/>
          <w:szCs w:val="22"/>
        </w:rPr>
        <w:t>dropbox</w:t>
      </w:r>
      <w:r w:rsidRPr="00953110">
        <w:rPr>
          <w:rFonts w:ascii="Calibri" w:hAnsi="Calibri"/>
          <w:sz w:val="22"/>
          <w:szCs w:val="22"/>
        </w:rPr>
        <w:t xml:space="preserve"> folders, complete with directions, will become available throughout the semester.  </w:t>
      </w:r>
      <w:r w:rsidR="00EA1A63" w:rsidRPr="00953110">
        <w:rPr>
          <w:rFonts w:ascii="Calibri" w:hAnsi="Calibri"/>
          <w:sz w:val="22"/>
          <w:szCs w:val="22"/>
        </w:rPr>
        <w:t>As you post, you should keep a running document to which you add each subsequent posting</w:t>
      </w:r>
      <w:r w:rsidR="00524FF2" w:rsidRPr="00953110">
        <w:rPr>
          <w:rFonts w:ascii="Calibri" w:hAnsi="Calibri"/>
          <w:sz w:val="22"/>
          <w:szCs w:val="22"/>
        </w:rPr>
        <w:t>, with the most recent posting at the top of the document</w:t>
      </w:r>
      <w:r w:rsidRPr="00953110">
        <w:rPr>
          <w:rFonts w:ascii="Calibri" w:hAnsi="Calibri"/>
          <w:sz w:val="22"/>
          <w:szCs w:val="22"/>
        </w:rPr>
        <w:t xml:space="preserve">; </w:t>
      </w:r>
      <w:r w:rsidR="00E43CE7" w:rsidRPr="00953110">
        <w:rPr>
          <w:rFonts w:ascii="Calibri" w:hAnsi="Calibri"/>
          <w:sz w:val="22"/>
          <w:szCs w:val="22"/>
        </w:rPr>
        <w:t>do please back</w:t>
      </w:r>
      <w:r w:rsidRPr="00953110">
        <w:rPr>
          <w:rFonts w:ascii="Calibri" w:hAnsi="Calibri"/>
          <w:sz w:val="22"/>
          <w:szCs w:val="22"/>
        </w:rPr>
        <w:t xml:space="preserve"> up this document</w:t>
      </w:r>
      <w:r w:rsidR="00E43CE7" w:rsidRPr="00953110">
        <w:rPr>
          <w:rFonts w:ascii="Calibri" w:hAnsi="Calibri"/>
          <w:sz w:val="22"/>
          <w:szCs w:val="22"/>
        </w:rPr>
        <w:t>!</w:t>
      </w:r>
    </w:p>
    <w:p w:rsidR="00953110" w:rsidRPr="00953110" w:rsidRDefault="00953110" w:rsidP="00953110">
      <w:pPr>
        <w:jc w:val="both"/>
        <w:rPr>
          <w:rFonts w:ascii="Calibri" w:hAnsi="Calibri"/>
          <w:sz w:val="22"/>
          <w:szCs w:val="22"/>
        </w:rPr>
      </w:pPr>
    </w:p>
    <w:p w:rsidR="00953110" w:rsidRPr="002A450A" w:rsidRDefault="00953110" w:rsidP="00953110">
      <w:pPr>
        <w:jc w:val="both"/>
        <w:rPr>
          <w:rFonts w:ascii="Calibri" w:hAnsi="Calibri"/>
          <w:b/>
          <w:sz w:val="22"/>
          <w:szCs w:val="22"/>
          <w:u w:val="single"/>
        </w:rPr>
      </w:pPr>
      <w:r w:rsidRPr="002A450A">
        <w:rPr>
          <w:rFonts w:ascii="Calibri" w:hAnsi="Calibri"/>
          <w:b/>
          <w:sz w:val="22"/>
          <w:szCs w:val="22"/>
          <w:u w:val="single"/>
        </w:rPr>
        <w:t>Learning Goals for this Assessment:</w:t>
      </w:r>
    </w:p>
    <w:p w:rsidR="00953110" w:rsidRPr="00953110" w:rsidRDefault="00953110" w:rsidP="004D4D95">
      <w:pPr>
        <w:numPr>
          <w:ilvl w:val="0"/>
          <w:numId w:val="29"/>
        </w:numPr>
        <w:jc w:val="both"/>
        <w:rPr>
          <w:rFonts w:ascii="Calibri" w:hAnsi="Calibri"/>
          <w:sz w:val="22"/>
          <w:szCs w:val="22"/>
        </w:rPr>
      </w:pPr>
      <w:r w:rsidRPr="00953110">
        <w:rPr>
          <w:rFonts w:ascii="Calibri" w:hAnsi="Calibri"/>
          <w:sz w:val="22"/>
          <w:szCs w:val="22"/>
        </w:rPr>
        <w:t>For the postings, the learning goal is to bring a considered understanding of the day’s reading to each class, so that we can begin with discussion and application.</w:t>
      </w:r>
    </w:p>
    <w:p w:rsidR="00953110" w:rsidRPr="00953110" w:rsidRDefault="00953110" w:rsidP="004D4D95">
      <w:pPr>
        <w:numPr>
          <w:ilvl w:val="0"/>
          <w:numId w:val="29"/>
        </w:numPr>
        <w:jc w:val="both"/>
        <w:rPr>
          <w:rFonts w:ascii="Calibri" w:hAnsi="Calibri"/>
          <w:sz w:val="22"/>
          <w:szCs w:val="22"/>
        </w:rPr>
      </w:pPr>
      <w:r w:rsidRPr="00953110">
        <w:rPr>
          <w:rFonts w:ascii="Calibri" w:hAnsi="Calibri"/>
          <w:sz w:val="22"/>
          <w:szCs w:val="22"/>
        </w:rPr>
        <w:t>For the compilation, there are two main purposes: (1) For you to look at the reading overall and consolidate your understanding, and (2) For you to keep a good list of specific strategies you would like to use in your own classroom.</w:t>
      </w:r>
    </w:p>
    <w:p w:rsidR="00953110" w:rsidRPr="00953110" w:rsidRDefault="00953110" w:rsidP="00953110">
      <w:pPr>
        <w:jc w:val="both"/>
        <w:rPr>
          <w:rFonts w:ascii="Calibri" w:hAnsi="Calibri"/>
          <w:b/>
          <w:sz w:val="22"/>
          <w:szCs w:val="22"/>
        </w:rPr>
      </w:pPr>
    </w:p>
    <w:p w:rsidR="00953110" w:rsidRPr="00953110" w:rsidRDefault="00953110" w:rsidP="00953110">
      <w:pPr>
        <w:rPr>
          <w:rFonts w:ascii="Calibri" w:hAnsi="Calibri"/>
          <w:b/>
          <w:sz w:val="22"/>
          <w:szCs w:val="22"/>
          <w:u w:val="single"/>
        </w:rPr>
      </w:pPr>
      <w:r w:rsidRPr="00953110">
        <w:rPr>
          <w:rFonts w:ascii="Calibri" w:hAnsi="Calibri"/>
          <w:b/>
          <w:sz w:val="22"/>
          <w:szCs w:val="22"/>
          <w:u w:val="single"/>
        </w:rPr>
        <w:t>Basic Requirements:</w:t>
      </w:r>
    </w:p>
    <w:p w:rsidR="00953110" w:rsidRDefault="00953110" w:rsidP="004D4D95">
      <w:pPr>
        <w:pStyle w:val="ListParagraph"/>
        <w:numPr>
          <w:ilvl w:val="0"/>
          <w:numId w:val="30"/>
        </w:numPr>
        <w:jc w:val="both"/>
        <w:rPr>
          <w:rFonts w:ascii="Calibri" w:hAnsi="Calibri"/>
          <w:sz w:val="22"/>
          <w:szCs w:val="22"/>
        </w:rPr>
      </w:pPr>
      <w:r>
        <w:rPr>
          <w:rFonts w:ascii="Calibri" w:hAnsi="Calibri"/>
          <w:sz w:val="22"/>
          <w:szCs w:val="22"/>
        </w:rPr>
        <w:t>After each assigned reading, complete a posting following the directions/prompts outlined in the D2L dropbox.</w:t>
      </w:r>
    </w:p>
    <w:p w:rsidR="00953110" w:rsidRDefault="00953110" w:rsidP="004D4D95">
      <w:pPr>
        <w:pStyle w:val="ListParagraph"/>
        <w:numPr>
          <w:ilvl w:val="1"/>
          <w:numId w:val="30"/>
        </w:numPr>
        <w:jc w:val="both"/>
        <w:rPr>
          <w:rFonts w:ascii="Calibri" w:hAnsi="Calibri"/>
          <w:sz w:val="22"/>
          <w:szCs w:val="22"/>
        </w:rPr>
      </w:pPr>
      <w:r>
        <w:rPr>
          <w:rFonts w:ascii="Calibri" w:hAnsi="Calibri"/>
          <w:sz w:val="22"/>
          <w:szCs w:val="22"/>
        </w:rPr>
        <w:t xml:space="preserve">Upload your response by the beginning of each class.  </w:t>
      </w:r>
    </w:p>
    <w:p w:rsidR="00953110" w:rsidRDefault="00953110" w:rsidP="004D4D95">
      <w:pPr>
        <w:pStyle w:val="ListParagraph"/>
        <w:numPr>
          <w:ilvl w:val="1"/>
          <w:numId w:val="30"/>
        </w:numPr>
        <w:jc w:val="both"/>
        <w:rPr>
          <w:rFonts w:ascii="Calibri" w:hAnsi="Calibri"/>
          <w:sz w:val="22"/>
          <w:szCs w:val="22"/>
        </w:rPr>
      </w:pPr>
      <w:r>
        <w:rPr>
          <w:rFonts w:ascii="Calibri" w:hAnsi="Calibri"/>
          <w:sz w:val="22"/>
          <w:szCs w:val="22"/>
        </w:rPr>
        <w:t xml:space="preserve">Add new responses to the </w:t>
      </w:r>
      <w:r>
        <w:rPr>
          <w:rFonts w:ascii="Calibri" w:hAnsi="Calibri"/>
          <w:i/>
          <w:sz w:val="22"/>
          <w:szCs w:val="22"/>
        </w:rPr>
        <w:t xml:space="preserve">beginning </w:t>
      </w:r>
      <w:r>
        <w:rPr>
          <w:rFonts w:ascii="Calibri" w:hAnsi="Calibri"/>
          <w:sz w:val="22"/>
          <w:szCs w:val="22"/>
        </w:rPr>
        <w:t>of the document</w:t>
      </w:r>
      <w:r w:rsidR="00A02FEA">
        <w:rPr>
          <w:rFonts w:ascii="Calibri" w:hAnsi="Calibri"/>
          <w:sz w:val="22"/>
          <w:szCs w:val="22"/>
        </w:rPr>
        <w:t xml:space="preserve"> (i.e. reverse chronological order)</w:t>
      </w:r>
    </w:p>
    <w:p w:rsidR="00953110" w:rsidRDefault="00953110" w:rsidP="004D4D95">
      <w:pPr>
        <w:pStyle w:val="ListParagraph"/>
        <w:numPr>
          <w:ilvl w:val="0"/>
          <w:numId w:val="30"/>
        </w:numPr>
        <w:jc w:val="both"/>
        <w:rPr>
          <w:rFonts w:ascii="Calibri" w:hAnsi="Calibri"/>
          <w:sz w:val="22"/>
          <w:szCs w:val="22"/>
        </w:rPr>
      </w:pPr>
      <w:r w:rsidRPr="00953110">
        <w:rPr>
          <w:rFonts w:ascii="Calibri" w:hAnsi="Calibri"/>
          <w:sz w:val="22"/>
          <w:szCs w:val="22"/>
        </w:rPr>
        <w:t>At th</w:t>
      </w:r>
      <w:r w:rsidR="00EA1A63" w:rsidRPr="00953110">
        <w:rPr>
          <w:rFonts w:ascii="Calibri" w:hAnsi="Calibri"/>
          <w:sz w:val="22"/>
          <w:szCs w:val="22"/>
        </w:rPr>
        <w:t xml:space="preserve">e time that this </w:t>
      </w:r>
      <w:r w:rsidR="00EA1A63" w:rsidRPr="00F5552F">
        <w:rPr>
          <w:rFonts w:ascii="Calibri" w:hAnsi="Calibri"/>
          <w:b/>
          <w:sz w:val="22"/>
          <w:szCs w:val="22"/>
        </w:rPr>
        <w:t>compilation</w:t>
      </w:r>
      <w:r w:rsidR="00EA1A63" w:rsidRPr="00953110">
        <w:rPr>
          <w:rFonts w:ascii="Calibri" w:hAnsi="Calibri"/>
          <w:sz w:val="22"/>
          <w:szCs w:val="22"/>
        </w:rPr>
        <w:t xml:space="preserve"> is due, you should </w:t>
      </w:r>
      <w:r w:rsidR="00EA1A63" w:rsidRPr="00F5552F">
        <w:rPr>
          <w:rFonts w:ascii="Calibri" w:hAnsi="Calibri"/>
          <w:b/>
          <w:sz w:val="22"/>
          <w:szCs w:val="22"/>
        </w:rPr>
        <w:t xml:space="preserve">do </w:t>
      </w:r>
      <w:r w:rsidR="00EA1A63" w:rsidRPr="00F5552F">
        <w:rPr>
          <w:rFonts w:ascii="Calibri" w:hAnsi="Calibri"/>
          <w:b/>
          <w:sz w:val="22"/>
          <w:szCs w:val="22"/>
          <w:u w:val="single"/>
        </w:rPr>
        <w:t>two additional</w:t>
      </w:r>
      <w:r w:rsidR="00EA1A63" w:rsidRPr="00F5552F">
        <w:rPr>
          <w:rFonts w:ascii="Calibri" w:hAnsi="Calibri"/>
          <w:b/>
          <w:sz w:val="22"/>
          <w:szCs w:val="22"/>
        </w:rPr>
        <w:t xml:space="preserve"> things</w:t>
      </w:r>
      <w:r w:rsidR="00EA1A63" w:rsidRPr="00953110">
        <w:rPr>
          <w:rFonts w:ascii="Calibri" w:hAnsi="Calibri"/>
          <w:sz w:val="22"/>
          <w:szCs w:val="22"/>
        </w:rPr>
        <w:t xml:space="preserve">: </w:t>
      </w:r>
    </w:p>
    <w:p w:rsidR="00953110" w:rsidRDefault="00EA1A63" w:rsidP="004D4D95">
      <w:pPr>
        <w:pStyle w:val="ListParagraph"/>
        <w:numPr>
          <w:ilvl w:val="1"/>
          <w:numId w:val="30"/>
        </w:numPr>
        <w:jc w:val="both"/>
        <w:rPr>
          <w:rFonts w:ascii="Calibri" w:hAnsi="Calibri"/>
          <w:sz w:val="22"/>
          <w:szCs w:val="22"/>
        </w:rPr>
      </w:pPr>
      <w:r w:rsidRPr="00953110">
        <w:rPr>
          <w:rFonts w:ascii="Calibri" w:hAnsi="Calibri"/>
          <w:sz w:val="22"/>
          <w:szCs w:val="22"/>
        </w:rPr>
        <w:t>Complete any posting or prompt which you missed along the way</w:t>
      </w:r>
    </w:p>
    <w:p w:rsidR="00EA1A63" w:rsidRPr="00953110" w:rsidRDefault="00953110" w:rsidP="004D4D95">
      <w:pPr>
        <w:pStyle w:val="ListParagraph"/>
        <w:numPr>
          <w:ilvl w:val="1"/>
          <w:numId w:val="30"/>
        </w:numPr>
        <w:jc w:val="both"/>
        <w:rPr>
          <w:rFonts w:ascii="Calibri" w:hAnsi="Calibri"/>
          <w:sz w:val="22"/>
          <w:szCs w:val="22"/>
        </w:rPr>
      </w:pPr>
      <w:r w:rsidRPr="00953110">
        <w:rPr>
          <w:rFonts w:ascii="Calibri" w:hAnsi="Calibri"/>
          <w:sz w:val="22"/>
          <w:szCs w:val="22"/>
        </w:rPr>
        <w:t>A</w:t>
      </w:r>
      <w:r w:rsidR="00EA1A63" w:rsidRPr="00953110">
        <w:rPr>
          <w:rFonts w:ascii="Calibri" w:hAnsi="Calibri"/>
          <w:sz w:val="22"/>
          <w:szCs w:val="22"/>
        </w:rPr>
        <w:t>dd a</w:t>
      </w:r>
      <w:r w:rsidR="00CD2037" w:rsidRPr="00953110">
        <w:rPr>
          <w:rFonts w:ascii="Calibri" w:hAnsi="Calibri"/>
          <w:sz w:val="22"/>
          <w:szCs w:val="22"/>
        </w:rPr>
        <w:t xml:space="preserve"> </w:t>
      </w:r>
      <w:r w:rsidRPr="00953110">
        <w:rPr>
          <w:rFonts w:ascii="Calibri" w:hAnsi="Calibri"/>
          <w:sz w:val="22"/>
          <w:szCs w:val="22"/>
        </w:rPr>
        <w:t xml:space="preserve">final reflection considering what you have learned from the course readings and how they will impact your future practice as a reading instructor. </w:t>
      </w:r>
      <w:r w:rsidR="001454CD" w:rsidRPr="00953110">
        <w:rPr>
          <w:rFonts w:ascii="Calibri" w:hAnsi="Calibri"/>
          <w:sz w:val="22"/>
          <w:szCs w:val="22"/>
        </w:rPr>
        <w:t xml:space="preserve">You will find </w:t>
      </w:r>
      <w:r w:rsidRPr="00953110">
        <w:rPr>
          <w:rFonts w:ascii="Calibri" w:hAnsi="Calibri"/>
          <w:sz w:val="22"/>
          <w:szCs w:val="22"/>
        </w:rPr>
        <w:t xml:space="preserve">more detailed </w:t>
      </w:r>
      <w:r w:rsidR="001454CD" w:rsidRPr="00953110">
        <w:rPr>
          <w:rFonts w:ascii="Calibri" w:hAnsi="Calibri"/>
          <w:sz w:val="22"/>
          <w:szCs w:val="22"/>
        </w:rPr>
        <w:t xml:space="preserve">prompts for this reflection </w:t>
      </w:r>
      <w:r w:rsidRPr="00953110">
        <w:rPr>
          <w:rFonts w:ascii="Calibri" w:hAnsi="Calibri"/>
          <w:sz w:val="22"/>
          <w:szCs w:val="22"/>
        </w:rPr>
        <w:t xml:space="preserve">in </w:t>
      </w:r>
      <w:r w:rsidR="001454CD" w:rsidRPr="00953110">
        <w:rPr>
          <w:rFonts w:ascii="Calibri" w:hAnsi="Calibri"/>
          <w:sz w:val="22"/>
          <w:szCs w:val="22"/>
        </w:rPr>
        <w:t>the dropbox</w:t>
      </w:r>
      <w:r w:rsidRPr="00953110">
        <w:rPr>
          <w:rFonts w:ascii="Calibri" w:hAnsi="Calibri"/>
          <w:sz w:val="22"/>
          <w:szCs w:val="22"/>
        </w:rPr>
        <w:t xml:space="preserve"> instructions</w:t>
      </w:r>
      <w:r w:rsidR="001454CD" w:rsidRPr="00953110">
        <w:rPr>
          <w:rFonts w:ascii="Calibri" w:hAnsi="Calibri"/>
          <w:sz w:val="22"/>
          <w:szCs w:val="22"/>
        </w:rPr>
        <w:t>.</w:t>
      </w:r>
    </w:p>
    <w:p w:rsidR="001454CD" w:rsidRPr="00EB3FDB" w:rsidRDefault="001454CD" w:rsidP="00EA1A63">
      <w:pPr>
        <w:rPr>
          <w:rFonts w:ascii="Calibri" w:hAnsi="Calibri"/>
          <w:sz w:val="24"/>
          <w:szCs w:val="24"/>
        </w:rPr>
      </w:pPr>
    </w:p>
    <w:p w:rsidR="00A02FEA" w:rsidRPr="00A02FEA" w:rsidRDefault="00A02FEA" w:rsidP="00EA1A63">
      <w:pPr>
        <w:rPr>
          <w:rFonts w:ascii="Calibri" w:hAnsi="Calibri"/>
          <w:b/>
          <w:sz w:val="22"/>
          <w:szCs w:val="22"/>
          <w:u w:val="single"/>
        </w:rPr>
      </w:pPr>
      <w:r w:rsidRPr="00A02FEA">
        <w:rPr>
          <w:rFonts w:ascii="Calibri" w:hAnsi="Calibri"/>
          <w:b/>
          <w:sz w:val="22"/>
          <w:szCs w:val="22"/>
          <w:u w:val="single"/>
        </w:rPr>
        <w:t>Grading:</w:t>
      </w:r>
    </w:p>
    <w:p w:rsidR="00EA1A63" w:rsidRDefault="00EA1A63" w:rsidP="00A02FEA">
      <w:pPr>
        <w:ind w:left="720"/>
        <w:rPr>
          <w:rFonts w:ascii="Calibri" w:hAnsi="Calibri"/>
          <w:sz w:val="22"/>
          <w:szCs w:val="22"/>
        </w:rPr>
      </w:pPr>
      <w:r w:rsidRPr="00A02FEA">
        <w:rPr>
          <w:rFonts w:ascii="Calibri" w:hAnsi="Calibri"/>
          <w:sz w:val="22"/>
          <w:szCs w:val="22"/>
        </w:rPr>
        <w:t>This assignment will be graded on completion.  If you</w:t>
      </w:r>
      <w:r w:rsidR="00A02FEA">
        <w:rPr>
          <w:rFonts w:ascii="Calibri" w:hAnsi="Calibri"/>
          <w:sz w:val="22"/>
          <w:szCs w:val="22"/>
        </w:rPr>
        <w:t xml:space="preserve">r posts are complete, on time and thoroughly respond to the provided prompts </w:t>
      </w:r>
      <w:r w:rsidRPr="00A02FEA">
        <w:rPr>
          <w:rFonts w:ascii="Calibri" w:hAnsi="Calibri"/>
          <w:sz w:val="22"/>
          <w:szCs w:val="22"/>
        </w:rPr>
        <w:t>your postings will receive full credit</w:t>
      </w:r>
      <w:r w:rsidR="00A02FEA">
        <w:rPr>
          <w:rFonts w:ascii="Calibri" w:hAnsi="Calibri"/>
          <w:sz w:val="22"/>
          <w:szCs w:val="22"/>
        </w:rPr>
        <w:t xml:space="preserve"> </w:t>
      </w:r>
      <w:r w:rsidR="00A02FEA">
        <w:rPr>
          <w:rFonts w:ascii="Calibri" w:hAnsi="Calibri"/>
          <w:b/>
          <w:sz w:val="22"/>
          <w:szCs w:val="22"/>
        </w:rPr>
        <w:t>(</w:t>
      </w:r>
      <w:r w:rsidR="009D2671" w:rsidRPr="009D2671">
        <w:rPr>
          <w:rFonts w:ascii="Calibri" w:hAnsi="Calibri"/>
          <w:b/>
          <w:i/>
          <w:sz w:val="22"/>
          <w:szCs w:val="22"/>
        </w:rPr>
        <w:t xml:space="preserve">10 @ 25 points each = </w:t>
      </w:r>
      <w:r w:rsidR="00A02FEA" w:rsidRPr="009D2671">
        <w:rPr>
          <w:rFonts w:ascii="Calibri" w:hAnsi="Calibri"/>
          <w:b/>
          <w:i/>
          <w:sz w:val="22"/>
          <w:szCs w:val="22"/>
        </w:rPr>
        <w:t>250 points</w:t>
      </w:r>
      <w:r w:rsidR="00A02FEA">
        <w:rPr>
          <w:rFonts w:ascii="Calibri" w:hAnsi="Calibri"/>
          <w:b/>
          <w:sz w:val="22"/>
          <w:szCs w:val="22"/>
        </w:rPr>
        <w:t>)</w:t>
      </w:r>
      <w:r w:rsidRPr="00A02FEA">
        <w:rPr>
          <w:rFonts w:ascii="Calibri" w:hAnsi="Calibri"/>
          <w:sz w:val="22"/>
          <w:szCs w:val="22"/>
        </w:rPr>
        <w:t>.</w:t>
      </w:r>
      <w:r w:rsidR="00252FE2" w:rsidRPr="00A02FEA">
        <w:rPr>
          <w:rFonts w:ascii="Calibri" w:hAnsi="Calibri"/>
          <w:sz w:val="22"/>
          <w:szCs w:val="22"/>
        </w:rPr>
        <w:t xml:space="preserve">  If your postings are late, they will lose 25% of the available points.</w:t>
      </w:r>
      <w:r w:rsidRPr="00A02FEA">
        <w:rPr>
          <w:rFonts w:ascii="Calibri" w:hAnsi="Calibri"/>
          <w:sz w:val="22"/>
          <w:szCs w:val="22"/>
        </w:rPr>
        <w:t xml:space="preserve">  If your compilation</w:t>
      </w:r>
      <w:r w:rsidR="00DF4805" w:rsidRPr="00A02FEA">
        <w:rPr>
          <w:rFonts w:ascii="Calibri" w:hAnsi="Calibri"/>
          <w:sz w:val="22"/>
          <w:szCs w:val="22"/>
        </w:rPr>
        <w:t xml:space="preserve"> is</w:t>
      </w:r>
      <w:r w:rsidR="00AA279B" w:rsidRPr="00A02FEA">
        <w:rPr>
          <w:rFonts w:ascii="Calibri" w:hAnsi="Calibri"/>
          <w:sz w:val="22"/>
          <w:szCs w:val="22"/>
        </w:rPr>
        <w:t xml:space="preserve"> </w:t>
      </w:r>
      <w:r w:rsidR="00A15552" w:rsidRPr="00A02FEA">
        <w:rPr>
          <w:rFonts w:ascii="Calibri" w:hAnsi="Calibri"/>
          <w:sz w:val="22"/>
          <w:szCs w:val="22"/>
        </w:rPr>
        <w:t>complete and include</w:t>
      </w:r>
      <w:r w:rsidR="00DF4805" w:rsidRPr="00A02FEA">
        <w:rPr>
          <w:rFonts w:ascii="Calibri" w:hAnsi="Calibri"/>
          <w:sz w:val="22"/>
          <w:szCs w:val="22"/>
        </w:rPr>
        <w:t>s</w:t>
      </w:r>
      <w:r w:rsidRPr="00A02FEA">
        <w:rPr>
          <w:rFonts w:ascii="Calibri" w:hAnsi="Calibri"/>
          <w:sz w:val="22"/>
          <w:szCs w:val="22"/>
        </w:rPr>
        <w:t xml:space="preserve"> the reflection, you will receive full credit</w:t>
      </w:r>
      <w:r w:rsidR="00A02FEA">
        <w:rPr>
          <w:rFonts w:ascii="Calibri" w:hAnsi="Calibri"/>
          <w:sz w:val="22"/>
          <w:szCs w:val="22"/>
        </w:rPr>
        <w:t xml:space="preserve"> </w:t>
      </w:r>
      <w:r w:rsidR="00A02FEA">
        <w:rPr>
          <w:rFonts w:ascii="Calibri" w:hAnsi="Calibri"/>
          <w:b/>
          <w:sz w:val="22"/>
          <w:szCs w:val="22"/>
        </w:rPr>
        <w:t>(</w:t>
      </w:r>
      <w:r w:rsidR="00A02FEA" w:rsidRPr="009D2671">
        <w:rPr>
          <w:rFonts w:ascii="Calibri" w:hAnsi="Calibri"/>
          <w:b/>
          <w:i/>
          <w:sz w:val="22"/>
          <w:szCs w:val="22"/>
        </w:rPr>
        <w:t>50 points</w:t>
      </w:r>
      <w:r w:rsidR="00A02FEA">
        <w:rPr>
          <w:rFonts w:ascii="Calibri" w:hAnsi="Calibri"/>
          <w:b/>
          <w:sz w:val="22"/>
          <w:szCs w:val="22"/>
        </w:rPr>
        <w:t>)</w:t>
      </w:r>
      <w:r w:rsidRPr="00A02FEA">
        <w:rPr>
          <w:rFonts w:ascii="Calibri" w:hAnsi="Calibri"/>
          <w:sz w:val="22"/>
          <w:szCs w:val="22"/>
        </w:rPr>
        <w:t>.</w:t>
      </w:r>
    </w:p>
    <w:p w:rsidR="00A02FEA" w:rsidRPr="00A02FEA" w:rsidRDefault="00A02FEA" w:rsidP="00A02FEA">
      <w:pPr>
        <w:ind w:left="720"/>
        <w:rPr>
          <w:rFonts w:ascii="Calibri" w:hAnsi="Calibri"/>
          <w:sz w:val="22"/>
          <w:szCs w:val="22"/>
        </w:rPr>
      </w:pPr>
    </w:p>
    <w:p w:rsidR="004B0C32" w:rsidRDefault="00C82D5B" w:rsidP="00C82D5B">
      <w:pPr>
        <w:jc w:val="center"/>
        <w:rPr>
          <w:rFonts w:ascii="Calibri" w:hAnsi="Calibri"/>
          <w:b/>
          <w:sz w:val="24"/>
          <w:szCs w:val="24"/>
        </w:rPr>
      </w:pPr>
      <w:r>
        <w:rPr>
          <w:rFonts w:ascii="Calibri" w:hAnsi="Calibri"/>
          <w:b/>
          <w:sz w:val="24"/>
          <w:szCs w:val="24"/>
        </w:rPr>
        <w:br w:type="page"/>
      </w:r>
      <w:r>
        <w:rPr>
          <w:rFonts w:ascii="Calibri" w:hAnsi="Calibri"/>
          <w:b/>
          <w:sz w:val="24"/>
          <w:szCs w:val="24"/>
        </w:rPr>
        <w:lastRenderedPageBreak/>
        <w:t>Final Exam Assignment</w:t>
      </w:r>
      <w:r w:rsidR="009207F9">
        <w:rPr>
          <w:rFonts w:ascii="Calibri" w:hAnsi="Calibri"/>
          <w:b/>
          <w:sz w:val="24"/>
          <w:szCs w:val="24"/>
        </w:rPr>
        <w:t>:</w:t>
      </w:r>
    </w:p>
    <w:p w:rsidR="009207F9" w:rsidRDefault="009207F9" w:rsidP="00C82D5B">
      <w:pPr>
        <w:jc w:val="center"/>
        <w:rPr>
          <w:rFonts w:ascii="Calibri" w:hAnsi="Calibri"/>
          <w:b/>
          <w:sz w:val="24"/>
          <w:szCs w:val="24"/>
        </w:rPr>
      </w:pPr>
      <w:r>
        <w:rPr>
          <w:rFonts w:ascii="Calibri" w:hAnsi="Calibri"/>
          <w:b/>
          <w:sz w:val="24"/>
          <w:szCs w:val="24"/>
        </w:rPr>
        <w:t>What Have You Learned About Teaching Reading?</w:t>
      </w:r>
    </w:p>
    <w:p w:rsidR="005B32B2" w:rsidRPr="005B32B2" w:rsidRDefault="005B32B2" w:rsidP="00C82D5B">
      <w:pPr>
        <w:jc w:val="center"/>
        <w:rPr>
          <w:rFonts w:ascii="Calibri" w:hAnsi="Calibri"/>
          <w:b/>
          <w:sz w:val="20"/>
          <w:szCs w:val="20"/>
        </w:rPr>
      </w:pPr>
      <w:r w:rsidRPr="005B32B2">
        <w:rPr>
          <w:rFonts w:ascii="Calibri" w:hAnsi="Calibri"/>
          <w:b/>
          <w:sz w:val="20"/>
          <w:szCs w:val="20"/>
        </w:rPr>
        <w:t>(</w:t>
      </w:r>
      <w:r w:rsidRPr="005B32B2">
        <w:rPr>
          <w:rFonts w:ascii="Calibri" w:hAnsi="Calibri"/>
          <w:b/>
          <w:i/>
          <w:sz w:val="20"/>
          <w:szCs w:val="20"/>
        </w:rPr>
        <w:t>100 Points</w:t>
      </w:r>
      <w:r w:rsidRPr="005B32B2">
        <w:rPr>
          <w:rFonts w:ascii="Calibri" w:hAnsi="Calibri"/>
          <w:b/>
          <w:sz w:val="20"/>
          <w:szCs w:val="20"/>
        </w:rPr>
        <w:t>)</w:t>
      </w:r>
    </w:p>
    <w:p w:rsidR="00C82D5B" w:rsidRDefault="00C82D5B" w:rsidP="00C82D5B">
      <w:pPr>
        <w:jc w:val="center"/>
        <w:rPr>
          <w:rFonts w:ascii="Calibri" w:hAnsi="Calibri"/>
          <w:b/>
          <w:sz w:val="24"/>
          <w:szCs w:val="24"/>
        </w:rPr>
      </w:pPr>
    </w:p>
    <w:p w:rsidR="00C82D5B" w:rsidRPr="005D2421" w:rsidRDefault="00C82D5B" w:rsidP="00C82D5B">
      <w:pPr>
        <w:rPr>
          <w:rFonts w:ascii="Calibri" w:hAnsi="Calibri"/>
          <w:sz w:val="22"/>
          <w:szCs w:val="22"/>
        </w:rPr>
      </w:pPr>
      <w:r w:rsidRPr="005D2421">
        <w:rPr>
          <w:rFonts w:ascii="Calibri" w:hAnsi="Calibri"/>
          <w:sz w:val="22"/>
          <w:szCs w:val="22"/>
        </w:rPr>
        <w:t xml:space="preserve">Your final exam assignment is to write a paper, create a list, make a poster, create a drawing with words, </w:t>
      </w:r>
      <w:r w:rsidR="00D473D8" w:rsidRPr="005D2421">
        <w:rPr>
          <w:rFonts w:ascii="Calibri" w:hAnsi="Calibri"/>
          <w:sz w:val="22"/>
          <w:szCs w:val="22"/>
        </w:rPr>
        <w:t xml:space="preserve">embroider a needlepoint, make a video, </w:t>
      </w:r>
      <w:r w:rsidRPr="005D2421">
        <w:rPr>
          <w:rFonts w:ascii="Calibri" w:hAnsi="Calibri"/>
          <w:sz w:val="22"/>
          <w:szCs w:val="22"/>
        </w:rPr>
        <w:t xml:space="preserve">or in some other form </w:t>
      </w:r>
      <w:r w:rsidR="005D1A7C">
        <w:rPr>
          <w:rFonts w:ascii="Calibri" w:hAnsi="Calibri"/>
          <w:sz w:val="22"/>
          <w:szCs w:val="22"/>
        </w:rPr>
        <w:t xml:space="preserve">to </w:t>
      </w:r>
      <w:r w:rsidRPr="005D2421">
        <w:rPr>
          <w:rFonts w:ascii="Calibri" w:hAnsi="Calibri"/>
          <w:sz w:val="22"/>
          <w:szCs w:val="22"/>
        </w:rPr>
        <w:t>present your final understanding of what you have learned this semester about teaching reading.</w:t>
      </w:r>
    </w:p>
    <w:p w:rsidR="00D473D8" w:rsidRDefault="00D473D8" w:rsidP="00C82D5B">
      <w:pPr>
        <w:rPr>
          <w:rFonts w:ascii="Calibri" w:hAnsi="Calibri"/>
          <w:sz w:val="22"/>
          <w:szCs w:val="22"/>
        </w:rPr>
      </w:pPr>
    </w:p>
    <w:p w:rsidR="00D72796" w:rsidRDefault="00D72796" w:rsidP="00D72796">
      <w:pPr>
        <w:rPr>
          <w:rFonts w:ascii="Calibri" w:hAnsi="Calibri"/>
          <w:sz w:val="22"/>
          <w:szCs w:val="22"/>
          <w:highlight w:val="cyan"/>
        </w:rPr>
      </w:pPr>
      <w:r>
        <w:rPr>
          <w:rFonts w:ascii="Calibri" w:hAnsi="Calibri"/>
          <w:b/>
          <w:sz w:val="22"/>
          <w:szCs w:val="22"/>
        </w:rPr>
        <w:t>The L</w:t>
      </w:r>
      <w:r w:rsidRPr="005D1A7C">
        <w:rPr>
          <w:rFonts w:ascii="Calibri" w:hAnsi="Calibri"/>
          <w:b/>
          <w:sz w:val="22"/>
          <w:szCs w:val="22"/>
        </w:rPr>
        <w:t xml:space="preserve">earning </w:t>
      </w:r>
      <w:r>
        <w:rPr>
          <w:rFonts w:ascii="Calibri" w:hAnsi="Calibri"/>
          <w:b/>
          <w:sz w:val="22"/>
          <w:szCs w:val="22"/>
        </w:rPr>
        <w:t>G</w:t>
      </w:r>
      <w:r w:rsidRPr="005D1A7C">
        <w:rPr>
          <w:rFonts w:ascii="Calibri" w:hAnsi="Calibri"/>
          <w:b/>
          <w:sz w:val="22"/>
          <w:szCs w:val="22"/>
        </w:rPr>
        <w:t xml:space="preserve">oals for this </w:t>
      </w:r>
      <w:r>
        <w:rPr>
          <w:rFonts w:ascii="Calibri" w:hAnsi="Calibri"/>
          <w:b/>
          <w:sz w:val="22"/>
          <w:szCs w:val="22"/>
        </w:rPr>
        <w:t xml:space="preserve">Assessment </w:t>
      </w:r>
      <w:r w:rsidRPr="000E5496">
        <w:rPr>
          <w:rFonts w:ascii="Calibri" w:hAnsi="Calibri"/>
          <w:i/>
          <w:sz w:val="22"/>
          <w:szCs w:val="22"/>
        </w:rPr>
        <w:t>truly encapsulate all that we have focused on this semester including</w:t>
      </w:r>
      <w:r w:rsidRPr="005D1A7C">
        <w:rPr>
          <w:rFonts w:ascii="Calibri" w:hAnsi="Calibri"/>
          <w:sz w:val="22"/>
          <w:szCs w:val="22"/>
        </w:rPr>
        <w:t>:</w:t>
      </w:r>
    </w:p>
    <w:p w:rsidR="00D72796" w:rsidRPr="005D1A7C" w:rsidRDefault="00D72796" w:rsidP="004D4D95">
      <w:pPr>
        <w:numPr>
          <w:ilvl w:val="0"/>
          <w:numId w:val="32"/>
        </w:numPr>
        <w:jc w:val="both"/>
        <w:rPr>
          <w:rFonts w:ascii="Calibri" w:hAnsi="Calibri"/>
          <w:sz w:val="24"/>
          <w:szCs w:val="24"/>
        </w:rPr>
      </w:pPr>
      <w:r>
        <w:rPr>
          <w:rFonts w:ascii="Calibri" w:hAnsi="Calibri"/>
          <w:sz w:val="22"/>
          <w:szCs w:val="22"/>
        </w:rPr>
        <w:t>Developing your ability to ac</w:t>
      </w:r>
      <w:r w:rsidRPr="005D1A7C">
        <w:rPr>
          <w:rFonts w:ascii="Calibri" w:hAnsi="Calibri"/>
          <w:sz w:val="22"/>
          <w:szCs w:val="22"/>
        </w:rPr>
        <w:t xml:space="preserve">tively and purposefully reflect on your own and others’ experiences as growing readers and </w:t>
      </w:r>
      <w:r>
        <w:rPr>
          <w:rFonts w:ascii="Calibri" w:hAnsi="Calibri"/>
          <w:sz w:val="22"/>
          <w:szCs w:val="22"/>
        </w:rPr>
        <w:t xml:space="preserve">to </w:t>
      </w:r>
      <w:r w:rsidRPr="005D1A7C">
        <w:rPr>
          <w:rFonts w:ascii="Calibri" w:hAnsi="Calibri"/>
          <w:sz w:val="22"/>
          <w:szCs w:val="22"/>
        </w:rPr>
        <w:t>consider the implications of this information on your approach to teaching and your teach</w:t>
      </w:r>
      <w:r>
        <w:rPr>
          <w:rFonts w:ascii="Calibri" w:hAnsi="Calibri"/>
          <w:sz w:val="22"/>
          <w:szCs w:val="22"/>
        </w:rPr>
        <w:t>ing</w:t>
      </w:r>
      <w:r w:rsidRPr="005D1A7C">
        <w:rPr>
          <w:rFonts w:ascii="Calibri" w:hAnsi="Calibri"/>
          <w:sz w:val="22"/>
          <w:szCs w:val="22"/>
        </w:rPr>
        <w:t xml:space="preserve"> persona.</w:t>
      </w:r>
    </w:p>
    <w:p w:rsidR="00D72796" w:rsidRPr="005D1A7C" w:rsidRDefault="00D72796" w:rsidP="004D4D95">
      <w:pPr>
        <w:numPr>
          <w:ilvl w:val="0"/>
          <w:numId w:val="32"/>
        </w:numPr>
        <w:jc w:val="both"/>
        <w:rPr>
          <w:rFonts w:ascii="Calibri" w:hAnsi="Calibri"/>
          <w:sz w:val="24"/>
          <w:szCs w:val="24"/>
        </w:rPr>
      </w:pPr>
      <w:r>
        <w:rPr>
          <w:rFonts w:ascii="Calibri" w:hAnsi="Calibri"/>
          <w:sz w:val="22"/>
          <w:szCs w:val="22"/>
        </w:rPr>
        <w:t xml:space="preserve">Honing your ability to </w:t>
      </w:r>
      <w:r w:rsidRPr="005D1A7C">
        <w:rPr>
          <w:rFonts w:ascii="Calibri" w:hAnsi="Calibri"/>
          <w:sz w:val="22"/>
          <w:szCs w:val="22"/>
        </w:rPr>
        <w:t>develop approaches which help you better understand and meet the needs of your students</w:t>
      </w:r>
      <w:r>
        <w:rPr>
          <w:rFonts w:ascii="Calibri" w:hAnsi="Calibri"/>
          <w:sz w:val="22"/>
          <w:szCs w:val="22"/>
        </w:rPr>
        <w:t xml:space="preserve"> and integrating these approaches into your instruction in purposeful ways. </w:t>
      </w:r>
    </w:p>
    <w:p w:rsidR="00D72796" w:rsidRPr="005D1A7C" w:rsidRDefault="00D72796" w:rsidP="004D4D95">
      <w:pPr>
        <w:numPr>
          <w:ilvl w:val="0"/>
          <w:numId w:val="32"/>
        </w:numPr>
        <w:jc w:val="both"/>
        <w:rPr>
          <w:rFonts w:ascii="Calibri" w:hAnsi="Calibri"/>
          <w:sz w:val="24"/>
          <w:szCs w:val="24"/>
        </w:rPr>
      </w:pPr>
      <w:r w:rsidRPr="005D1A7C">
        <w:rPr>
          <w:rFonts w:ascii="Calibri" w:hAnsi="Calibri"/>
          <w:sz w:val="22"/>
          <w:szCs w:val="22"/>
        </w:rPr>
        <w:t>Advancing your ability to develop work for your students that is clearly and effectively focused on explicit learning goals and guided by essential questions.</w:t>
      </w:r>
    </w:p>
    <w:p w:rsidR="00D72796" w:rsidRDefault="00D72796" w:rsidP="004D4D95">
      <w:pPr>
        <w:numPr>
          <w:ilvl w:val="0"/>
          <w:numId w:val="32"/>
        </w:numPr>
        <w:jc w:val="both"/>
        <w:rPr>
          <w:rFonts w:ascii="Calibri" w:hAnsi="Calibri"/>
          <w:sz w:val="22"/>
          <w:szCs w:val="22"/>
        </w:rPr>
      </w:pPr>
      <w:r w:rsidRPr="005D1A7C">
        <w:rPr>
          <w:rFonts w:ascii="Calibri" w:hAnsi="Calibri"/>
          <w:sz w:val="22"/>
          <w:szCs w:val="22"/>
        </w:rPr>
        <w:t xml:space="preserve">Improving your ability to effectively collaborate with other educators and to enjoy working together with others as part of a teaching team.  </w:t>
      </w:r>
    </w:p>
    <w:p w:rsidR="00D72796" w:rsidRDefault="00D72796" w:rsidP="00C82D5B">
      <w:pPr>
        <w:rPr>
          <w:rFonts w:ascii="Calibri" w:hAnsi="Calibri"/>
          <w:sz w:val="22"/>
          <w:szCs w:val="22"/>
        </w:rPr>
      </w:pPr>
    </w:p>
    <w:p w:rsidR="00D72796" w:rsidRPr="00D72796" w:rsidRDefault="00D72796" w:rsidP="00C82D5B">
      <w:pPr>
        <w:rPr>
          <w:rFonts w:ascii="Calibri" w:hAnsi="Calibri"/>
          <w:b/>
          <w:sz w:val="22"/>
          <w:szCs w:val="22"/>
          <w:u w:val="single"/>
        </w:rPr>
      </w:pPr>
      <w:r>
        <w:rPr>
          <w:rFonts w:ascii="Calibri" w:hAnsi="Calibri"/>
          <w:b/>
          <w:sz w:val="22"/>
          <w:szCs w:val="22"/>
          <w:u w:val="single"/>
        </w:rPr>
        <w:t>Basic Requirements</w:t>
      </w:r>
      <w:r w:rsidR="00CD536F">
        <w:rPr>
          <w:rFonts w:ascii="Calibri" w:hAnsi="Calibri"/>
          <w:b/>
          <w:sz w:val="22"/>
          <w:szCs w:val="22"/>
          <w:u w:val="single"/>
        </w:rPr>
        <w:t>:</w:t>
      </w:r>
    </w:p>
    <w:p w:rsidR="00D473D8" w:rsidRPr="005D2421" w:rsidRDefault="00D473D8" w:rsidP="00C82D5B">
      <w:pPr>
        <w:rPr>
          <w:rFonts w:ascii="Calibri" w:hAnsi="Calibri"/>
          <w:sz w:val="22"/>
          <w:szCs w:val="22"/>
        </w:rPr>
      </w:pPr>
      <w:r w:rsidRPr="005D2421">
        <w:rPr>
          <w:rFonts w:ascii="Calibri" w:hAnsi="Calibri"/>
          <w:sz w:val="22"/>
          <w:szCs w:val="22"/>
        </w:rPr>
        <w:t xml:space="preserve">This is a very open assignment.  You will present it at the final exam, so your audience includes me and the class.  You may also decide to keep it, perhaps to post in your future classroom, so another important audience is you.  </w:t>
      </w:r>
      <w:r w:rsidR="005D1A7C">
        <w:rPr>
          <w:rFonts w:ascii="Calibri" w:hAnsi="Calibri"/>
          <w:sz w:val="22"/>
          <w:szCs w:val="22"/>
        </w:rPr>
        <w:t>The qualities that I will look for when grading this assignment include:</w:t>
      </w:r>
    </w:p>
    <w:p w:rsidR="00D473D8" w:rsidRPr="005D2421" w:rsidRDefault="00D473D8" w:rsidP="00C82D5B">
      <w:pPr>
        <w:rPr>
          <w:rFonts w:ascii="Calibri" w:hAnsi="Calibri"/>
          <w:sz w:val="22"/>
          <w:szCs w:val="22"/>
        </w:rPr>
      </w:pPr>
    </w:p>
    <w:p w:rsidR="00D473D8" w:rsidRPr="005D2421" w:rsidRDefault="00D473D8" w:rsidP="004D4D95">
      <w:pPr>
        <w:numPr>
          <w:ilvl w:val="0"/>
          <w:numId w:val="31"/>
        </w:numPr>
        <w:rPr>
          <w:rFonts w:ascii="Calibri" w:hAnsi="Calibri"/>
          <w:sz w:val="22"/>
          <w:szCs w:val="22"/>
        </w:rPr>
      </w:pPr>
      <w:r w:rsidRPr="005D1A7C">
        <w:rPr>
          <w:rFonts w:ascii="Calibri" w:hAnsi="Calibri"/>
          <w:b/>
          <w:sz w:val="22"/>
          <w:szCs w:val="22"/>
        </w:rPr>
        <w:t>Thoughtfulness</w:t>
      </w:r>
      <w:r w:rsidRPr="005D2421">
        <w:rPr>
          <w:rFonts w:ascii="Calibri" w:hAnsi="Calibri"/>
          <w:sz w:val="22"/>
          <w:szCs w:val="22"/>
        </w:rPr>
        <w:t>—I’d like to see that you have thought deeply and widely about the question of what you’ve learned about teaching reading.</w:t>
      </w:r>
    </w:p>
    <w:p w:rsidR="00D473D8" w:rsidRPr="005D2421" w:rsidRDefault="00D473D8" w:rsidP="004D4D95">
      <w:pPr>
        <w:numPr>
          <w:ilvl w:val="0"/>
          <w:numId w:val="31"/>
        </w:numPr>
        <w:rPr>
          <w:rFonts w:ascii="Calibri" w:hAnsi="Calibri"/>
          <w:sz w:val="22"/>
          <w:szCs w:val="22"/>
        </w:rPr>
      </w:pPr>
      <w:r w:rsidRPr="005D1A7C">
        <w:rPr>
          <w:rFonts w:ascii="Calibri" w:hAnsi="Calibri"/>
          <w:b/>
          <w:sz w:val="22"/>
          <w:szCs w:val="22"/>
        </w:rPr>
        <w:t>Voice</w:t>
      </w:r>
      <w:r w:rsidRPr="005D2421">
        <w:rPr>
          <w:rFonts w:ascii="Calibri" w:hAnsi="Calibri"/>
          <w:sz w:val="22"/>
          <w:szCs w:val="22"/>
        </w:rPr>
        <w:t>—this assignment should sound like and look like you.  Those of us who know you well should see this assignment and think, “</w:t>
      </w:r>
      <w:r w:rsidR="005D1A7C">
        <w:rPr>
          <w:rFonts w:ascii="Calibri" w:hAnsi="Calibri"/>
          <w:sz w:val="22"/>
          <w:szCs w:val="22"/>
        </w:rPr>
        <w:t>Yes!  That’s so _____!</w:t>
      </w:r>
      <w:r w:rsidRPr="005D2421">
        <w:rPr>
          <w:rFonts w:ascii="Calibri" w:hAnsi="Calibri"/>
          <w:sz w:val="22"/>
          <w:szCs w:val="22"/>
        </w:rPr>
        <w:t>”</w:t>
      </w:r>
    </w:p>
    <w:p w:rsidR="00D473D8" w:rsidRPr="005D2421" w:rsidRDefault="00D473D8" w:rsidP="004D4D95">
      <w:pPr>
        <w:numPr>
          <w:ilvl w:val="0"/>
          <w:numId w:val="31"/>
        </w:numPr>
        <w:rPr>
          <w:rFonts w:ascii="Calibri" w:hAnsi="Calibri"/>
          <w:sz w:val="22"/>
          <w:szCs w:val="22"/>
        </w:rPr>
      </w:pPr>
      <w:r w:rsidRPr="005D1A7C">
        <w:rPr>
          <w:rFonts w:ascii="Calibri" w:hAnsi="Calibri"/>
          <w:b/>
          <w:sz w:val="22"/>
          <w:szCs w:val="22"/>
        </w:rPr>
        <w:t>Crafting</w:t>
      </w:r>
      <w:r w:rsidRPr="005D2421">
        <w:rPr>
          <w:rFonts w:ascii="Calibri" w:hAnsi="Calibri"/>
          <w:sz w:val="22"/>
          <w:szCs w:val="22"/>
        </w:rPr>
        <w:t xml:space="preserve">—it’s clear from seeing or listening to the assignment that you have bothered with good crafting, whether that’s a matter of </w:t>
      </w:r>
      <w:r w:rsidR="005D1A7C">
        <w:rPr>
          <w:rFonts w:ascii="Calibri" w:hAnsi="Calibri"/>
          <w:sz w:val="22"/>
          <w:szCs w:val="22"/>
        </w:rPr>
        <w:t xml:space="preserve">artistry with </w:t>
      </w:r>
      <w:r w:rsidRPr="005D2421">
        <w:rPr>
          <w:rFonts w:ascii="Calibri" w:hAnsi="Calibri"/>
          <w:sz w:val="22"/>
          <w:szCs w:val="22"/>
        </w:rPr>
        <w:t xml:space="preserve">needlepoint, </w:t>
      </w:r>
      <w:r w:rsidR="005D1A7C">
        <w:rPr>
          <w:rFonts w:ascii="Calibri" w:hAnsi="Calibri"/>
          <w:sz w:val="22"/>
          <w:szCs w:val="22"/>
        </w:rPr>
        <w:t xml:space="preserve">attention to </w:t>
      </w:r>
      <w:r w:rsidRPr="005D2421">
        <w:rPr>
          <w:rFonts w:ascii="Calibri" w:hAnsi="Calibri"/>
          <w:sz w:val="22"/>
          <w:szCs w:val="22"/>
        </w:rPr>
        <w:t>punctuation</w:t>
      </w:r>
      <w:r w:rsidR="005D1A7C">
        <w:rPr>
          <w:rFonts w:ascii="Calibri" w:hAnsi="Calibri"/>
          <w:sz w:val="22"/>
          <w:szCs w:val="22"/>
        </w:rPr>
        <w:t xml:space="preserve"> and mechanics</w:t>
      </w:r>
      <w:r w:rsidRPr="005D2421">
        <w:rPr>
          <w:rFonts w:ascii="Calibri" w:hAnsi="Calibri"/>
          <w:sz w:val="22"/>
          <w:szCs w:val="22"/>
        </w:rPr>
        <w:t xml:space="preserve">, </w:t>
      </w:r>
      <w:r w:rsidR="005D1A7C">
        <w:rPr>
          <w:rFonts w:ascii="Calibri" w:hAnsi="Calibri"/>
          <w:sz w:val="22"/>
          <w:szCs w:val="22"/>
        </w:rPr>
        <w:t xml:space="preserve">work with  video </w:t>
      </w:r>
      <w:r w:rsidRPr="005D2421">
        <w:rPr>
          <w:rFonts w:ascii="Calibri" w:hAnsi="Calibri"/>
          <w:sz w:val="22"/>
          <w:szCs w:val="22"/>
        </w:rPr>
        <w:t>recording</w:t>
      </w:r>
      <w:r w:rsidR="005D1A7C">
        <w:rPr>
          <w:rFonts w:ascii="Calibri" w:hAnsi="Calibri"/>
          <w:sz w:val="22"/>
          <w:szCs w:val="22"/>
        </w:rPr>
        <w:t xml:space="preserve"> and the incorporation of titles, graphics and transitions</w:t>
      </w:r>
      <w:r w:rsidRPr="005D2421">
        <w:rPr>
          <w:rFonts w:ascii="Calibri" w:hAnsi="Calibri"/>
          <w:sz w:val="22"/>
          <w:szCs w:val="22"/>
        </w:rPr>
        <w:t>, or whatever.</w:t>
      </w:r>
    </w:p>
    <w:p w:rsidR="00C82D5B" w:rsidRPr="005D2421" w:rsidRDefault="00C82D5B" w:rsidP="00C82D5B">
      <w:pPr>
        <w:rPr>
          <w:rFonts w:ascii="Calibri" w:hAnsi="Calibri"/>
          <w:sz w:val="22"/>
          <w:szCs w:val="22"/>
        </w:rPr>
      </w:pPr>
    </w:p>
    <w:p w:rsidR="00C82D5B" w:rsidRPr="005D2421" w:rsidRDefault="00D473D8" w:rsidP="00C82D5B">
      <w:pPr>
        <w:rPr>
          <w:rFonts w:ascii="Calibri" w:hAnsi="Calibri"/>
          <w:sz w:val="22"/>
          <w:szCs w:val="22"/>
        </w:rPr>
      </w:pPr>
      <w:r w:rsidRPr="005D2421">
        <w:rPr>
          <w:rFonts w:ascii="Calibri" w:hAnsi="Calibri"/>
          <w:sz w:val="22"/>
          <w:szCs w:val="22"/>
        </w:rPr>
        <w:t>M</w:t>
      </w:r>
      <w:r w:rsidR="009207F9" w:rsidRPr="005D2421">
        <w:rPr>
          <w:rFonts w:ascii="Calibri" w:hAnsi="Calibri"/>
          <w:sz w:val="22"/>
          <w:szCs w:val="22"/>
        </w:rPr>
        <w:t>eanwhile, as we move through the weeks ahead, beginning with the intense reading, the literacy journey essay, the work on the annotated bibliography, the creation of prompts and projects for our students, the visits to schools, the responses to student work, and the day of the campus visit, be thinking about th</w:t>
      </w:r>
      <w:r w:rsidR="00CD536F">
        <w:rPr>
          <w:rFonts w:ascii="Calibri" w:hAnsi="Calibri"/>
          <w:sz w:val="22"/>
          <w:szCs w:val="22"/>
        </w:rPr>
        <w:t xml:space="preserve">e overarching </w:t>
      </w:r>
      <w:r w:rsidR="009207F9" w:rsidRPr="005D2421">
        <w:rPr>
          <w:rFonts w:ascii="Calibri" w:hAnsi="Calibri"/>
          <w:sz w:val="22"/>
          <w:szCs w:val="22"/>
        </w:rPr>
        <w:t>question.  Make a section of your notebook where you can record your thoughts, so that when it’s time to complete this project, you will have a full semester’s mulling of the question as a resource.</w:t>
      </w:r>
    </w:p>
    <w:p w:rsidR="00C82D5B" w:rsidRPr="005D2421" w:rsidRDefault="00C82D5B" w:rsidP="00C82D5B">
      <w:pPr>
        <w:rPr>
          <w:rFonts w:ascii="Calibri" w:hAnsi="Calibri"/>
          <w:sz w:val="22"/>
          <w:szCs w:val="22"/>
        </w:rPr>
      </w:pPr>
    </w:p>
    <w:p w:rsidR="009207F9" w:rsidRPr="005D2421" w:rsidRDefault="009207F9" w:rsidP="00C82D5B">
      <w:pPr>
        <w:rPr>
          <w:rFonts w:ascii="Calibri" w:hAnsi="Calibri"/>
          <w:sz w:val="22"/>
          <w:szCs w:val="22"/>
        </w:rPr>
      </w:pPr>
    </w:p>
    <w:sectPr w:rsidR="009207F9" w:rsidRPr="005D2421" w:rsidSect="008D1AF4">
      <w:footerReference w:type="even" r:id="rId10"/>
      <w:footerReference w:type="default" r:id="rId11"/>
      <w:pgSz w:w="12240" w:h="15840"/>
      <w:pgMar w:top="864" w:right="1008" w:bottom="864"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224" w:rsidRDefault="00C85224">
      <w:r>
        <w:separator/>
      </w:r>
    </w:p>
  </w:endnote>
  <w:endnote w:type="continuationSeparator" w:id="0">
    <w:p w:rsidR="00C85224" w:rsidRDefault="00C8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24" w:rsidRDefault="00C85224" w:rsidP="007E6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224" w:rsidRDefault="00C8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89165"/>
      <w:docPartObj>
        <w:docPartGallery w:val="Page Numbers (Bottom of Page)"/>
        <w:docPartUnique/>
      </w:docPartObj>
    </w:sdtPr>
    <w:sdtEndPr/>
    <w:sdtContent>
      <w:p w:rsidR="00C85224" w:rsidRDefault="00C85224" w:rsidP="00655ED0">
        <w:pPr>
          <w:pStyle w:val="Footer"/>
          <w:jc w:val="center"/>
        </w:pPr>
        <w:r>
          <w:rPr>
            <w:noProof/>
          </w:rPr>
          <mc:AlternateContent>
            <mc:Choice Requires="wpg">
              <w:drawing>
                <wp:anchor distT="0" distB="0" distL="114300" distR="114300" simplePos="0" relativeHeight="251661312"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24" w:rsidRPr="002A4B0D" w:rsidRDefault="00C85224">
                                <w:pPr>
                                  <w:jc w:val="center"/>
                                  <w:rPr>
                                    <w:sz w:val="20"/>
                                    <w:szCs w:val="20"/>
                                  </w:rPr>
                                </w:pPr>
                                <w:r w:rsidRPr="002A4B0D">
                                  <w:rPr>
                                    <w:sz w:val="20"/>
                                    <w:szCs w:val="20"/>
                                  </w:rPr>
                                  <w:fldChar w:fldCharType="begin"/>
                                </w:r>
                                <w:r w:rsidRPr="002A4B0D">
                                  <w:rPr>
                                    <w:sz w:val="20"/>
                                    <w:szCs w:val="20"/>
                                  </w:rPr>
                                  <w:instrText xml:space="preserve"> PAGE    \* MERGEFORMAT </w:instrText>
                                </w:r>
                                <w:r w:rsidRPr="002A4B0D">
                                  <w:rPr>
                                    <w:sz w:val="20"/>
                                    <w:szCs w:val="20"/>
                                  </w:rPr>
                                  <w:fldChar w:fldCharType="separate"/>
                                </w:r>
                                <w:r w:rsidR="000D6DDB" w:rsidRPr="000D6DDB">
                                  <w:rPr>
                                    <w:noProof/>
                                    <w:color w:val="8C8C8C" w:themeColor="background1" w:themeShade="8C"/>
                                    <w:sz w:val="20"/>
                                    <w:szCs w:val="20"/>
                                  </w:rPr>
                                  <w:t>5</w:t>
                                </w:r>
                                <w:r w:rsidRPr="002A4B0D">
                                  <w:rPr>
                                    <w:noProof/>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IPfAXTUEAADx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85224" w:rsidRPr="002A4B0D" w:rsidRDefault="00C85224">
                          <w:pPr>
                            <w:jc w:val="center"/>
                            <w:rPr>
                              <w:sz w:val="20"/>
                              <w:szCs w:val="20"/>
                            </w:rPr>
                          </w:pPr>
                          <w:r w:rsidRPr="002A4B0D">
                            <w:rPr>
                              <w:sz w:val="20"/>
                              <w:szCs w:val="20"/>
                            </w:rPr>
                            <w:fldChar w:fldCharType="begin"/>
                          </w:r>
                          <w:r w:rsidRPr="002A4B0D">
                            <w:rPr>
                              <w:sz w:val="20"/>
                              <w:szCs w:val="20"/>
                            </w:rPr>
                            <w:instrText xml:space="preserve"> PAGE    \* MERGEFORMAT </w:instrText>
                          </w:r>
                          <w:r w:rsidRPr="002A4B0D">
                            <w:rPr>
                              <w:sz w:val="20"/>
                              <w:szCs w:val="20"/>
                            </w:rPr>
                            <w:fldChar w:fldCharType="separate"/>
                          </w:r>
                          <w:r w:rsidR="000D6DDB" w:rsidRPr="000D6DDB">
                            <w:rPr>
                              <w:noProof/>
                              <w:color w:val="8C8C8C" w:themeColor="background1" w:themeShade="8C"/>
                              <w:sz w:val="20"/>
                              <w:szCs w:val="20"/>
                            </w:rPr>
                            <w:t>5</w:t>
                          </w:r>
                          <w:r w:rsidRPr="002A4B0D">
                            <w:rPr>
                              <w:noProof/>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24" w:rsidRDefault="00C85224" w:rsidP="007F3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224" w:rsidRDefault="00C85224">
    <w:pPr>
      <w:pStyle w:val="Footer"/>
    </w:pPr>
  </w:p>
  <w:p w:rsidR="00C85224" w:rsidRDefault="00C852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24909"/>
      <w:docPartObj>
        <w:docPartGallery w:val="Page Numbers (Bottom of Page)"/>
        <w:docPartUnique/>
      </w:docPartObj>
    </w:sdtPr>
    <w:sdtEndPr/>
    <w:sdtContent>
      <w:p w:rsidR="00C85224" w:rsidRDefault="00C85224">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24" w:rsidRPr="00294F80" w:rsidRDefault="00C85224">
                                <w:pPr>
                                  <w:jc w:val="center"/>
                                  <w:rPr>
                                    <w:sz w:val="20"/>
                                    <w:szCs w:val="20"/>
                                  </w:rPr>
                                </w:pPr>
                                <w:r w:rsidRPr="00294F80">
                                  <w:rPr>
                                    <w:sz w:val="20"/>
                                    <w:szCs w:val="20"/>
                                  </w:rPr>
                                  <w:fldChar w:fldCharType="begin"/>
                                </w:r>
                                <w:r w:rsidRPr="00294F80">
                                  <w:rPr>
                                    <w:sz w:val="20"/>
                                    <w:szCs w:val="20"/>
                                  </w:rPr>
                                  <w:instrText xml:space="preserve"> PAGE    \* MERGEFORMAT </w:instrText>
                                </w:r>
                                <w:r w:rsidRPr="00294F80">
                                  <w:rPr>
                                    <w:sz w:val="20"/>
                                    <w:szCs w:val="20"/>
                                  </w:rPr>
                                  <w:fldChar w:fldCharType="separate"/>
                                </w:r>
                                <w:r w:rsidR="000D6DDB" w:rsidRPr="000D6DDB">
                                  <w:rPr>
                                    <w:noProof/>
                                    <w:color w:val="8C8C8C" w:themeColor="background1" w:themeShade="8C"/>
                                    <w:sz w:val="20"/>
                                    <w:szCs w:val="20"/>
                                  </w:rPr>
                                  <w:t>17</w:t>
                                </w:r>
                                <w:r w:rsidRPr="00294F80">
                                  <w:rPr>
                                    <w:noProof/>
                                    <w:color w:val="8C8C8C" w:themeColor="background1" w:themeShade="8C"/>
                                    <w:sz w:val="20"/>
                                    <w:szCs w:val="2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fENAQAAAI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B7ugfENAQAAAIOAAAOAAAAAAAAAAAAAAAAAC4C&#10;AABkcnMvZTJvRG9jLnhtbFBLAQItABQABgAIAAAAIQCAqaLt3AAAAAUBAAAPAAAAAAAAAAAAAAAA&#10;AI4GAABkcnMvZG93bnJldi54bWxQSwUGAAAAAAQABADzAAAAlw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C85224" w:rsidRPr="00294F80" w:rsidRDefault="00C85224">
                          <w:pPr>
                            <w:jc w:val="center"/>
                            <w:rPr>
                              <w:sz w:val="20"/>
                              <w:szCs w:val="20"/>
                            </w:rPr>
                          </w:pPr>
                          <w:r w:rsidRPr="00294F80">
                            <w:rPr>
                              <w:sz w:val="20"/>
                              <w:szCs w:val="20"/>
                            </w:rPr>
                            <w:fldChar w:fldCharType="begin"/>
                          </w:r>
                          <w:r w:rsidRPr="00294F80">
                            <w:rPr>
                              <w:sz w:val="20"/>
                              <w:szCs w:val="20"/>
                            </w:rPr>
                            <w:instrText xml:space="preserve"> PAGE    \* MERGEFORMAT </w:instrText>
                          </w:r>
                          <w:r w:rsidRPr="00294F80">
                            <w:rPr>
                              <w:sz w:val="20"/>
                              <w:szCs w:val="20"/>
                            </w:rPr>
                            <w:fldChar w:fldCharType="separate"/>
                          </w:r>
                          <w:r w:rsidR="000D6DDB" w:rsidRPr="000D6DDB">
                            <w:rPr>
                              <w:noProof/>
                              <w:color w:val="8C8C8C" w:themeColor="background1" w:themeShade="8C"/>
                              <w:sz w:val="20"/>
                              <w:szCs w:val="20"/>
                            </w:rPr>
                            <w:t>17</w:t>
                          </w:r>
                          <w:r w:rsidRPr="00294F80">
                            <w:rPr>
                              <w:noProof/>
                              <w:color w:val="8C8C8C" w:themeColor="background1" w:themeShade="8C"/>
                              <w:sz w:val="20"/>
                              <w:szCs w:val="20"/>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224" w:rsidRDefault="00C85224">
      <w:r>
        <w:separator/>
      </w:r>
    </w:p>
  </w:footnote>
  <w:footnote w:type="continuationSeparator" w:id="0">
    <w:p w:rsidR="00C85224" w:rsidRDefault="00C8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752_"/>
      </v:shape>
    </w:pict>
  </w:numPicBullet>
  <w:abstractNum w:abstractNumId="0" w15:restartNumberingAfterBreak="0">
    <w:nsid w:val="00351485"/>
    <w:multiLevelType w:val="hybridMultilevel"/>
    <w:tmpl w:val="D346C000"/>
    <w:lvl w:ilvl="0" w:tplc="0409000F">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37F91"/>
    <w:multiLevelType w:val="hybridMultilevel"/>
    <w:tmpl w:val="02C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0C4"/>
    <w:multiLevelType w:val="hybridMultilevel"/>
    <w:tmpl w:val="A74A426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73E5"/>
    <w:multiLevelType w:val="hybridMultilevel"/>
    <w:tmpl w:val="CB3E8C7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66FE8"/>
    <w:multiLevelType w:val="hybridMultilevel"/>
    <w:tmpl w:val="DC60E6D8"/>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022E"/>
    <w:multiLevelType w:val="hybridMultilevel"/>
    <w:tmpl w:val="891EB7BC"/>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D74B9"/>
    <w:multiLevelType w:val="hybridMultilevel"/>
    <w:tmpl w:val="0956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96F39"/>
    <w:multiLevelType w:val="hybridMultilevel"/>
    <w:tmpl w:val="4326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D4F09"/>
    <w:multiLevelType w:val="hybridMultilevel"/>
    <w:tmpl w:val="9DECECE6"/>
    <w:lvl w:ilvl="0" w:tplc="1C6A798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AC3B61"/>
    <w:multiLevelType w:val="hybridMultilevel"/>
    <w:tmpl w:val="8044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84A28"/>
    <w:multiLevelType w:val="hybridMultilevel"/>
    <w:tmpl w:val="630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2742"/>
    <w:multiLevelType w:val="hybridMultilevel"/>
    <w:tmpl w:val="6F5E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F2B5A"/>
    <w:multiLevelType w:val="hybridMultilevel"/>
    <w:tmpl w:val="8AAEDEEE"/>
    <w:lvl w:ilvl="0" w:tplc="3940A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2E4269"/>
    <w:multiLevelType w:val="hybridMultilevel"/>
    <w:tmpl w:val="ADF4F5F8"/>
    <w:lvl w:ilvl="0" w:tplc="0409000F">
      <w:start w:val="1"/>
      <w:numFmt w:val="decimal"/>
      <w:lvlText w:val="%1."/>
      <w:lvlJc w:val="left"/>
      <w:pPr>
        <w:tabs>
          <w:tab w:val="num" w:pos="720"/>
        </w:tabs>
        <w:ind w:left="720" w:hanging="360"/>
      </w:pPr>
      <w:rPr>
        <w:rFonts w:hint="default"/>
      </w:rPr>
    </w:lvl>
    <w:lvl w:ilvl="1" w:tplc="5944EF76">
      <w:start w:val="1"/>
      <w:numFmt w:val="decimal"/>
      <w:lvlText w:val="%2."/>
      <w:lvlJc w:val="left"/>
      <w:pPr>
        <w:ind w:left="1440" w:hanging="360"/>
      </w:pPr>
      <w:rPr>
        <w:rFonts w:ascii="Calibri" w:hAnsi="Calibri" w:hint="default"/>
        <w:b w:val="0"/>
        <w:i w:val="0"/>
        <w:sz w:val="22"/>
      </w:rPr>
    </w:lvl>
    <w:lvl w:ilvl="2" w:tplc="AF94336A">
      <w:start w:val="1"/>
      <w:numFmt w:val="upperRoman"/>
      <w:lvlText w:val="%3."/>
      <w:lvlJc w:val="left"/>
      <w:pPr>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013D1"/>
    <w:multiLevelType w:val="hybridMultilevel"/>
    <w:tmpl w:val="98AEC0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9572B4"/>
    <w:multiLevelType w:val="hybridMultilevel"/>
    <w:tmpl w:val="47480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C60F4"/>
    <w:multiLevelType w:val="hybridMultilevel"/>
    <w:tmpl w:val="AAD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D70"/>
    <w:multiLevelType w:val="hybridMultilevel"/>
    <w:tmpl w:val="8806BDA0"/>
    <w:lvl w:ilvl="0" w:tplc="C16AAFBA">
      <w:start w:val="1"/>
      <w:numFmt w:val="bullet"/>
      <w:lvlText w:val=""/>
      <w:lvlPicBulletId w:val="0"/>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color w:val="auto"/>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B4CA2"/>
    <w:multiLevelType w:val="hybridMultilevel"/>
    <w:tmpl w:val="489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158F2"/>
    <w:multiLevelType w:val="hybridMultilevel"/>
    <w:tmpl w:val="FE24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25633"/>
    <w:multiLevelType w:val="hybridMultilevel"/>
    <w:tmpl w:val="947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A245C"/>
    <w:multiLevelType w:val="hybridMultilevel"/>
    <w:tmpl w:val="21FC1742"/>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D77688"/>
    <w:multiLevelType w:val="hybridMultilevel"/>
    <w:tmpl w:val="1F78BC44"/>
    <w:lvl w:ilvl="0" w:tplc="04090003">
      <w:start w:val="1"/>
      <w:numFmt w:val="bullet"/>
      <w:lvlText w:val="o"/>
      <w:lvlJc w:val="left"/>
      <w:pPr>
        <w:ind w:left="1470" w:hanging="360"/>
      </w:pPr>
      <w:rPr>
        <w:rFonts w:ascii="Courier New" w:hAnsi="Courier New" w:cs="Courier New" w:hint="default"/>
        <w:color w:val="auto"/>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2E412FE3"/>
    <w:multiLevelType w:val="hybridMultilevel"/>
    <w:tmpl w:val="C7B63E58"/>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039AC"/>
    <w:multiLevelType w:val="hybridMultilevel"/>
    <w:tmpl w:val="729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6612F"/>
    <w:multiLevelType w:val="hybridMultilevel"/>
    <w:tmpl w:val="2DC2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D3D25"/>
    <w:multiLevelType w:val="hybridMultilevel"/>
    <w:tmpl w:val="31B0AAD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AD4252"/>
    <w:multiLevelType w:val="hybridMultilevel"/>
    <w:tmpl w:val="EC32C1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F34E0"/>
    <w:multiLevelType w:val="hybridMultilevel"/>
    <w:tmpl w:val="ACE669B4"/>
    <w:lvl w:ilvl="0" w:tplc="4B24FD32">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07112A"/>
    <w:multiLevelType w:val="hybridMultilevel"/>
    <w:tmpl w:val="39DE6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193C20"/>
    <w:multiLevelType w:val="hybridMultilevel"/>
    <w:tmpl w:val="D4486CAA"/>
    <w:lvl w:ilvl="0" w:tplc="1A9E62D0">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C11978"/>
    <w:multiLevelType w:val="hybridMultilevel"/>
    <w:tmpl w:val="9C90B134"/>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A710C8"/>
    <w:multiLevelType w:val="hybridMultilevel"/>
    <w:tmpl w:val="1D9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068CF"/>
    <w:multiLevelType w:val="hybridMultilevel"/>
    <w:tmpl w:val="4A10D1A6"/>
    <w:lvl w:ilvl="0" w:tplc="0409000F">
      <w:start w:val="1"/>
      <w:numFmt w:val="decimal"/>
      <w:lvlText w:val="%1."/>
      <w:lvlJc w:val="left"/>
      <w:pPr>
        <w:ind w:left="720" w:hanging="360"/>
      </w:pPr>
    </w:lvl>
    <w:lvl w:ilvl="1" w:tplc="4B24FD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C23E59"/>
    <w:multiLevelType w:val="hybridMultilevel"/>
    <w:tmpl w:val="CACA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8D4167"/>
    <w:multiLevelType w:val="hybridMultilevel"/>
    <w:tmpl w:val="780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64019C"/>
    <w:multiLevelType w:val="hybridMultilevel"/>
    <w:tmpl w:val="429CCA8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F77913"/>
    <w:multiLevelType w:val="hybridMultilevel"/>
    <w:tmpl w:val="8E362F0A"/>
    <w:lvl w:ilvl="0" w:tplc="5944EF76">
      <w:start w:val="1"/>
      <w:numFmt w:val="decimal"/>
      <w:lvlText w:val="%1."/>
      <w:lvlJc w:val="left"/>
      <w:pPr>
        <w:ind w:left="360" w:hanging="360"/>
      </w:pPr>
      <w:rPr>
        <w:rFonts w:ascii="Calibri" w:hAnsi="Calibri" w:hint="default"/>
        <w:b w:val="0"/>
        <w:i w:val="0"/>
        <w:sz w:val="22"/>
      </w:rPr>
    </w:lvl>
    <w:lvl w:ilvl="1" w:tplc="0409000B">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2B4DC3"/>
    <w:multiLevelType w:val="hybridMultilevel"/>
    <w:tmpl w:val="0CF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E3A42"/>
    <w:multiLevelType w:val="hybridMultilevel"/>
    <w:tmpl w:val="731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8E365D"/>
    <w:multiLevelType w:val="hybridMultilevel"/>
    <w:tmpl w:val="BE3E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B51D54"/>
    <w:multiLevelType w:val="hybridMultilevel"/>
    <w:tmpl w:val="A98E5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CA366C"/>
    <w:multiLevelType w:val="hybridMultilevel"/>
    <w:tmpl w:val="129E7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CC1355"/>
    <w:multiLevelType w:val="hybridMultilevel"/>
    <w:tmpl w:val="77ECFD0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F04C4"/>
    <w:multiLevelType w:val="hybridMultilevel"/>
    <w:tmpl w:val="09B84F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390A96"/>
    <w:multiLevelType w:val="hybridMultilevel"/>
    <w:tmpl w:val="A6522C64"/>
    <w:lvl w:ilvl="0" w:tplc="1C6A79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643964"/>
    <w:multiLevelType w:val="hybridMultilevel"/>
    <w:tmpl w:val="02804150"/>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3810CB"/>
    <w:multiLevelType w:val="hybridMultilevel"/>
    <w:tmpl w:val="45B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D36629"/>
    <w:multiLevelType w:val="hybridMultilevel"/>
    <w:tmpl w:val="2A2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6185B"/>
    <w:multiLevelType w:val="hybridMultilevel"/>
    <w:tmpl w:val="01C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52E0F"/>
    <w:multiLevelType w:val="hybridMultilevel"/>
    <w:tmpl w:val="62F0F286"/>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E4A0E"/>
    <w:multiLevelType w:val="hybridMultilevel"/>
    <w:tmpl w:val="753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A95D2F"/>
    <w:multiLevelType w:val="hybridMultilevel"/>
    <w:tmpl w:val="368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AF4149"/>
    <w:multiLevelType w:val="hybridMultilevel"/>
    <w:tmpl w:val="77ECFD0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C17BE9"/>
    <w:multiLevelType w:val="hybridMultilevel"/>
    <w:tmpl w:val="A5BA53FC"/>
    <w:lvl w:ilvl="0" w:tplc="C16AAF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23BE5"/>
    <w:multiLevelType w:val="hybridMultilevel"/>
    <w:tmpl w:val="EF32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BF5641"/>
    <w:multiLevelType w:val="hybridMultilevel"/>
    <w:tmpl w:val="6406BC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95380"/>
    <w:multiLevelType w:val="hybridMultilevel"/>
    <w:tmpl w:val="4600F5BA"/>
    <w:lvl w:ilvl="0" w:tplc="04090001">
      <w:start w:val="1"/>
      <w:numFmt w:val="bullet"/>
      <w:lvlText w:val=""/>
      <w:lvlJc w:val="left"/>
      <w:pPr>
        <w:tabs>
          <w:tab w:val="num" w:pos="720"/>
        </w:tabs>
        <w:ind w:left="720" w:hanging="360"/>
      </w:pPr>
      <w:rPr>
        <w:rFonts w:ascii="Symbol" w:hAnsi="Symbol" w:hint="default"/>
      </w:rPr>
    </w:lvl>
    <w:lvl w:ilvl="1" w:tplc="5944EF76">
      <w:start w:val="1"/>
      <w:numFmt w:val="decimal"/>
      <w:lvlText w:val="%2."/>
      <w:lvlJc w:val="left"/>
      <w:pPr>
        <w:ind w:left="1440" w:hanging="360"/>
      </w:pPr>
      <w:rPr>
        <w:rFonts w:ascii="Calibri" w:hAnsi="Calibri"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5"/>
  </w:num>
  <w:num w:numId="4">
    <w:abstractNumId w:val="46"/>
  </w:num>
  <w:num w:numId="5">
    <w:abstractNumId w:val="50"/>
  </w:num>
  <w:num w:numId="6">
    <w:abstractNumId w:val="21"/>
  </w:num>
  <w:num w:numId="7">
    <w:abstractNumId w:val="31"/>
  </w:num>
  <w:num w:numId="8">
    <w:abstractNumId w:val="4"/>
  </w:num>
  <w:num w:numId="9">
    <w:abstractNumId w:val="54"/>
  </w:num>
  <w:num w:numId="10">
    <w:abstractNumId w:val="12"/>
  </w:num>
  <w:num w:numId="11">
    <w:abstractNumId w:val="30"/>
  </w:num>
  <w:num w:numId="12">
    <w:abstractNumId w:val="8"/>
  </w:num>
  <w:num w:numId="13">
    <w:abstractNumId w:val="29"/>
  </w:num>
  <w:num w:numId="14">
    <w:abstractNumId w:val="26"/>
  </w:num>
  <w:num w:numId="15">
    <w:abstractNumId w:val="45"/>
  </w:num>
  <w:num w:numId="16">
    <w:abstractNumId w:val="15"/>
  </w:num>
  <w:num w:numId="17">
    <w:abstractNumId w:val="19"/>
  </w:num>
  <w:num w:numId="18">
    <w:abstractNumId w:val="34"/>
  </w:num>
  <w:num w:numId="19">
    <w:abstractNumId w:val="3"/>
  </w:num>
  <w:num w:numId="20">
    <w:abstractNumId w:val="53"/>
  </w:num>
  <w:num w:numId="21">
    <w:abstractNumId w:val="17"/>
  </w:num>
  <w:num w:numId="22">
    <w:abstractNumId w:val="28"/>
  </w:num>
  <w:num w:numId="23">
    <w:abstractNumId w:val="41"/>
  </w:num>
  <w:num w:numId="24">
    <w:abstractNumId w:val="27"/>
  </w:num>
  <w:num w:numId="25">
    <w:abstractNumId w:val="33"/>
  </w:num>
  <w:num w:numId="26">
    <w:abstractNumId w:val="14"/>
  </w:num>
  <w:num w:numId="27">
    <w:abstractNumId w:val="37"/>
  </w:num>
  <w:num w:numId="28">
    <w:abstractNumId w:val="44"/>
  </w:num>
  <w:num w:numId="29">
    <w:abstractNumId w:val="55"/>
  </w:num>
  <w:num w:numId="30">
    <w:abstractNumId w:val="43"/>
  </w:num>
  <w:num w:numId="31">
    <w:abstractNumId w:val="2"/>
  </w:num>
  <w:num w:numId="32">
    <w:abstractNumId w:val="57"/>
  </w:num>
  <w:num w:numId="33">
    <w:abstractNumId w:val="42"/>
  </w:num>
  <w:num w:numId="34">
    <w:abstractNumId w:val="0"/>
  </w:num>
  <w:num w:numId="35">
    <w:abstractNumId w:val="36"/>
  </w:num>
  <w:num w:numId="36">
    <w:abstractNumId w:val="22"/>
  </w:num>
  <w:num w:numId="37">
    <w:abstractNumId w:val="11"/>
  </w:num>
  <w:num w:numId="38">
    <w:abstractNumId w:val="56"/>
  </w:num>
  <w:num w:numId="39">
    <w:abstractNumId w:val="32"/>
  </w:num>
  <w:num w:numId="40">
    <w:abstractNumId w:val="16"/>
  </w:num>
  <w:num w:numId="41">
    <w:abstractNumId w:val="38"/>
  </w:num>
  <w:num w:numId="42">
    <w:abstractNumId w:val="9"/>
  </w:num>
  <w:num w:numId="43">
    <w:abstractNumId w:val="25"/>
  </w:num>
  <w:num w:numId="44">
    <w:abstractNumId w:val="7"/>
  </w:num>
  <w:num w:numId="45">
    <w:abstractNumId w:val="10"/>
  </w:num>
  <w:num w:numId="46">
    <w:abstractNumId w:val="49"/>
  </w:num>
  <w:num w:numId="47">
    <w:abstractNumId w:val="52"/>
  </w:num>
  <w:num w:numId="48">
    <w:abstractNumId w:val="24"/>
  </w:num>
  <w:num w:numId="49">
    <w:abstractNumId w:val="18"/>
  </w:num>
  <w:num w:numId="50">
    <w:abstractNumId w:val="51"/>
  </w:num>
  <w:num w:numId="51">
    <w:abstractNumId w:val="48"/>
  </w:num>
  <w:num w:numId="52">
    <w:abstractNumId w:val="35"/>
  </w:num>
  <w:num w:numId="53">
    <w:abstractNumId w:val="40"/>
  </w:num>
  <w:num w:numId="54">
    <w:abstractNumId w:val="1"/>
  </w:num>
  <w:num w:numId="55">
    <w:abstractNumId w:val="39"/>
  </w:num>
  <w:num w:numId="56">
    <w:abstractNumId w:val="6"/>
  </w:num>
  <w:num w:numId="57">
    <w:abstractNumId w:val="47"/>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07"/>
    <w:rsid w:val="0001043E"/>
    <w:rsid w:val="00011B56"/>
    <w:rsid w:val="00011E64"/>
    <w:rsid w:val="00015D43"/>
    <w:rsid w:val="00020BC9"/>
    <w:rsid w:val="000217A5"/>
    <w:rsid w:val="00025706"/>
    <w:rsid w:val="000269C0"/>
    <w:rsid w:val="00027874"/>
    <w:rsid w:val="00027F13"/>
    <w:rsid w:val="0003604C"/>
    <w:rsid w:val="000402F1"/>
    <w:rsid w:val="00041AAF"/>
    <w:rsid w:val="00046F51"/>
    <w:rsid w:val="00053967"/>
    <w:rsid w:val="00063176"/>
    <w:rsid w:val="0006475C"/>
    <w:rsid w:val="000737A3"/>
    <w:rsid w:val="00082942"/>
    <w:rsid w:val="00084156"/>
    <w:rsid w:val="00085BCF"/>
    <w:rsid w:val="00086AEF"/>
    <w:rsid w:val="00087740"/>
    <w:rsid w:val="00095859"/>
    <w:rsid w:val="00096666"/>
    <w:rsid w:val="000968E1"/>
    <w:rsid w:val="000B5F66"/>
    <w:rsid w:val="000B6295"/>
    <w:rsid w:val="000D6DDB"/>
    <w:rsid w:val="000E16D7"/>
    <w:rsid w:val="000E233E"/>
    <w:rsid w:val="000E5496"/>
    <w:rsid w:val="000E585A"/>
    <w:rsid w:val="000E5E22"/>
    <w:rsid w:val="000F2C51"/>
    <w:rsid w:val="001020EA"/>
    <w:rsid w:val="001025AB"/>
    <w:rsid w:val="001209D9"/>
    <w:rsid w:val="001237C4"/>
    <w:rsid w:val="00142559"/>
    <w:rsid w:val="001454CD"/>
    <w:rsid w:val="00157970"/>
    <w:rsid w:val="001668EF"/>
    <w:rsid w:val="0017534D"/>
    <w:rsid w:val="00182428"/>
    <w:rsid w:val="001A2AC7"/>
    <w:rsid w:val="001A2C05"/>
    <w:rsid w:val="001A5C6D"/>
    <w:rsid w:val="001B69D9"/>
    <w:rsid w:val="001C0826"/>
    <w:rsid w:val="001C4E5F"/>
    <w:rsid w:val="001C7665"/>
    <w:rsid w:val="001D65FA"/>
    <w:rsid w:val="001E121A"/>
    <w:rsid w:val="001E3508"/>
    <w:rsid w:val="001E5270"/>
    <w:rsid w:val="001F0B5C"/>
    <w:rsid w:val="001F35D1"/>
    <w:rsid w:val="001F3A97"/>
    <w:rsid w:val="001F4B88"/>
    <w:rsid w:val="00202359"/>
    <w:rsid w:val="00204275"/>
    <w:rsid w:val="00210B11"/>
    <w:rsid w:val="0022271D"/>
    <w:rsid w:val="0023309E"/>
    <w:rsid w:val="0023340B"/>
    <w:rsid w:val="00233CF4"/>
    <w:rsid w:val="00243772"/>
    <w:rsid w:val="00244A06"/>
    <w:rsid w:val="002477D3"/>
    <w:rsid w:val="002500E9"/>
    <w:rsid w:val="00252FE2"/>
    <w:rsid w:val="00254B3A"/>
    <w:rsid w:val="002651D2"/>
    <w:rsid w:val="002725A9"/>
    <w:rsid w:val="002750BD"/>
    <w:rsid w:val="002752BF"/>
    <w:rsid w:val="0028708C"/>
    <w:rsid w:val="00294F80"/>
    <w:rsid w:val="002A450A"/>
    <w:rsid w:val="002A4B0D"/>
    <w:rsid w:val="002B4090"/>
    <w:rsid w:val="002B7972"/>
    <w:rsid w:val="002D3825"/>
    <w:rsid w:val="002D5747"/>
    <w:rsid w:val="002E1832"/>
    <w:rsid w:val="002E4024"/>
    <w:rsid w:val="00301092"/>
    <w:rsid w:val="003064EC"/>
    <w:rsid w:val="00314AA8"/>
    <w:rsid w:val="003169DB"/>
    <w:rsid w:val="00327333"/>
    <w:rsid w:val="003313BE"/>
    <w:rsid w:val="00340965"/>
    <w:rsid w:val="00341F52"/>
    <w:rsid w:val="00355247"/>
    <w:rsid w:val="00361BA9"/>
    <w:rsid w:val="00364E20"/>
    <w:rsid w:val="0038385E"/>
    <w:rsid w:val="003873B1"/>
    <w:rsid w:val="0039170E"/>
    <w:rsid w:val="003924A9"/>
    <w:rsid w:val="003A61AB"/>
    <w:rsid w:val="003A78D3"/>
    <w:rsid w:val="003B114E"/>
    <w:rsid w:val="003B5E0E"/>
    <w:rsid w:val="003C4FA5"/>
    <w:rsid w:val="003C5166"/>
    <w:rsid w:val="003C75B2"/>
    <w:rsid w:val="003D3261"/>
    <w:rsid w:val="003D4277"/>
    <w:rsid w:val="003E6B8A"/>
    <w:rsid w:val="00400885"/>
    <w:rsid w:val="00401BFF"/>
    <w:rsid w:val="00404C48"/>
    <w:rsid w:val="00410741"/>
    <w:rsid w:val="004251B5"/>
    <w:rsid w:val="00431B31"/>
    <w:rsid w:val="00432718"/>
    <w:rsid w:val="00432DAC"/>
    <w:rsid w:val="00433320"/>
    <w:rsid w:val="00441B9B"/>
    <w:rsid w:val="00444B10"/>
    <w:rsid w:val="00455A95"/>
    <w:rsid w:val="00462917"/>
    <w:rsid w:val="00464A80"/>
    <w:rsid w:val="00465EB7"/>
    <w:rsid w:val="00471163"/>
    <w:rsid w:val="00472E0F"/>
    <w:rsid w:val="00474732"/>
    <w:rsid w:val="0047481F"/>
    <w:rsid w:val="004801CA"/>
    <w:rsid w:val="004920EC"/>
    <w:rsid w:val="004921B0"/>
    <w:rsid w:val="004925C9"/>
    <w:rsid w:val="00497A81"/>
    <w:rsid w:val="004A3A6E"/>
    <w:rsid w:val="004A4950"/>
    <w:rsid w:val="004A533D"/>
    <w:rsid w:val="004B0C32"/>
    <w:rsid w:val="004B5DAA"/>
    <w:rsid w:val="004B628C"/>
    <w:rsid w:val="004C49D2"/>
    <w:rsid w:val="004C59EC"/>
    <w:rsid w:val="004C7FC6"/>
    <w:rsid w:val="004D0A2D"/>
    <w:rsid w:val="004D1606"/>
    <w:rsid w:val="004D2718"/>
    <w:rsid w:val="004D4D95"/>
    <w:rsid w:val="004D6E19"/>
    <w:rsid w:val="004E525C"/>
    <w:rsid w:val="004F165A"/>
    <w:rsid w:val="004F5297"/>
    <w:rsid w:val="004F6BEF"/>
    <w:rsid w:val="004F7767"/>
    <w:rsid w:val="00505E7A"/>
    <w:rsid w:val="0050667A"/>
    <w:rsid w:val="00507BEB"/>
    <w:rsid w:val="005133A5"/>
    <w:rsid w:val="005139D6"/>
    <w:rsid w:val="00515085"/>
    <w:rsid w:val="00516F11"/>
    <w:rsid w:val="00522EAE"/>
    <w:rsid w:val="005242AA"/>
    <w:rsid w:val="00524FF2"/>
    <w:rsid w:val="005257FE"/>
    <w:rsid w:val="005268AC"/>
    <w:rsid w:val="00527932"/>
    <w:rsid w:val="005308B6"/>
    <w:rsid w:val="00533970"/>
    <w:rsid w:val="00535854"/>
    <w:rsid w:val="0054095C"/>
    <w:rsid w:val="00544E07"/>
    <w:rsid w:val="005529EE"/>
    <w:rsid w:val="00561EE1"/>
    <w:rsid w:val="00563DDE"/>
    <w:rsid w:val="00564861"/>
    <w:rsid w:val="00582E0B"/>
    <w:rsid w:val="00587491"/>
    <w:rsid w:val="0059453C"/>
    <w:rsid w:val="005963D2"/>
    <w:rsid w:val="005A15F5"/>
    <w:rsid w:val="005B1F76"/>
    <w:rsid w:val="005B32B2"/>
    <w:rsid w:val="005B4AAA"/>
    <w:rsid w:val="005B4F65"/>
    <w:rsid w:val="005D0079"/>
    <w:rsid w:val="005D1A7C"/>
    <w:rsid w:val="005D2421"/>
    <w:rsid w:val="005D58AF"/>
    <w:rsid w:val="005D613D"/>
    <w:rsid w:val="005D62E8"/>
    <w:rsid w:val="005E0B41"/>
    <w:rsid w:val="005E564B"/>
    <w:rsid w:val="00606093"/>
    <w:rsid w:val="00611F40"/>
    <w:rsid w:val="00615F5B"/>
    <w:rsid w:val="00616386"/>
    <w:rsid w:val="006213DC"/>
    <w:rsid w:val="00621CFC"/>
    <w:rsid w:val="00630EDF"/>
    <w:rsid w:val="00644D3A"/>
    <w:rsid w:val="0064764F"/>
    <w:rsid w:val="00655ED0"/>
    <w:rsid w:val="006561F2"/>
    <w:rsid w:val="00664DC1"/>
    <w:rsid w:val="0066516E"/>
    <w:rsid w:val="00666549"/>
    <w:rsid w:val="00671C0D"/>
    <w:rsid w:val="00674607"/>
    <w:rsid w:val="00682239"/>
    <w:rsid w:val="0068414D"/>
    <w:rsid w:val="006A68AC"/>
    <w:rsid w:val="006B6304"/>
    <w:rsid w:val="006C45ED"/>
    <w:rsid w:val="006C5298"/>
    <w:rsid w:val="006C5E87"/>
    <w:rsid w:val="006C7069"/>
    <w:rsid w:val="006C7B2B"/>
    <w:rsid w:val="006D0C9E"/>
    <w:rsid w:val="006D5BD7"/>
    <w:rsid w:val="006E331A"/>
    <w:rsid w:val="006E6186"/>
    <w:rsid w:val="006E642C"/>
    <w:rsid w:val="006E6489"/>
    <w:rsid w:val="006F0DDE"/>
    <w:rsid w:val="006F1B08"/>
    <w:rsid w:val="006F3A22"/>
    <w:rsid w:val="006F3E3C"/>
    <w:rsid w:val="006F511E"/>
    <w:rsid w:val="007020C1"/>
    <w:rsid w:val="00703046"/>
    <w:rsid w:val="00705E8E"/>
    <w:rsid w:val="00710537"/>
    <w:rsid w:val="00723B3F"/>
    <w:rsid w:val="00726769"/>
    <w:rsid w:val="00734810"/>
    <w:rsid w:val="007376BE"/>
    <w:rsid w:val="007464C0"/>
    <w:rsid w:val="007547D2"/>
    <w:rsid w:val="007564B7"/>
    <w:rsid w:val="007604FF"/>
    <w:rsid w:val="00761332"/>
    <w:rsid w:val="00764056"/>
    <w:rsid w:val="0076583C"/>
    <w:rsid w:val="0077588F"/>
    <w:rsid w:val="00775DD0"/>
    <w:rsid w:val="0078612C"/>
    <w:rsid w:val="007877F7"/>
    <w:rsid w:val="00792B32"/>
    <w:rsid w:val="007934B8"/>
    <w:rsid w:val="00796F55"/>
    <w:rsid w:val="007973DA"/>
    <w:rsid w:val="007A1B99"/>
    <w:rsid w:val="007A1F0B"/>
    <w:rsid w:val="007A3AF6"/>
    <w:rsid w:val="007A3D7E"/>
    <w:rsid w:val="007A4591"/>
    <w:rsid w:val="007C468D"/>
    <w:rsid w:val="007D1C0B"/>
    <w:rsid w:val="007E06E7"/>
    <w:rsid w:val="007E10C8"/>
    <w:rsid w:val="007E4DB3"/>
    <w:rsid w:val="007E5CAF"/>
    <w:rsid w:val="007E6F03"/>
    <w:rsid w:val="007E6F38"/>
    <w:rsid w:val="007E7532"/>
    <w:rsid w:val="007F134F"/>
    <w:rsid w:val="007F30AC"/>
    <w:rsid w:val="00800A28"/>
    <w:rsid w:val="00803E98"/>
    <w:rsid w:val="0080424C"/>
    <w:rsid w:val="00805C47"/>
    <w:rsid w:val="00814A8E"/>
    <w:rsid w:val="00817704"/>
    <w:rsid w:val="0081787F"/>
    <w:rsid w:val="00827D8B"/>
    <w:rsid w:val="00832961"/>
    <w:rsid w:val="00837C6B"/>
    <w:rsid w:val="00842053"/>
    <w:rsid w:val="0085088C"/>
    <w:rsid w:val="00854CB3"/>
    <w:rsid w:val="00862BA3"/>
    <w:rsid w:val="008639F1"/>
    <w:rsid w:val="008639F6"/>
    <w:rsid w:val="008669EF"/>
    <w:rsid w:val="008679C7"/>
    <w:rsid w:val="0087490D"/>
    <w:rsid w:val="008876D1"/>
    <w:rsid w:val="0089796C"/>
    <w:rsid w:val="00897C76"/>
    <w:rsid w:val="008A0C3F"/>
    <w:rsid w:val="008C21C5"/>
    <w:rsid w:val="008C651D"/>
    <w:rsid w:val="008C7B46"/>
    <w:rsid w:val="008D115F"/>
    <w:rsid w:val="008D1AF4"/>
    <w:rsid w:val="008D4187"/>
    <w:rsid w:val="008D50F1"/>
    <w:rsid w:val="008E3703"/>
    <w:rsid w:val="008E45C3"/>
    <w:rsid w:val="008F4275"/>
    <w:rsid w:val="008F44F4"/>
    <w:rsid w:val="00900CCB"/>
    <w:rsid w:val="00904546"/>
    <w:rsid w:val="0091110C"/>
    <w:rsid w:val="009111FD"/>
    <w:rsid w:val="00915B16"/>
    <w:rsid w:val="009207F9"/>
    <w:rsid w:val="00923610"/>
    <w:rsid w:val="00925FF5"/>
    <w:rsid w:val="00934571"/>
    <w:rsid w:val="0094508A"/>
    <w:rsid w:val="00945282"/>
    <w:rsid w:val="0094712E"/>
    <w:rsid w:val="00953110"/>
    <w:rsid w:val="00956828"/>
    <w:rsid w:val="00964E41"/>
    <w:rsid w:val="00966370"/>
    <w:rsid w:val="009720E3"/>
    <w:rsid w:val="00985CA6"/>
    <w:rsid w:val="00987230"/>
    <w:rsid w:val="00987DBD"/>
    <w:rsid w:val="00991653"/>
    <w:rsid w:val="009A56EE"/>
    <w:rsid w:val="009C0249"/>
    <w:rsid w:val="009C3253"/>
    <w:rsid w:val="009C6E40"/>
    <w:rsid w:val="009C7D36"/>
    <w:rsid w:val="009D2671"/>
    <w:rsid w:val="009D300F"/>
    <w:rsid w:val="009D6736"/>
    <w:rsid w:val="009F385A"/>
    <w:rsid w:val="00A02FEA"/>
    <w:rsid w:val="00A043FA"/>
    <w:rsid w:val="00A05E44"/>
    <w:rsid w:val="00A062C8"/>
    <w:rsid w:val="00A15552"/>
    <w:rsid w:val="00A22BC5"/>
    <w:rsid w:val="00A2421C"/>
    <w:rsid w:val="00A27AAF"/>
    <w:rsid w:val="00A327FF"/>
    <w:rsid w:val="00A3568B"/>
    <w:rsid w:val="00A44066"/>
    <w:rsid w:val="00A454BA"/>
    <w:rsid w:val="00A47D6A"/>
    <w:rsid w:val="00A5682C"/>
    <w:rsid w:val="00A6109C"/>
    <w:rsid w:val="00A62248"/>
    <w:rsid w:val="00A71412"/>
    <w:rsid w:val="00A8145A"/>
    <w:rsid w:val="00A8628A"/>
    <w:rsid w:val="00A97437"/>
    <w:rsid w:val="00AA279B"/>
    <w:rsid w:val="00AA5181"/>
    <w:rsid w:val="00AB0319"/>
    <w:rsid w:val="00AB46E2"/>
    <w:rsid w:val="00AC4377"/>
    <w:rsid w:val="00AC7AAA"/>
    <w:rsid w:val="00AD29B9"/>
    <w:rsid w:val="00AD381A"/>
    <w:rsid w:val="00AD6F33"/>
    <w:rsid w:val="00AE03F9"/>
    <w:rsid w:val="00AE5F29"/>
    <w:rsid w:val="00AE7C7D"/>
    <w:rsid w:val="00B021D0"/>
    <w:rsid w:val="00B04613"/>
    <w:rsid w:val="00B06A0A"/>
    <w:rsid w:val="00B27423"/>
    <w:rsid w:val="00B30B6A"/>
    <w:rsid w:val="00B334D6"/>
    <w:rsid w:val="00B3574D"/>
    <w:rsid w:val="00B40586"/>
    <w:rsid w:val="00B4165D"/>
    <w:rsid w:val="00B43AF1"/>
    <w:rsid w:val="00B46B37"/>
    <w:rsid w:val="00B5223A"/>
    <w:rsid w:val="00B5287C"/>
    <w:rsid w:val="00B66D1C"/>
    <w:rsid w:val="00B66D3C"/>
    <w:rsid w:val="00B66D6D"/>
    <w:rsid w:val="00B72986"/>
    <w:rsid w:val="00B75AE4"/>
    <w:rsid w:val="00B7754A"/>
    <w:rsid w:val="00B83261"/>
    <w:rsid w:val="00B867D2"/>
    <w:rsid w:val="00B91504"/>
    <w:rsid w:val="00B921B6"/>
    <w:rsid w:val="00B96201"/>
    <w:rsid w:val="00B97902"/>
    <w:rsid w:val="00BA035A"/>
    <w:rsid w:val="00BA0487"/>
    <w:rsid w:val="00BA1900"/>
    <w:rsid w:val="00BA439D"/>
    <w:rsid w:val="00BA4D7C"/>
    <w:rsid w:val="00BA75E7"/>
    <w:rsid w:val="00BB1B0E"/>
    <w:rsid w:val="00BC31FE"/>
    <w:rsid w:val="00BD164D"/>
    <w:rsid w:val="00BD325E"/>
    <w:rsid w:val="00BD4E23"/>
    <w:rsid w:val="00BD6881"/>
    <w:rsid w:val="00BD6FE1"/>
    <w:rsid w:val="00BE129E"/>
    <w:rsid w:val="00BE13CE"/>
    <w:rsid w:val="00BF2D96"/>
    <w:rsid w:val="00BF7641"/>
    <w:rsid w:val="00BF76A5"/>
    <w:rsid w:val="00C15F6F"/>
    <w:rsid w:val="00C20E2B"/>
    <w:rsid w:val="00C24F50"/>
    <w:rsid w:val="00C351DC"/>
    <w:rsid w:val="00C35E5F"/>
    <w:rsid w:val="00C54CB0"/>
    <w:rsid w:val="00C57407"/>
    <w:rsid w:val="00C577EE"/>
    <w:rsid w:val="00C62ABD"/>
    <w:rsid w:val="00C66E57"/>
    <w:rsid w:val="00C726B2"/>
    <w:rsid w:val="00C75214"/>
    <w:rsid w:val="00C82D5B"/>
    <w:rsid w:val="00C82E8E"/>
    <w:rsid w:val="00C82F30"/>
    <w:rsid w:val="00C85224"/>
    <w:rsid w:val="00C91851"/>
    <w:rsid w:val="00C96DCD"/>
    <w:rsid w:val="00C97787"/>
    <w:rsid w:val="00CA167A"/>
    <w:rsid w:val="00CA4A7C"/>
    <w:rsid w:val="00CB182F"/>
    <w:rsid w:val="00CB5ECA"/>
    <w:rsid w:val="00CC03CF"/>
    <w:rsid w:val="00CC3009"/>
    <w:rsid w:val="00CC397E"/>
    <w:rsid w:val="00CC48BC"/>
    <w:rsid w:val="00CC6B1B"/>
    <w:rsid w:val="00CD2037"/>
    <w:rsid w:val="00CD3E6C"/>
    <w:rsid w:val="00CD536F"/>
    <w:rsid w:val="00CF7ED3"/>
    <w:rsid w:val="00D00E4E"/>
    <w:rsid w:val="00D15CDE"/>
    <w:rsid w:val="00D15E68"/>
    <w:rsid w:val="00D17239"/>
    <w:rsid w:val="00D17CEB"/>
    <w:rsid w:val="00D267A4"/>
    <w:rsid w:val="00D26839"/>
    <w:rsid w:val="00D30486"/>
    <w:rsid w:val="00D32ADB"/>
    <w:rsid w:val="00D34455"/>
    <w:rsid w:val="00D34F7E"/>
    <w:rsid w:val="00D35741"/>
    <w:rsid w:val="00D37AE7"/>
    <w:rsid w:val="00D43D5F"/>
    <w:rsid w:val="00D4483D"/>
    <w:rsid w:val="00D4527F"/>
    <w:rsid w:val="00D47329"/>
    <w:rsid w:val="00D473D8"/>
    <w:rsid w:val="00D47B3B"/>
    <w:rsid w:val="00D5096D"/>
    <w:rsid w:val="00D55B63"/>
    <w:rsid w:val="00D56E31"/>
    <w:rsid w:val="00D6019D"/>
    <w:rsid w:val="00D725E8"/>
    <w:rsid w:val="00D72796"/>
    <w:rsid w:val="00D73817"/>
    <w:rsid w:val="00D86DDC"/>
    <w:rsid w:val="00D87F7F"/>
    <w:rsid w:val="00D90475"/>
    <w:rsid w:val="00D93131"/>
    <w:rsid w:val="00D95493"/>
    <w:rsid w:val="00D95A52"/>
    <w:rsid w:val="00DB28B6"/>
    <w:rsid w:val="00DB2B17"/>
    <w:rsid w:val="00DB5291"/>
    <w:rsid w:val="00DC2176"/>
    <w:rsid w:val="00DD3978"/>
    <w:rsid w:val="00DD7E4C"/>
    <w:rsid w:val="00DE05E5"/>
    <w:rsid w:val="00DE3DCD"/>
    <w:rsid w:val="00DE5592"/>
    <w:rsid w:val="00DE78DA"/>
    <w:rsid w:val="00DF1482"/>
    <w:rsid w:val="00DF4805"/>
    <w:rsid w:val="00E01DA2"/>
    <w:rsid w:val="00E17B67"/>
    <w:rsid w:val="00E21EDF"/>
    <w:rsid w:val="00E344C9"/>
    <w:rsid w:val="00E43CE7"/>
    <w:rsid w:val="00E5023F"/>
    <w:rsid w:val="00E503F2"/>
    <w:rsid w:val="00E530A4"/>
    <w:rsid w:val="00E8022C"/>
    <w:rsid w:val="00E82090"/>
    <w:rsid w:val="00E83142"/>
    <w:rsid w:val="00E90996"/>
    <w:rsid w:val="00E90A54"/>
    <w:rsid w:val="00E90C0B"/>
    <w:rsid w:val="00E91A56"/>
    <w:rsid w:val="00E95F80"/>
    <w:rsid w:val="00E96B6A"/>
    <w:rsid w:val="00E97865"/>
    <w:rsid w:val="00EA1A63"/>
    <w:rsid w:val="00EA5346"/>
    <w:rsid w:val="00EB3266"/>
    <w:rsid w:val="00EB3FDB"/>
    <w:rsid w:val="00EC3847"/>
    <w:rsid w:val="00EC4823"/>
    <w:rsid w:val="00EC7152"/>
    <w:rsid w:val="00ED3CC6"/>
    <w:rsid w:val="00EF18AA"/>
    <w:rsid w:val="00EF36F9"/>
    <w:rsid w:val="00EF4D70"/>
    <w:rsid w:val="00EF6BC9"/>
    <w:rsid w:val="00EF777E"/>
    <w:rsid w:val="00F0000F"/>
    <w:rsid w:val="00F035FD"/>
    <w:rsid w:val="00F05032"/>
    <w:rsid w:val="00F159BD"/>
    <w:rsid w:val="00F16D84"/>
    <w:rsid w:val="00F17732"/>
    <w:rsid w:val="00F21A6D"/>
    <w:rsid w:val="00F259CA"/>
    <w:rsid w:val="00F271F1"/>
    <w:rsid w:val="00F322BD"/>
    <w:rsid w:val="00F367C7"/>
    <w:rsid w:val="00F3716C"/>
    <w:rsid w:val="00F37B38"/>
    <w:rsid w:val="00F5207E"/>
    <w:rsid w:val="00F5552F"/>
    <w:rsid w:val="00F57E3C"/>
    <w:rsid w:val="00F64851"/>
    <w:rsid w:val="00F65516"/>
    <w:rsid w:val="00F67011"/>
    <w:rsid w:val="00F750B4"/>
    <w:rsid w:val="00F875FE"/>
    <w:rsid w:val="00F9560F"/>
    <w:rsid w:val="00F97448"/>
    <w:rsid w:val="00FA2411"/>
    <w:rsid w:val="00FB3E5E"/>
    <w:rsid w:val="00FB68F7"/>
    <w:rsid w:val="00FB71DF"/>
    <w:rsid w:val="00FD15FF"/>
    <w:rsid w:val="00FD16B4"/>
    <w:rsid w:val="00FD2319"/>
    <w:rsid w:val="00FD5955"/>
    <w:rsid w:val="00FD681D"/>
    <w:rsid w:val="00FD7192"/>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308AC-FC70-4E5C-BA10-BF884AC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14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67A4"/>
    <w:rPr>
      <w:color w:val="0000FF"/>
      <w:u w:val="single"/>
    </w:rPr>
  </w:style>
  <w:style w:type="table" w:styleId="TableGrid">
    <w:name w:val="Table Grid"/>
    <w:basedOn w:val="TableNormal"/>
    <w:rsid w:val="00D1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7E3C"/>
    <w:pPr>
      <w:tabs>
        <w:tab w:val="center" w:pos="4320"/>
        <w:tab w:val="right" w:pos="8640"/>
      </w:tabs>
    </w:pPr>
  </w:style>
  <w:style w:type="character" w:styleId="PageNumber">
    <w:name w:val="page number"/>
    <w:basedOn w:val="DefaultParagraphFont"/>
    <w:rsid w:val="00B5287C"/>
  </w:style>
  <w:style w:type="paragraph" w:styleId="ListParagraph">
    <w:name w:val="List Paragraph"/>
    <w:basedOn w:val="Normal"/>
    <w:uiPriority w:val="34"/>
    <w:qFormat/>
    <w:rsid w:val="00796F55"/>
    <w:pPr>
      <w:ind w:left="720"/>
    </w:pPr>
  </w:style>
  <w:style w:type="paragraph" w:styleId="Header">
    <w:name w:val="header"/>
    <w:basedOn w:val="Normal"/>
    <w:link w:val="HeaderChar"/>
    <w:uiPriority w:val="99"/>
    <w:rsid w:val="001E121A"/>
    <w:pPr>
      <w:tabs>
        <w:tab w:val="center" w:pos="4680"/>
        <w:tab w:val="right" w:pos="9360"/>
      </w:tabs>
    </w:pPr>
  </w:style>
  <w:style w:type="character" w:customStyle="1" w:styleId="HeaderChar">
    <w:name w:val="Header Char"/>
    <w:link w:val="Header"/>
    <w:uiPriority w:val="99"/>
    <w:rsid w:val="001E121A"/>
    <w:rPr>
      <w:sz w:val="28"/>
      <w:szCs w:val="28"/>
    </w:rPr>
  </w:style>
  <w:style w:type="character" w:customStyle="1" w:styleId="FooterChar">
    <w:name w:val="Footer Char"/>
    <w:link w:val="Footer"/>
    <w:uiPriority w:val="99"/>
    <w:rsid w:val="001E121A"/>
    <w:rPr>
      <w:sz w:val="28"/>
      <w:szCs w:val="28"/>
    </w:rPr>
  </w:style>
  <w:style w:type="paragraph" w:styleId="BalloonText">
    <w:name w:val="Balloon Text"/>
    <w:basedOn w:val="Normal"/>
    <w:link w:val="BalloonTextChar"/>
    <w:rsid w:val="00EF6BC9"/>
    <w:rPr>
      <w:rFonts w:ascii="Tahoma" w:hAnsi="Tahoma" w:cs="Tahoma"/>
      <w:sz w:val="16"/>
      <w:szCs w:val="16"/>
    </w:rPr>
  </w:style>
  <w:style w:type="character" w:customStyle="1" w:styleId="BalloonTextChar">
    <w:name w:val="Balloon Text Char"/>
    <w:link w:val="BalloonText"/>
    <w:rsid w:val="00EF6BC9"/>
    <w:rPr>
      <w:rFonts w:ascii="Tahoma" w:hAnsi="Tahoma" w:cs="Tahoma"/>
      <w:sz w:val="16"/>
      <w:szCs w:val="16"/>
    </w:rPr>
  </w:style>
  <w:style w:type="character" w:styleId="FollowedHyperlink">
    <w:name w:val="FollowedHyperlink"/>
    <w:rsid w:val="00BD164D"/>
    <w:rPr>
      <w:color w:val="800080"/>
      <w:u w:val="single"/>
    </w:rPr>
  </w:style>
  <w:style w:type="character" w:customStyle="1" w:styleId="apple-converted-space">
    <w:name w:val="apple-converted-space"/>
    <w:rsid w:val="001A5C6D"/>
  </w:style>
  <w:style w:type="character" w:styleId="CommentReference">
    <w:name w:val="annotation reference"/>
    <w:basedOn w:val="DefaultParagraphFont"/>
    <w:rsid w:val="00E90A54"/>
    <w:rPr>
      <w:sz w:val="16"/>
      <w:szCs w:val="16"/>
    </w:rPr>
  </w:style>
  <w:style w:type="paragraph" w:styleId="CommentText">
    <w:name w:val="annotation text"/>
    <w:basedOn w:val="Normal"/>
    <w:link w:val="CommentTextChar"/>
    <w:rsid w:val="00E90A54"/>
    <w:rPr>
      <w:sz w:val="20"/>
      <w:szCs w:val="20"/>
    </w:rPr>
  </w:style>
  <w:style w:type="character" w:customStyle="1" w:styleId="CommentTextChar">
    <w:name w:val="Comment Text Char"/>
    <w:basedOn w:val="DefaultParagraphFont"/>
    <w:link w:val="CommentText"/>
    <w:rsid w:val="00E90A54"/>
  </w:style>
  <w:style w:type="paragraph" w:styleId="CommentSubject">
    <w:name w:val="annotation subject"/>
    <w:basedOn w:val="CommentText"/>
    <w:next w:val="CommentText"/>
    <w:link w:val="CommentSubjectChar"/>
    <w:rsid w:val="00E90A54"/>
    <w:rPr>
      <w:b/>
      <w:bCs/>
    </w:rPr>
  </w:style>
  <w:style w:type="character" w:customStyle="1" w:styleId="CommentSubjectChar">
    <w:name w:val="Comment Subject Char"/>
    <w:basedOn w:val="CommentTextChar"/>
    <w:link w:val="CommentSubject"/>
    <w:rsid w:val="00E9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8724">
      <w:bodyDiv w:val="1"/>
      <w:marLeft w:val="0"/>
      <w:marRight w:val="0"/>
      <w:marTop w:val="0"/>
      <w:marBottom w:val="0"/>
      <w:divBdr>
        <w:top w:val="none" w:sz="0" w:space="0" w:color="auto"/>
        <w:left w:val="none" w:sz="0" w:space="0" w:color="auto"/>
        <w:bottom w:val="none" w:sz="0" w:space="0" w:color="auto"/>
        <w:right w:val="none" w:sz="0" w:space="0" w:color="auto"/>
      </w:divBdr>
      <w:divsChild>
        <w:div w:id="1569807579">
          <w:marLeft w:val="0"/>
          <w:marRight w:val="0"/>
          <w:marTop w:val="0"/>
          <w:marBottom w:val="0"/>
          <w:divBdr>
            <w:top w:val="none" w:sz="0" w:space="0" w:color="auto"/>
            <w:left w:val="none" w:sz="0" w:space="0" w:color="auto"/>
            <w:bottom w:val="none" w:sz="0" w:space="0" w:color="auto"/>
            <w:right w:val="none" w:sz="0" w:space="0" w:color="auto"/>
          </w:divBdr>
        </w:div>
        <w:div w:id="1397314809">
          <w:marLeft w:val="0"/>
          <w:marRight w:val="0"/>
          <w:marTop w:val="0"/>
          <w:marBottom w:val="0"/>
          <w:divBdr>
            <w:top w:val="none" w:sz="0" w:space="0" w:color="auto"/>
            <w:left w:val="none" w:sz="0" w:space="0" w:color="auto"/>
            <w:bottom w:val="none" w:sz="0" w:space="0" w:color="auto"/>
            <w:right w:val="none" w:sz="0" w:space="0" w:color="auto"/>
          </w:divBdr>
        </w:div>
        <w:div w:id="2013408126">
          <w:marLeft w:val="0"/>
          <w:marRight w:val="0"/>
          <w:marTop w:val="0"/>
          <w:marBottom w:val="0"/>
          <w:divBdr>
            <w:top w:val="none" w:sz="0" w:space="0" w:color="auto"/>
            <w:left w:val="none" w:sz="0" w:space="0" w:color="auto"/>
            <w:bottom w:val="none" w:sz="0" w:space="0" w:color="auto"/>
            <w:right w:val="none" w:sz="0" w:space="0" w:color="auto"/>
          </w:divBdr>
        </w:div>
        <w:div w:id="63106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381</Number>
    <Section xmlns="409cf07c-705a-4568-bc2e-e1a7cd36a2d3">1  </Section>
    <Calendar_x0020_Year xmlns="409cf07c-705a-4568-bc2e-e1a7cd36a2d3">2016</Calendar_x0020_Year>
    <Course_x0020_Name xmlns="409cf07c-705a-4568-bc2e-e1a7cd36a2d3">Reading for the English Teacher</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106E516-547F-455E-BBDC-C275E5EBC948}">
  <ds:schemaRefs>
    <ds:schemaRef ds:uri="http://schemas.openxmlformats.org/officeDocument/2006/bibliography"/>
  </ds:schemaRefs>
</ds:datastoreItem>
</file>

<file path=customXml/itemProps2.xml><?xml version="1.0" encoding="utf-8"?>
<ds:datastoreItem xmlns:ds="http://schemas.openxmlformats.org/officeDocument/2006/customXml" ds:itemID="{A383C50C-8F6D-464E-889A-B6E88ECD4030}"/>
</file>

<file path=customXml/itemProps3.xml><?xml version="1.0" encoding="utf-8"?>
<ds:datastoreItem xmlns:ds="http://schemas.openxmlformats.org/officeDocument/2006/customXml" ds:itemID="{72A597ED-64AA-46B1-A044-6A8C74CDA529}"/>
</file>

<file path=customXml/itemProps4.xml><?xml version="1.0" encoding="utf-8"?>
<ds:datastoreItem xmlns:ds="http://schemas.openxmlformats.org/officeDocument/2006/customXml" ds:itemID="{72BD0FB8-0527-4766-8978-5ED0420BF997}"/>
</file>

<file path=docProps/app.xml><?xml version="1.0" encoding="utf-8"?>
<Properties xmlns="http://schemas.openxmlformats.org/officeDocument/2006/extended-properties" xmlns:vt="http://schemas.openxmlformats.org/officeDocument/2006/docPropsVTypes">
  <Template>Normal</Template>
  <TotalTime>1</TotalTime>
  <Pages>21</Pages>
  <Words>7776</Words>
  <Characters>44327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English 381, Reading for the English Teacher</vt:lpstr>
    </vt:vector>
  </TitlesOfParts>
  <Company>UWSP</Company>
  <LinksUpToDate>false</LinksUpToDate>
  <CharactersWithSpaces>52000</CharactersWithSpaces>
  <SharedDoc>false</SharedDoc>
  <HLinks>
    <vt:vector size="12" baseType="variant">
      <vt:variant>
        <vt:i4>3407983</vt:i4>
      </vt:variant>
      <vt:variant>
        <vt:i4>3</vt:i4>
      </vt:variant>
      <vt:variant>
        <vt:i4>0</vt:i4>
      </vt:variant>
      <vt:variant>
        <vt:i4>5</vt:i4>
      </vt:variant>
      <vt:variant>
        <vt:lpwstr>http://tepdl.dpi.wi.gov/resources/teacher-standards</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381, Reading for the English Teacher</dc:title>
  <dc:creator>bdixson</dc:creator>
  <cp:lastModifiedBy>Roloff, David</cp:lastModifiedBy>
  <cp:revision>2</cp:revision>
  <cp:lastPrinted>2016-03-08T16:36:00Z</cp:lastPrinted>
  <dcterms:created xsi:type="dcterms:W3CDTF">2019-01-17T16:20:00Z</dcterms:created>
  <dcterms:modified xsi:type="dcterms:W3CDTF">2019-01-17T16:20:00Z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